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4A" w:rsidRPr="003B444A" w:rsidRDefault="003B444A" w:rsidP="003B444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C5E29" w:rsidRPr="003B444A" w:rsidRDefault="001C5E29" w:rsidP="003B444A">
      <w:pPr>
        <w:pStyle w:val="2a"/>
        <w:shd w:val="clear" w:color="auto" w:fill="auto"/>
        <w:tabs>
          <w:tab w:val="right" w:pos="14499"/>
        </w:tabs>
        <w:spacing w:before="0" w:after="61" w:line="240" w:lineRule="auto"/>
        <w:ind w:left="320"/>
        <w:jc w:val="center"/>
        <w:rPr>
          <w:color w:val="000000"/>
          <w:sz w:val="24"/>
          <w:szCs w:val="24"/>
          <w:lang w:eastAsia="ru-RU" w:bidi="ru-RU"/>
        </w:rPr>
      </w:pPr>
      <w:r w:rsidRPr="003B444A">
        <w:rPr>
          <w:color w:val="000000"/>
          <w:sz w:val="24"/>
          <w:szCs w:val="24"/>
          <w:lang w:eastAsia="ru-RU" w:bidi="ru-RU"/>
        </w:rPr>
        <w:t>Содержание программы:</w:t>
      </w:r>
    </w:p>
    <w:p w:rsidR="003B444A" w:rsidRPr="003B444A" w:rsidRDefault="003B444A" w:rsidP="003B444A">
      <w:pPr>
        <w:pStyle w:val="2a"/>
        <w:shd w:val="clear" w:color="auto" w:fill="auto"/>
        <w:tabs>
          <w:tab w:val="right" w:pos="14499"/>
        </w:tabs>
        <w:spacing w:before="0" w:after="61" w:line="240" w:lineRule="auto"/>
        <w:ind w:left="320"/>
        <w:jc w:val="center"/>
        <w:rPr>
          <w:b w:val="0"/>
          <w:color w:val="000000"/>
          <w:sz w:val="24"/>
          <w:szCs w:val="24"/>
          <w:lang w:eastAsia="ru-RU" w:bidi="ru-RU"/>
        </w:rPr>
      </w:pPr>
    </w:p>
    <w:p w:rsidR="001C5E29" w:rsidRPr="003B444A" w:rsidRDefault="001C5E29" w:rsidP="003B444A">
      <w:pPr>
        <w:pStyle w:val="2a"/>
        <w:shd w:val="clear" w:color="auto" w:fill="auto"/>
        <w:tabs>
          <w:tab w:val="right" w:pos="14499"/>
        </w:tabs>
        <w:spacing w:before="0" w:after="61" w:line="240" w:lineRule="auto"/>
        <w:ind w:left="320"/>
        <w:rPr>
          <w:b w:val="0"/>
          <w:sz w:val="24"/>
          <w:szCs w:val="24"/>
        </w:rPr>
      </w:pPr>
      <w:r w:rsidRPr="003B444A">
        <w:rPr>
          <w:b w:val="0"/>
          <w:color w:val="000000"/>
          <w:sz w:val="24"/>
          <w:szCs w:val="24"/>
          <w:lang w:eastAsia="ru-RU" w:bidi="ru-RU"/>
        </w:rPr>
        <w:t>Паспорт Программы развития</w:t>
      </w:r>
      <w:r w:rsidRPr="003B444A">
        <w:rPr>
          <w:b w:val="0"/>
          <w:color w:val="000000"/>
          <w:sz w:val="24"/>
          <w:szCs w:val="24"/>
          <w:lang w:eastAsia="ru-RU" w:bidi="ru-RU"/>
        </w:rPr>
        <w:tab/>
      </w:r>
      <w:r w:rsidRPr="003B444A">
        <w:rPr>
          <w:rStyle w:val="2b"/>
          <w:rFonts w:eastAsia="Arial Narrow"/>
          <w:sz w:val="24"/>
          <w:szCs w:val="24"/>
          <w:vertAlign w:val="superscript"/>
        </w:rPr>
        <w:t>4</w:t>
      </w:r>
    </w:p>
    <w:p w:rsidR="001C5E29" w:rsidRPr="003B444A" w:rsidRDefault="001C5E29" w:rsidP="00007F03">
      <w:pPr>
        <w:pStyle w:val="2a"/>
        <w:numPr>
          <w:ilvl w:val="0"/>
          <w:numId w:val="16"/>
        </w:numPr>
        <w:shd w:val="clear" w:color="auto" w:fill="auto"/>
        <w:tabs>
          <w:tab w:val="left" w:pos="387"/>
          <w:tab w:val="right" w:pos="14499"/>
        </w:tabs>
        <w:spacing w:before="0" w:after="0" w:line="240" w:lineRule="auto"/>
        <w:rPr>
          <w:b w:val="0"/>
          <w:sz w:val="24"/>
          <w:szCs w:val="24"/>
        </w:rPr>
      </w:pPr>
      <w:r w:rsidRPr="003B444A">
        <w:rPr>
          <w:b w:val="0"/>
          <w:color w:val="000000"/>
          <w:sz w:val="24"/>
          <w:szCs w:val="24"/>
          <w:lang w:eastAsia="ru-RU" w:bidi="ru-RU"/>
        </w:rPr>
        <w:t>Информационная справка о школе</w:t>
      </w:r>
    </w:p>
    <w:p w:rsidR="001C5E29" w:rsidRPr="003B444A" w:rsidRDefault="001C5E29" w:rsidP="00007F03">
      <w:pPr>
        <w:pStyle w:val="2a"/>
        <w:numPr>
          <w:ilvl w:val="1"/>
          <w:numId w:val="16"/>
        </w:numPr>
        <w:shd w:val="clear" w:color="auto" w:fill="auto"/>
        <w:tabs>
          <w:tab w:val="left" w:pos="142"/>
          <w:tab w:val="right" w:pos="14499"/>
        </w:tabs>
        <w:spacing w:before="0" w:after="0" w:line="240" w:lineRule="auto"/>
        <w:ind w:left="1440" w:hanging="589"/>
        <w:rPr>
          <w:b w:val="0"/>
          <w:sz w:val="24"/>
          <w:szCs w:val="24"/>
        </w:rPr>
      </w:pPr>
      <w:r w:rsidRPr="003B444A">
        <w:rPr>
          <w:b w:val="0"/>
          <w:color w:val="000000"/>
          <w:sz w:val="24"/>
          <w:szCs w:val="24"/>
          <w:lang w:eastAsia="ru-RU" w:bidi="ru-RU"/>
        </w:rPr>
        <w:t>Социальное окружение школы</w:t>
      </w:r>
    </w:p>
    <w:p w:rsidR="001C5E29" w:rsidRPr="003B444A" w:rsidRDefault="001C5E29" w:rsidP="00007F03">
      <w:pPr>
        <w:pStyle w:val="2a"/>
        <w:numPr>
          <w:ilvl w:val="1"/>
          <w:numId w:val="16"/>
        </w:numPr>
        <w:shd w:val="clear" w:color="auto" w:fill="auto"/>
        <w:tabs>
          <w:tab w:val="left" w:pos="142"/>
          <w:tab w:val="right" w:pos="14499"/>
        </w:tabs>
        <w:spacing w:before="0" w:after="0" w:line="240" w:lineRule="auto"/>
        <w:ind w:left="1440" w:hanging="589"/>
        <w:rPr>
          <w:b w:val="0"/>
          <w:sz w:val="24"/>
          <w:szCs w:val="24"/>
        </w:rPr>
      </w:pPr>
      <w:r w:rsidRPr="003B444A">
        <w:rPr>
          <w:b w:val="0"/>
          <w:color w:val="000000"/>
          <w:sz w:val="24"/>
          <w:szCs w:val="24"/>
          <w:lang w:eastAsia="ru-RU" w:bidi="ru-RU"/>
        </w:rPr>
        <w:t>Режим работы школы</w:t>
      </w:r>
    </w:p>
    <w:p w:rsidR="001C5E29" w:rsidRPr="005C21C7" w:rsidRDefault="001C5E29" w:rsidP="00007F03">
      <w:pPr>
        <w:pStyle w:val="2a"/>
        <w:numPr>
          <w:ilvl w:val="1"/>
          <w:numId w:val="16"/>
        </w:numPr>
        <w:shd w:val="clear" w:color="auto" w:fill="auto"/>
        <w:tabs>
          <w:tab w:val="left" w:pos="142"/>
          <w:tab w:val="right" w:pos="14499"/>
        </w:tabs>
        <w:spacing w:before="0" w:after="0" w:line="240" w:lineRule="auto"/>
        <w:ind w:left="1440" w:hanging="589"/>
        <w:rPr>
          <w:b w:val="0"/>
          <w:sz w:val="24"/>
          <w:szCs w:val="24"/>
        </w:rPr>
      </w:pPr>
      <w:r w:rsidRPr="003B444A">
        <w:rPr>
          <w:b w:val="0"/>
          <w:color w:val="000000"/>
          <w:sz w:val="24"/>
          <w:szCs w:val="24"/>
          <w:lang w:eastAsia="ru-RU" w:bidi="ru-RU"/>
        </w:rPr>
        <w:t>Состояние материально-технической базы</w:t>
      </w:r>
    </w:p>
    <w:p w:rsidR="005C21C7" w:rsidRPr="005C21C7" w:rsidRDefault="005C21C7" w:rsidP="00007F03">
      <w:pPr>
        <w:pStyle w:val="2a"/>
        <w:numPr>
          <w:ilvl w:val="1"/>
          <w:numId w:val="16"/>
        </w:numPr>
        <w:shd w:val="clear" w:color="auto" w:fill="auto"/>
        <w:tabs>
          <w:tab w:val="left" w:pos="142"/>
          <w:tab w:val="right" w:pos="14499"/>
        </w:tabs>
        <w:spacing w:before="0" w:after="0" w:line="240" w:lineRule="auto"/>
        <w:ind w:left="1440" w:hanging="589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>Управляющая система школы</w:t>
      </w:r>
    </w:p>
    <w:p w:rsidR="005C21C7" w:rsidRPr="005C21C7" w:rsidRDefault="005C21C7" w:rsidP="00007F03">
      <w:pPr>
        <w:pStyle w:val="2a"/>
        <w:numPr>
          <w:ilvl w:val="1"/>
          <w:numId w:val="16"/>
        </w:numPr>
        <w:shd w:val="clear" w:color="auto" w:fill="auto"/>
        <w:tabs>
          <w:tab w:val="left" w:pos="142"/>
          <w:tab w:val="right" w:pos="14499"/>
        </w:tabs>
        <w:spacing w:before="0" w:after="0" w:line="240" w:lineRule="auto"/>
        <w:ind w:left="1440" w:hanging="589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>Характеристика здоровья учащихся</w:t>
      </w:r>
    </w:p>
    <w:p w:rsidR="005C21C7" w:rsidRDefault="005C21C7" w:rsidP="00007F03">
      <w:pPr>
        <w:pStyle w:val="2a"/>
        <w:numPr>
          <w:ilvl w:val="1"/>
          <w:numId w:val="16"/>
        </w:numPr>
        <w:shd w:val="clear" w:color="auto" w:fill="auto"/>
        <w:tabs>
          <w:tab w:val="left" w:pos="142"/>
          <w:tab w:val="right" w:pos="14499"/>
        </w:tabs>
        <w:spacing w:before="0" w:after="0" w:line="240" w:lineRule="auto"/>
        <w:ind w:left="1440" w:hanging="589"/>
        <w:rPr>
          <w:b w:val="0"/>
          <w:sz w:val="24"/>
          <w:szCs w:val="24"/>
        </w:rPr>
      </w:pPr>
      <w:r w:rsidRPr="005C21C7">
        <w:rPr>
          <w:b w:val="0"/>
          <w:sz w:val="24"/>
          <w:szCs w:val="24"/>
        </w:rPr>
        <w:t>Характеристика образовательного процесса и его основные результаты.</w:t>
      </w:r>
    </w:p>
    <w:p w:rsidR="00653FA9" w:rsidRDefault="00653FA9" w:rsidP="00007F03">
      <w:pPr>
        <w:pStyle w:val="2a"/>
        <w:numPr>
          <w:ilvl w:val="1"/>
          <w:numId w:val="16"/>
        </w:numPr>
        <w:shd w:val="clear" w:color="auto" w:fill="auto"/>
        <w:tabs>
          <w:tab w:val="left" w:pos="142"/>
          <w:tab w:val="right" w:pos="14499"/>
        </w:tabs>
        <w:spacing w:before="0" w:after="0" w:line="240" w:lineRule="auto"/>
        <w:ind w:left="1440" w:hanging="58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Характеристика системы воспитательной работы </w:t>
      </w:r>
    </w:p>
    <w:p w:rsidR="00653FA9" w:rsidRDefault="00653FA9" w:rsidP="00007F03">
      <w:pPr>
        <w:pStyle w:val="2a"/>
        <w:numPr>
          <w:ilvl w:val="1"/>
          <w:numId w:val="16"/>
        </w:numPr>
        <w:shd w:val="clear" w:color="auto" w:fill="auto"/>
        <w:tabs>
          <w:tab w:val="left" w:pos="142"/>
          <w:tab w:val="right" w:pos="14499"/>
        </w:tabs>
        <w:spacing w:before="0" w:after="0" w:line="240" w:lineRule="auto"/>
        <w:ind w:left="1440" w:hanging="58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Характеристика учебного процесса</w:t>
      </w:r>
    </w:p>
    <w:p w:rsidR="001C5E29" w:rsidRPr="003B444A" w:rsidRDefault="005652AD" w:rsidP="00007F03">
      <w:pPr>
        <w:pStyle w:val="2a"/>
        <w:numPr>
          <w:ilvl w:val="0"/>
          <w:numId w:val="16"/>
        </w:numPr>
        <w:shd w:val="clear" w:color="auto" w:fill="auto"/>
        <w:tabs>
          <w:tab w:val="left" w:pos="387"/>
          <w:tab w:val="right" w:pos="14499"/>
        </w:tabs>
        <w:spacing w:before="0" w:after="0" w:line="240" w:lineRule="auto"/>
        <w:ind w:left="720" w:hanging="360"/>
        <w:rPr>
          <w:b w:val="0"/>
          <w:sz w:val="24"/>
          <w:szCs w:val="24"/>
        </w:rPr>
      </w:pPr>
      <w:hyperlink w:anchor="bookmark18" w:tooltip="Current Document">
        <w:r w:rsidR="001C5E29" w:rsidRPr="003B444A">
          <w:rPr>
            <w:b w:val="0"/>
            <w:color w:val="000000"/>
            <w:sz w:val="24"/>
            <w:szCs w:val="24"/>
            <w:lang w:eastAsia="ru-RU" w:bidi="ru-RU"/>
          </w:rPr>
          <w:t>Концепция развития школы</w:t>
        </w:r>
        <w:r w:rsidR="001C5E29" w:rsidRPr="003B444A">
          <w:rPr>
            <w:b w:val="0"/>
            <w:color w:val="000000"/>
            <w:sz w:val="24"/>
            <w:szCs w:val="24"/>
            <w:lang w:eastAsia="ru-RU" w:bidi="ru-RU"/>
          </w:rPr>
          <w:tab/>
          <w:t>30</w:t>
        </w:r>
      </w:hyperlink>
    </w:p>
    <w:p w:rsidR="00117978" w:rsidRPr="00117978" w:rsidRDefault="00117978" w:rsidP="00007F03">
      <w:pPr>
        <w:pStyle w:val="2a"/>
        <w:numPr>
          <w:ilvl w:val="0"/>
          <w:numId w:val="16"/>
        </w:numPr>
        <w:shd w:val="clear" w:color="auto" w:fill="auto"/>
        <w:tabs>
          <w:tab w:val="left" w:pos="387"/>
          <w:tab w:val="right" w:pos="14499"/>
        </w:tabs>
        <w:spacing w:before="0" w:after="0" w:line="240" w:lineRule="auto"/>
        <w:ind w:left="720" w:hanging="360"/>
        <w:rPr>
          <w:b w:val="0"/>
          <w:sz w:val="24"/>
          <w:szCs w:val="24"/>
        </w:rPr>
      </w:pPr>
      <w:r w:rsidRPr="00117978">
        <w:rPr>
          <w:b w:val="0"/>
          <w:sz w:val="24"/>
          <w:szCs w:val="24"/>
        </w:rPr>
        <w:t>Механизм реализации программы</w:t>
      </w:r>
    </w:p>
    <w:p w:rsidR="001C5E29" w:rsidRPr="003B444A" w:rsidRDefault="005652AD" w:rsidP="00117978">
      <w:pPr>
        <w:pStyle w:val="2a"/>
        <w:shd w:val="clear" w:color="auto" w:fill="auto"/>
        <w:tabs>
          <w:tab w:val="left" w:pos="387"/>
          <w:tab w:val="right" w:pos="14499"/>
        </w:tabs>
        <w:spacing w:before="0" w:after="0" w:line="240" w:lineRule="auto"/>
        <w:ind w:left="720"/>
        <w:rPr>
          <w:b w:val="0"/>
          <w:sz w:val="24"/>
          <w:szCs w:val="24"/>
        </w:rPr>
      </w:pPr>
      <w:hyperlink w:anchor="bookmark20" w:tooltip="Current Document">
        <w:r w:rsidR="001C5E29" w:rsidRPr="003B444A">
          <w:rPr>
            <w:b w:val="0"/>
            <w:color w:val="000000"/>
            <w:sz w:val="24"/>
            <w:szCs w:val="24"/>
            <w:lang w:eastAsia="ru-RU" w:bidi="ru-RU"/>
          </w:rPr>
          <w:tab/>
          <w:t>33</w:t>
        </w:r>
      </w:hyperlink>
    </w:p>
    <w:p w:rsidR="00117978" w:rsidRPr="00117978" w:rsidRDefault="00117978" w:rsidP="00117978">
      <w:pPr>
        <w:pStyle w:val="17"/>
        <w:shd w:val="clear" w:color="auto" w:fill="auto"/>
        <w:tabs>
          <w:tab w:val="left" w:pos="14247"/>
        </w:tabs>
        <w:spacing w:before="0" w:line="240" w:lineRule="auto"/>
        <w:rPr>
          <w:sz w:val="24"/>
          <w:szCs w:val="24"/>
        </w:rPr>
      </w:pPr>
      <w:r w:rsidRPr="00117978">
        <w:rPr>
          <w:b/>
        </w:rPr>
        <w:t>3.1.</w:t>
      </w:r>
      <w:r>
        <w:t>П</w:t>
      </w:r>
      <w:hyperlink w:anchor="bookmark23" w:tooltip="Current Document">
        <w:r w:rsidR="001C5E29" w:rsidRPr="003B444A">
          <w:rPr>
            <w:color w:val="000000"/>
            <w:sz w:val="24"/>
            <w:szCs w:val="24"/>
            <w:lang w:eastAsia="ru-RU" w:bidi="ru-RU"/>
          </w:rPr>
          <w:t>одпрограмма «Создание условий для повышения качества образования»</w:t>
        </w:r>
        <w:r w:rsidR="001C5E29" w:rsidRPr="003B444A">
          <w:rPr>
            <w:color w:val="000000"/>
            <w:sz w:val="24"/>
            <w:szCs w:val="24"/>
            <w:lang w:eastAsia="ru-RU" w:bidi="ru-RU"/>
          </w:rPr>
          <w:tab/>
        </w:r>
        <w:r w:rsidR="001C5E29" w:rsidRPr="003B444A">
          <w:rPr>
            <w:rStyle w:val="af8"/>
            <w:b w:val="0"/>
            <w:sz w:val="24"/>
            <w:szCs w:val="24"/>
          </w:rPr>
          <w:t>34</w:t>
        </w:r>
      </w:hyperlink>
    </w:p>
    <w:p w:rsidR="001C5E29" w:rsidRPr="003B444A" w:rsidRDefault="005652AD" w:rsidP="00117978">
      <w:pPr>
        <w:pStyle w:val="17"/>
        <w:numPr>
          <w:ilvl w:val="1"/>
          <w:numId w:val="39"/>
        </w:numPr>
        <w:shd w:val="clear" w:color="auto" w:fill="auto"/>
        <w:tabs>
          <w:tab w:val="left" w:pos="914"/>
          <w:tab w:val="right" w:pos="14499"/>
        </w:tabs>
        <w:spacing w:before="0" w:line="240" w:lineRule="auto"/>
        <w:rPr>
          <w:sz w:val="24"/>
          <w:szCs w:val="24"/>
        </w:rPr>
      </w:pPr>
      <w:hyperlink w:anchor="bookmark36" w:tooltip="Current Document">
        <w:r w:rsidR="001C5E29" w:rsidRPr="003B444A">
          <w:rPr>
            <w:color w:val="000000"/>
            <w:sz w:val="24"/>
            <w:szCs w:val="24"/>
            <w:lang w:eastAsia="ru-RU" w:bidi="ru-RU"/>
          </w:rPr>
          <w:t>Подпрограмма «Развитие системы воспитательной деятельности»</w:t>
        </w:r>
        <w:r w:rsidR="001C5E29" w:rsidRPr="003B444A">
          <w:rPr>
            <w:color w:val="000000"/>
            <w:sz w:val="24"/>
            <w:szCs w:val="24"/>
            <w:lang w:eastAsia="ru-RU" w:bidi="ru-RU"/>
          </w:rPr>
          <w:tab/>
          <w:t>69</w:t>
        </w:r>
      </w:hyperlink>
    </w:p>
    <w:p w:rsidR="00FD2932" w:rsidRPr="003B444A" w:rsidRDefault="005652AD" w:rsidP="00117978">
      <w:pPr>
        <w:pStyle w:val="17"/>
        <w:numPr>
          <w:ilvl w:val="1"/>
          <w:numId w:val="39"/>
        </w:numPr>
        <w:shd w:val="clear" w:color="auto" w:fill="auto"/>
        <w:tabs>
          <w:tab w:val="left" w:pos="914"/>
          <w:tab w:val="left" w:pos="14227"/>
        </w:tabs>
        <w:spacing w:before="0" w:line="240" w:lineRule="auto"/>
        <w:rPr>
          <w:sz w:val="24"/>
          <w:szCs w:val="24"/>
        </w:rPr>
      </w:pPr>
      <w:hyperlink w:anchor="bookmark41" w:tooltip="Current Document">
        <w:r w:rsidR="00FD2932" w:rsidRPr="003B444A">
          <w:rPr>
            <w:color w:val="000000"/>
            <w:sz w:val="24"/>
            <w:szCs w:val="24"/>
            <w:lang w:eastAsia="ru-RU" w:bidi="ru-RU"/>
          </w:rPr>
          <w:t>Подпрограмма «Развитие материально-технической базы»</w:t>
        </w:r>
        <w:r w:rsidR="00FD2932" w:rsidRPr="003B444A">
          <w:rPr>
            <w:color w:val="000000"/>
            <w:sz w:val="24"/>
            <w:szCs w:val="24"/>
            <w:lang w:eastAsia="ru-RU" w:bidi="ru-RU"/>
          </w:rPr>
          <w:tab/>
          <w:t>81</w:t>
        </w:r>
      </w:hyperlink>
    </w:p>
    <w:p w:rsidR="00FD2932" w:rsidRPr="003B444A" w:rsidRDefault="00FD2932" w:rsidP="003B444A">
      <w:pPr>
        <w:pStyle w:val="17"/>
        <w:shd w:val="clear" w:color="auto" w:fill="auto"/>
        <w:tabs>
          <w:tab w:val="left" w:pos="978"/>
          <w:tab w:val="center" w:pos="8773"/>
          <w:tab w:val="center" w:pos="9805"/>
          <w:tab w:val="right" w:pos="14499"/>
        </w:tabs>
        <w:spacing w:before="0" w:line="240" w:lineRule="auto"/>
        <w:ind w:left="320"/>
        <w:rPr>
          <w:sz w:val="24"/>
          <w:szCs w:val="24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9A7CAF" w:rsidRDefault="009A7CAF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117978" w:rsidRDefault="00BE6B91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11797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Паспорт Программы.</w:t>
      </w:r>
    </w:p>
    <w:p w:rsidR="00966326" w:rsidRPr="003B444A" w:rsidRDefault="00966326" w:rsidP="003B444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978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413"/>
        <w:gridCol w:w="7368"/>
      </w:tblGrid>
      <w:tr w:rsidR="00FE7F62" w:rsidRPr="003B444A" w:rsidTr="00A831F8">
        <w:trPr>
          <w:trHeight w:val="844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F62" w:rsidRPr="003B444A" w:rsidRDefault="007D722C" w:rsidP="003B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Структура паспорта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F62" w:rsidRPr="003B444A" w:rsidRDefault="007D722C" w:rsidP="003B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Содержание паспорта Программы</w:t>
            </w:r>
          </w:p>
        </w:tc>
      </w:tr>
      <w:tr w:rsidR="007D722C" w:rsidRPr="003B444A" w:rsidTr="00A831F8">
        <w:trPr>
          <w:trHeight w:val="844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22C" w:rsidRPr="003B444A" w:rsidRDefault="007D722C" w:rsidP="003B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22C" w:rsidRPr="003B444A" w:rsidRDefault="007D722C" w:rsidP="003B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МБОУ СОШ с.Чаатин</w:t>
            </w:r>
            <w:r w:rsidR="001A237C" w:rsidRPr="003B444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="00714DC9" w:rsidRPr="003B444A">
              <w:rPr>
                <w:rFonts w:ascii="Times New Roman" w:hAnsi="Times New Roman" w:cs="Times New Roman"/>
                <w:sz w:val="24"/>
                <w:szCs w:val="24"/>
              </w:rPr>
              <w:t>им. К.О. Шактаржыка</w:t>
            </w:r>
            <w:r w:rsidR="00966326" w:rsidRPr="003B444A">
              <w:rPr>
                <w:rFonts w:ascii="Times New Roman" w:hAnsi="Times New Roman" w:cs="Times New Roman"/>
                <w:sz w:val="24"/>
                <w:szCs w:val="24"/>
              </w:rPr>
              <w:t>, структурного подразделенеия детского сада «Чодураа»</w:t>
            </w:r>
            <w:r w:rsidR="00714DC9"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на 2017-2021</w:t>
            </w:r>
            <w:r w:rsidR="00966326" w:rsidRPr="003B444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</w:tr>
      <w:tr w:rsidR="00FE7F62" w:rsidRPr="003B444A" w:rsidTr="00A831F8">
        <w:trPr>
          <w:trHeight w:val="86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62" w:rsidRPr="003B444A" w:rsidRDefault="007D722C" w:rsidP="003B4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722C" w:rsidRPr="003B444A" w:rsidRDefault="007D722C" w:rsidP="003B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Рабочая  группа педагогических и руководящих работников</w:t>
            </w:r>
          </w:p>
          <w:p w:rsidR="00FE7F62" w:rsidRPr="003B444A" w:rsidRDefault="007D722C" w:rsidP="003B4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МБОУ СОШ с. Чаатинский им. К.О.Шактаржыка,</w:t>
            </w:r>
            <w:r w:rsidR="006246A1"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подразделения детского сада «Чодураа»,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совет школы</w:t>
            </w:r>
            <w:r w:rsidR="006246A1" w:rsidRPr="003B444A">
              <w:rPr>
                <w:rFonts w:ascii="Times New Roman" w:hAnsi="Times New Roman" w:cs="Times New Roman"/>
                <w:sz w:val="24"/>
                <w:szCs w:val="24"/>
              </w:rPr>
              <w:t>, детского сада.</w:t>
            </w:r>
          </w:p>
        </w:tc>
      </w:tr>
      <w:tr w:rsidR="00BE6B91" w:rsidRPr="003B444A" w:rsidTr="00A831F8">
        <w:trPr>
          <w:trHeight w:val="1619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B91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Цель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B91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</w:t>
            </w:r>
            <w:r w:rsidR="006246A1"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</w:t>
            </w: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дание условий для получения высокого качества образования и обеспечение позитивной социализации каждого обучающегося в соответствии с требованиями новых федеральных стандартов. </w:t>
            </w:r>
            <w:r w:rsidR="00FE7F62"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Повышение качества образования и конкурентно способности школы в социуме.</w:t>
            </w:r>
          </w:p>
        </w:tc>
      </w:tr>
      <w:tr w:rsidR="00BE6B91" w:rsidRPr="003B444A" w:rsidTr="00A831F8">
        <w:trPr>
          <w:trHeight w:val="2791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B91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Направления и задачи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B91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программы:</w:t>
            </w:r>
          </w:p>
          <w:p w:rsidR="00FE7F62" w:rsidRPr="003B444A" w:rsidRDefault="00FE7F62" w:rsidP="003B444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Актуализация нормативно-правовых документов, регламентирующих деятельность школы в соответствии с рекомендациями муниципальных и региональных органов управления.</w:t>
            </w:r>
          </w:p>
          <w:p w:rsidR="00FE7F62" w:rsidRPr="003B444A" w:rsidRDefault="00FE7F62" w:rsidP="003B444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Обеспечение доступности общего образования.</w:t>
            </w:r>
          </w:p>
          <w:p w:rsidR="00FE7F62" w:rsidRPr="003B444A" w:rsidRDefault="00FE7F62" w:rsidP="003B444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Повышение современного качества образования.</w:t>
            </w:r>
          </w:p>
          <w:p w:rsidR="00FE7F62" w:rsidRPr="003B444A" w:rsidRDefault="00FE7F62" w:rsidP="003B444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Создание материально-технических и кадровых условий обеспечения качественного образования.</w:t>
            </w:r>
          </w:p>
          <w:p w:rsidR="00FE7F62" w:rsidRPr="003B444A" w:rsidRDefault="00FE7F62" w:rsidP="003B444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Обеспечение эффективного управления образовательным учреждением.</w:t>
            </w:r>
          </w:p>
          <w:p w:rsidR="006246A1" w:rsidRPr="003B444A" w:rsidRDefault="006246A1" w:rsidP="003B444A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828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систему </w:t>
            </w:r>
            <w:r w:rsidR="00EB2EEB" w:rsidRPr="003B444A">
              <w:rPr>
                <w:rFonts w:ascii="Times New Roman" w:hAnsi="Times New Roman" w:cs="Times New Roman"/>
                <w:sz w:val="24"/>
                <w:szCs w:val="24"/>
              </w:rPr>
              <w:t>здоровье сберегающей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учреждения, с учетом индивидуальных особенностей дошкольников.</w:t>
            </w:r>
          </w:p>
          <w:p w:rsidR="006246A1" w:rsidRPr="003B444A" w:rsidRDefault="006246A1" w:rsidP="003B444A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833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Повышать качество работы с родителями воспитанников. Содействовать повышению роли родителей в образовании ребенка раннего и дошкольного возраста (новые формы работы с родителями).</w:t>
            </w:r>
          </w:p>
          <w:p w:rsidR="006246A1" w:rsidRPr="003B444A" w:rsidRDefault="006246A1" w:rsidP="003B444A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833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требованиями предметно-развивающую среду и материально-техническую базу учреждения.</w:t>
            </w:r>
          </w:p>
          <w:p w:rsidR="00BE6B91" w:rsidRPr="003B444A" w:rsidRDefault="00FE7F62" w:rsidP="003B444A">
            <w:pPr>
              <w:pStyle w:val="a8"/>
              <w:numPr>
                <w:ilvl w:val="0"/>
                <w:numId w:val="1"/>
              </w:numPr>
              <w:tabs>
                <w:tab w:val="left" w:pos="216"/>
                <w:tab w:val="left" w:pos="259"/>
              </w:tabs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Совершенствование сетевого взаимодействия с учреждениями образования, культуры, спорта и другими социальными партнерами Улуг-Хемскогокожууна и Республики Тыва по развитию обогащенной развивающей среды для талантливых и творческих детей.</w:t>
            </w:r>
            <w:r w:rsidR="00BE6B91" w:rsidRPr="003B444A">
              <w:rPr>
                <w:rFonts w:ascii="Times New Roman" w:hAnsi="Times New Roman" w:cs="Times New Roman"/>
              </w:rPr>
              <w:tab/>
            </w:r>
          </w:p>
          <w:p w:rsidR="00BE6B91" w:rsidRPr="003B444A" w:rsidRDefault="00BE6B91" w:rsidP="003B444A">
            <w:pPr>
              <w:widowControl w:val="0"/>
              <w:tabs>
                <w:tab w:val="left" w:pos="57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E6B91" w:rsidRPr="003B444A" w:rsidTr="00A831F8">
        <w:trPr>
          <w:trHeight w:val="593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B91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Сроки и этапы реализации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B91" w:rsidRPr="003B444A" w:rsidRDefault="004256AD" w:rsidP="003B444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2017-2021</w:t>
            </w:r>
            <w:r w:rsidR="00A831F8"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годы</w:t>
            </w:r>
          </w:p>
        </w:tc>
      </w:tr>
      <w:tr w:rsidR="00BE6B91" w:rsidRPr="003B444A" w:rsidTr="00A831F8">
        <w:trPr>
          <w:trHeight w:val="98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B91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Ожидаемые</w:t>
            </w:r>
          </w:p>
          <w:p w:rsidR="00BE6B91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конечные</w:t>
            </w:r>
          </w:p>
          <w:p w:rsidR="0090271A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</w:t>
            </w:r>
          </w:p>
          <w:p w:rsidR="00BE6B91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1. </w:t>
            </w:r>
            <w:r w:rsidRPr="003B444A">
              <w:rPr>
                <w:bCs/>
              </w:rPr>
              <w:t xml:space="preserve">Качество условий и процессов образования </w:t>
            </w:r>
          </w:p>
          <w:p w:rsidR="00C73100" w:rsidRPr="003B444A" w:rsidRDefault="00C73100" w:rsidP="003B444A">
            <w:pPr>
              <w:pStyle w:val="Default"/>
              <w:numPr>
                <w:ilvl w:val="0"/>
                <w:numId w:val="2"/>
              </w:numPr>
              <w:jc w:val="both"/>
              <w:rPr>
                <w:i/>
              </w:rPr>
            </w:pPr>
            <w:r w:rsidRPr="003B444A">
              <w:rPr>
                <w:i/>
              </w:rPr>
              <w:t xml:space="preserve">В области обновления содержания и технологий образования: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обеспечена индивидуализация образовательных маршрутов учащихся за счет исследовательской и проектной деятельности учащихся, системы дополнительного образования, организации творческой внеурочной деятельности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lastRenderedPageBreak/>
              <w:t xml:space="preserve">- создана система мониторинга индивидуальных образовательных достижений учащихся, общественной оценки качества образования, диагностики ценностных отношений, нравственной и гражданской позиции учащихся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увеличена доля использования в образовательном процессе интерактивных образовательных технологий </w:t>
            </w:r>
          </w:p>
          <w:p w:rsidR="00C73100" w:rsidRPr="003B444A" w:rsidRDefault="00C73100" w:rsidP="003B444A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3B444A">
              <w:rPr>
                <w:i/>
              </w:rPr>
              <w:t xml:space="preserve">В области сохранения и развития здоровья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созданы необходимые условия для профилактики заболеваний и спортивно-оздоровительной работы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организован мониторинг состояния здоровья учащихся и педагогов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создана и успешно реализована программа по формированию ценностей здорового образа жизни, сохранению и укреплению здоровья учащихся и педагогов </w:t>
            </w:r>
          </w:p>
          <w:p w:rsidR="00C73100" w:rsidRPr="003B444A" w:rsidRDefault="00C73100" w:rsidP="003B444A">
            <w:pPr>
              <w:pStyle w:val="Default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3B444A">
              <w:rPr>
                <w:i/>
              </w:rPr>
              <w:t xml:space="preserve">В области развития кадрового потенциала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внедрены различные формы непрерывного профессионального развития педагогов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обеспечена мотивационная готовность педагогического коллектива к инновационной деятельности </w:t>
            </w:r>
          </w:p>
          <w:p w:rsidR="00C73100" w:rsidRPr="003B444A" w:rsidRDefault="00C73100" w:rsidP="003B444A">
            <w:pPr>
              <w:pStyle w:val="a8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 xml:space="preserve">- повысился уровень активности участия педагогов школы в профессиональных конкурсах, научно-практических мероприятиях муниципального, регионального, федерального уровней, инновационных проектах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rPr>
                <w:bCs/>
              </w:rPr>
              <w:t xml:space="preserve">2. Качество образовательных результатов учащихся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>- рост качества знаний учащихся: на 10% в начальной школе, на 8% - в основной школе, на 4% - в средней.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положительная динамика участия учащихся в олимпиадном и конкурсном движении разных уровней, социальных акциях и проектах </w:t>
            </w:r>
          </w:p>
          <w:p w:rsidR="00966326" w:rsidRPr="003B444A" w:rsidRDefault="00C73100" w:rsidP="003B444A">
            <w:pPr>
              <w:pStyle w:val="Default"/>
              <w:jc w:val="both"/>
            </w:pPr>
            <w:r w:rsidRPr="003B444A">
              <w:t>- удовлетворенность участников образовательного процесса условиями, процессами и результатами образования на 96%</w:t>
            </w:r>
          </w:p>
          <w:p w:rsidR="00966326" w:rsidRPr="003B444A" w:rsidRDefault="00966326" w:rsidP="003B444A">
            <w:pPr>
              <w:pStyle w:val="Default"/>
              <w:jc w:val="both"/>
            </w:pPr>
            <w:r w:rsidRPr="003B444A">
              <w:t>- Обеспечение равных стартовых возможностей дошкольникам с разным уровнем физического и психического развития:</w:t>
            </w:r>
          </w:p>
          <w:p w:rsidR="00966326" w:rsidRPr="003B444A" w:rsidRDefault="00966326" w:rsidP="003B444A">
            <w:pPr>
              <w:pStyle w:val="22"/>
              <w:shd w:val="clear" w:color="auto" w:fill="auto"/>
              <w:tabs>
                <w:tab w:val="left" w:pos="10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 расширение дополнительных образовательных услуг для разных категорий заинтересованного населения (до 2 новых дополнительных образовательных услуг для детей раннего и дошкольного возраста);</w:t>
            </w:r>
          </w:p>
          <w:p w:rsidR="00966326" w:rsidRPr="003B444A" w:rsidRDefault="00966326" w:rsidP="003B444A">
            <w:pPr>
              <w:pStyle w:val="22"/>
              <w:shd w:val="clear" w:color="auto" w:fill="auto"/>
              <w:tabs>
                <w:tab w:val="left" w:pos="10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  Обеспечение доступности дошкольного образования населению села за счет внедрения в педагогический процесс новых форм дошкольного образования. Реализация инновационных технологий:</w:t>
            </w:r>
          </w:p>
          <w:p w:rsidR="00966326" w:rsidRPr="003B444A" w:rsidRDefault="00966326" w:rsidP="003B444A">
            <w:pPr>
              <w:pStyle w:val="22"/>
              <w:shd w:val="clear" w:color="auto" w:fill="auto"/>
              <w:tabs>
                <w:tab w:val="left" w:pos="10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 информатизация процесса образования (подключение к сети Интернет, создание сайта детского сада):</w:t>
            </w:r>
          </w:p>
          <w:p w:rsidR="00966326" w:rsidRPr="003B444A" w:rsidRDefault="00966326" w:rsidP="003B444A">
            <w:pPr>
              <w:pStyle w:val="Default"/>
              <w:jc w:val="both"/>
            </w:pP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rPr>
                <w:bCs/>
              </w:rPr>
              <w:t xml:space="preserve">3. Качество управления школой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создана нормативно-правовая база школы по введению ФГОС основного общего образования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создана система внутришкольного мониторинга сформированности личностных качеств и ключевых компетенций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создана система педагогического анализа, самооценки деятельности педагогического коллектива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создана система морального и материального стимулирования, социального поощрения субъектов образовательного процесса </w:t>
            </w:r>
          </w:p>
          <w:p w:rsidR="00C73100" w:rsidRPr="003B444A" w:rsidRDefault="00C73100" w:rsidP="003B444A">
            <w:pPr>
              <w:pStyle w:val="Default"/>
              <w:jc w:val="both"/>
            </w:pPr>
            <w:r w:rsidRPr="003B444A">
              <w:t xml:space="preserve">- создана система информирования общественности о достижениях и проблемах школы </w:t>
            </w:r>
          </w:p>
          <w:p w:rsidR="00BE6B91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73100" w:rsidRPr="003B444A" w:rsidTr="00A831F8">
        <w:trPr>
          <w:trHeight w:val="118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100" w:rsidRPr="003B444A" w:rsidRDefault="00C73100" w:rsidP="003B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C73100" w:rsidRPr="003B444A" w:rsidRDefault="00C73100" w:rsidP="003B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100" w:rsidRPr="003B444A" w:rsidRDefault="00C73100" w:rsidP="003B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обеспечивается за счет бюджетного финансирования и привлечения дополнительных внебюджетных средств</w:t>
            </w:r>
          </w:p>
        </w:tc>
      </w:tr>
      <w:tr w:rsidR="00BE6B91" w:rsidRPr="003B444A" w:rsidTr="00A831F8">
        <w:trPr>
          <w:trHeight w:val="1123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B91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Ответственные исполнители и соискатели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B91" w:rsidRPr="003B444A" w:rsidRDefault="00BE6B91" w:rsidP="003B444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школы</w:t>
            </w:r>
            <w:r w:rsidR="00966326"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 Педагогический коллектив</w:t>
            </w:r>
            <w:r w:rsidRPr="003B44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BE6B91" w:rsidRPr="003B444A" w:rsidRDefault="00BE6B91" w:rsidP="003B444A">
      <w:pPr>
        <w:widowControl w:val="0"/>
        <w:tabs>
          <w:tab w:val="left" w:pos="564"/>
        </w:tabs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tabs>
          <w:tab w:val="left" w:pos="564"/>
        </w:tabs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90271A" w:rsidRPr="003B444A" w:rsidRDefault="0090271A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bookmark0"/>
    </w:p>
    <w:p w:rsidR="0090271A" w:rsidRPr="003B444A" w:rsidRDefault="0090271A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0271A" w:rsidRPr="003B444A" w:rsidRDefault="0090271A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F7FB8" w:rsidRPr="003B444A" w:rsidRDefault="007F7FB8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F7FB8" w:rsidRPr="003B444A" w:rsidRDefault="007F7FB8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326" w:rsidRPr="003B444A" w:rsidRDefault="00966326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F7FB8" w:rsidRPr="003B444A" w:rsidRDefault="007F7FB8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65ACE" w:rsidRDefault="00565ACE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7CAF" w:rsidRDefault="009A7CAF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7CAF" w:rsidRDefault="009A7CAF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7CAF" w:rsidRDefault="009A7CAF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7CAF" w:rsidRDefault="009A7CAF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7CAF" w:rsidRDefault="009A7CAF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7CAF" w:rsidRDefault="009A7CAF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7CAF" w:rsidRDefault="009A7CAF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7CAF" w:rsidRDefault="009A7CAF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7CAF" w:rsidRDefault="009A7CAF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7CAF" w:rsidRDefault="009A7CAF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C21C7" w:rsidRDefault="005C21C7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C21C7" w:rsidRDefault="005C21C7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C21C7" w:rsidRPr="003B444A" w:rsidRDefault="005C21C7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7C27" w:rsidRPr="003B444A" w:rsidRDefault="005B7C27" w:rsidP="003B444A">
      <w:pPr>
        <w:pStyle w:val="12"/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F7FB8" w:rsidRPr="003B444A" w:rsidRDefault="007F7FB8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bookmarkEnd w:id="0"/>
    <w:p w:rsidR="00A831F8" w:rsidRPr="005C21C7" w:rsidRDefault="003B444A" w:rsidP="00007F03">
      <w:pPr>
        <w:pStyle w:val="12"/>
        <w:numPr>
          <w:ilvl w:val="0"/>
          <w:numId w:val="36"/>
        </w:numPr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C21C7">
        <w:rPr>
          <w:rFonts w:ascii="Times New Roman" w:hAnsi="Times New Roman" w:cs="Times New Roman"/>
          <w:sz w:val="24"/>
          <w:szCs w:val="24"/>
        </w:rPr>
        <w:t>Инфор</w:t>
      </w:r>
      <w:r w:rsidR="005C21C7" w:rsidRPr="005C21C7">
        <w:rPr>
          <w:rFonts w:ascii="Times New Roman" w:hAnsi="Times New Roman" w:cs="Times New Roman"/>
          <w:sz w:val="24"/>
          <w:szCs w:val="24"/>
        </w:rPr>
        <w:t>мационная справка о школе</w:t>
      </w:r>
    </w:p>
    <w:p w:rsidR="00056F17" w:rsidRPr="003B444A" w:rsidRDefault="00056F17" w:rsidP="003B444A">
      <w:pPr>
        <w:pStyle w:val="12"/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1F8" w:rsidRPr="003B444A" w:rsidRDefault="00A831F8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bookmark1"/>
      <w:r w:rsidRPr="003B444A">
        <w:rPr>
          <w:rFonts w:ascii="Times New Roman" w:hAnsi="Times New Roman" w:cs="Times New Roman"/>
          <w:b w:val="0"/>
          <w:sz w:val="24"/>
          <w:szCs w:val="24"/>
        </w:rPr>
        <w:t>Полное название ОУ: Муниципальное бюджетное  общеобразовательное учреждение средняя общеобразовательная школа с.Чаатинский им.Шактаржыка К.О.</w:t>
      </w:r>
      <w:bookmarkEnd w:id="1"/>
    </w:p>
    <w:p w:rsidR="00A831F8" w:rsidRPr="003B444A" w:rsidRDefault="00A831F8" w:rsidP="003B444A">
      <w:pPr>
        <w:pStyle w:val="22"/>
        <w:shd w:val="clear" w:color="auto" w:fill="auto"/>
        <w:spacing w:before="0" w:after="12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="007F7FB8" w:rsidRPr="003B444A">
        <w:rPr>
          <w:rFonts w:ascii="Times New Roman" w:hAnsi="Times New Roman" w:cs="Times New Roman"/>
          <w:sz w:val="24"/>
          <w:szCs w:val="24"/>
        </w:rPr>
        <w:t>:</w:t>
      </w:r>
      <w:r w:rsidRPr="003B444A">
        <w:rPr>
          <w:rFonts w:ascii="Times New Roman" w:hAnsi="Times New Roman" w:cs="Times New Roman"/>
          <w:sz w:val="24"/>
          <w:szCs w:val="24"/>
        </w:rPr>
        <w:t xml:space="preserve"> МБОУ СОШ с.Чаатинский</w:t>
      </w:r>
      <w:r w:rsidR="007D722C" w:rsidRPr="003B444A">
        <w:rPr>
          <w:rFonts w:ascii="Times New Roman" w:hAnsi="Times New Roman" w:cs="Times New Roman"/>
          <w:sz w:val="24"/>
          <w:szCs w:val="24"/>
        </w:rPr>
        <w:t>им.К.О.Шактаржыка</w:t>
      </w:r>
    </w:p>
    <w:p w:rsidR="00A831F8" w:rsidRPr="003B444A" w:rsidRDefault="00A831F8" w:rsidP="003B444A">
      <w:pPr>
        <w:pStyle w:val="22"/>
        <w:shd w:val="clear" w:color="auto" w:fill="auto"/>
        <w:spacing w:before="0" w:after="12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 xml:space="preserve">Место нахождения школы: </w:t>
      </w:r>
      <w:r w:rsidR="007F7FB8" w:rsidRPr="003B444A">
        <w:rPr>
          <w:rFonts w:ascii="Times New Roman" w:hAnsi="Times New Roman" w:cs="Times New Roman"/>
          <w:sz w:val="24"/>
          <w:szCs w:val="24"/>
        </w:rPr>
        <w:t xml:space="preserve">с. Чодураа, ул. </w:t>
      </w:r>
      <w:r w:rsidRPr="003B444A">
        <w:rPr>
          <w:rFonts w:ascii="Times New Roman" w:hAnsi="Times New Roman" w:cs="Times New Roman"/>
          <w:sz w:val="24"/>
          <w:szCs w:val="24"/>
        </w:rPr>
        <w:t xml:space="preserve">Школьная, 13 </w:t>
      </w:r>
    </w:p>
    <w:p w:rsidR="00966326" w:rsidRPr="003B444A" w:rsidRDefault="00966326" w:rsidP="003B444A">
      <w:pPr>
        <w:pStyle w:val="22"/>
        <w:shd w:val="clear" w:color="auto" w:fill="auto"/>
        <w:spacing w:before="0" w:after="12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Структурное подразделение: детский сад «Чодураа» при МБОУ СОШ с. Чаатинский им. К.О.Шактаржыка</w:t>
      </w:r>
    </w:p>
    <w:p w:rsidR="00966326" w:rsidRPr="003B444A" w:rsidRDefault="00966326" w:rsidP="003B444A">
      <w:pPr>
        <w:pStyle w:val="22"/>
        <w:shd w:val="clear" w:color="auto" w:fill="auto"/>
        <w:spacing w:before="0" w:after="12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Место нахождения детского сада: с. Чодураа, ул. Шойдун, 42.</w:t>
      </w:r>
    </w:p>
    <w:p w:rsidR="00A831F8" w:rsidRPr="003B444A" w:rsidRDefault="004256AD" w:rsidP="003B444A">
      <w:pPr>
        <w:pStyle w:val="22"/>
        <w:shd w:val="clear" w:color="auto" w:fill="auto"/>
        <w:spacing w:before="0" w:after="12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>Д</w:t>
      </w:r>
      <w:r w:rsidR="007D722C"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>иректор</w:t>
      </w: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 xml:space="preserve"> школы: Кызыл-оол С.М</w:t>
      </w:r>
      <w:r w:rsidR="00A831F8"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>.</w:t>
      </w:r>
    </w:p>
    <w:p w:rsidR="00A831F8" w:rsidRPr="003B444A" w:rsidRDefault="00A831F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Юридический адрес школы: 668233 Республика Тыва, Улуг-Хемскийкожуун, с.Чодураа, ул.Школьная,13</w:t>
      </w:r>
    </w:p>
    <w:p w:rsidR="00BC1BDC" w:rsidRPr="003B444A" w:rsidRDefault="00BC1BDC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Юридический адрес детского сада: 668233 Республика Тыва, Улуг-Хемскийкожуун, с.Чодураа, ул.Шойдун, 42</w:t>
      </w:r>
    </w:p>
    <w:p w:rsidR="00BC1BDC" w:rsidRPr="003B444A" w:rsidRDefault="00BC1BDC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A831F8" w:rsidRPr="00653FA9" w:rsidRDefault="00A831F8" w:rsidP="003B444A">
      <w:pPr>
        <w:pStyle w:val="22"/>
        <w:shd w:val="clear" w:color="auto" w:fill="auto"/>
        <w:spacing w:before="0" w:line="240" w:lineRule="auto"/>
        <w:ind w:right="-1" w:firstLine="0"/>
        <w:rPr>
          <w:rStyle w:val="a3"/>
          <w:rFonts w:ascii="Times New Roman" w:hAnsi="Times New Roman" w:cs="Times New Roman"/>
          <w:sz w:val="24"/>
          <w:szCs w:val="24"/>
          <w:lang w:val="en-US" w:bidi="en-US"/>
        </w:rPr>
      </w:pPr>
      <w:r w:rsidRPr="003B444A">
        <w:rPr>
          <w:rStyle w:val="23"/>
          <w:rFonts w:ascii="Times New Roman" w:hAnsi="Times New Roman" w:cs="Times New Roman"/>
          <w:b w:val="0"/>
          <w:sz w:val="24"/>
          <w:szCs w:val="24"/>
          <w:lang w:val="en-US" w:bidi="en-US"/>
        </w:rPr>
        <w:t xml:space="preserve">e-mail: </w:t>
      </w:r>
      <w:hyperlink r:id="rId7" w:history="1">
        <w:r w:rsidR="007F7FB8" w:rsidRPr="003B444A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tyva_school_38@mail.ru</w:t>
        </w:r>
      </w:hyperlink>
    </w:p>
    <w:p w:rsidR="00966326" w:rsidRPr="00653FA9" w:rsidRDefault="00966326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831F8" w:rsidRPr="003B444A" w:rsidRDefault="00A831F8" w:rsidP="003B444A">
      <w:pPr>
        <w:pStyle w:val="12"/>
        <w:shd w:val="clear" w:color="auto" w:fill="auto"/>
        <w:spacing w:after="241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bookmark2"/>
      <w:r w:rsidRPr="003B444A">
        <w:rPr>
          <w:rFonts w:ascii="Times New Roman" w:hAnsi="Times New Roman" w:cs="Times New Roman"/>
          <w:b w:val="0"/>
          <w:sz w:val="24"/>
          <w:szCs w:val="24"/>
        </w:rPr>
        <w:t>Школа в своей деятельности руководствуется:</w:t>
      </w:r>
      <w:bookmarkEnd w:id="2"/>
    </w:p>
    <w:p w:rsidR="00A831F8" w:rsidRPr="003B444A" w:rsidRDefault="00A831F8" w:rsidP="00007F03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Законом РФ «Об образовании</w:t>
      </w:r>
      <w:r w:rsidR="000D356A" w:rsidRPr="003B444A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3B444A">
        <w:rPr>
          <w:rFonts w:ascii="Times New Roman" w:hAnsi="Times New Roman" w:cs="Times New Roman"/>
          <w:sz w:val="24"/>
          <w:szCs w:val="24"/>
        </w:rPr>
        <w:t>», Конституцией РФ,</w:t>
      </w:r>
    </w:p>
    <w:p w:rsidR="00A831F8" w:rsidRPr="003B444A" w:rsidRDefault="005B7C27" w:rsidP="00007F03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Трудовым Кодексом РФ.</w:t>
      </w:r>
    </w:p>
    <w:p w:rsidR="00A831F8" w:rsidRPr="00EB2EEB" w:rsidRDefault="00A831F8" w:rsidP="00EB2EEB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Постановлениями и Распоряжениями Правительства РФ.</w:t>
      </w:r>
    </w:p>
    <w:p w:rsidR="00A831F8" w:rsidRPr="003B444A" w:rsidRDefault="00A831F8" w:rsidP="00007F03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after="1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Законом Республики Тыва «Об образовании</w:t>
      </w:r>
      <w:r w:rsidR="004256AD" w:rsidRPr="003B444A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3B444A">
        <w:rPr>
          <w:rFonts w:ascii="Times New Roman" w:hAnsi="Times New Roman" w:cs="Times New Roman"/>
          <w:sz w:val="24"/>
          <w:szCs w:val="24"/>
        </w:rPr>
        <w:t>».</w:t>
      </w:r>
    </w:p>
    <w:p w:rsidR="00A831F8" w:rsidRPr="003B444A" w:rsidRDefault="00A831F8" w:rsidP="00007F03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Договором о взаимоотношениях ОУ с Учредителем.</w:t>
      </w:r>
    </w:p>
    <w:p w:rsidR="00A831F8" w:rsidRPr="003B444A" w:rsidRDefault="00A831F8" w:rsidP="00007F03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Конвенцией о правах ребёнка.</w:t>
      </w:r>
    </w:p>
    <w:p w:rsidR="00A831F8" w:rsidRPr="003B444A" w:rsidRDefault="00A831F8" w:rsidP="00007F03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Указами и распоряжениями Президента РФ.</w:t>
      </w:r>
    </w:p>
    <w:p w:rsidR="00A831F8" w:rsidRPr="003B444A" w:rsidRDefault="00A831F8" w:rsidP="00007F03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Решениями, приказами кожуунного Управления образования.</w:t>
      </w:r>
    </w:p>
    <w:p w:rsidR="00A831F8" w:rsidRPr="003B444A" w:rsidRDefault="00A831F8" w:rsidP="00007F03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Уставом школы с изменениями и дополнениями.</w:t>
      </w:r>
    </w:p>
    <w:p w:rsidR="00A831F8" w:rsidRPr="003B444A" w:rsidRDefault="00A831F8" w:rsidP="00007F03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Лицензией на право ведения образовательной деятельности от 9 апреля 2013 года, серия 17 ЛО1 №0000369, Регистрационный №212</w:t>
      </w:r>
    </w:p>
    <w:p w:rsidR="00A831F8" w:rsidRPr="003B444A" w:rsidRDefault="00A831F8" w:rsidP="00007F03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Свидетельством об аккредитации от 19 мая 2014 года, серия 17АО1 № 0000183  Регистрационный № 40</w:t>
      </w:r>
    </w:p>
    <w:p w:rsidR="00A831F8" w:rsidRPr="003B444A" w:rsidRDefault="00A831F8" w:rsidP="00007F03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spacing w:before="0" w:after="25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Программой развития МБОУ СОШ с.Чаатинский  и другими локальными нормативными актами школы.</w:t>
      </w:r>
    </w:p>
    <w:p w:rsidR="00A831F8" w:rsidRPr="003B444A" w:rsidRDefault="00A831F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Имеется заключение Территориального органа Федеральной Службы по надзору о соответствии МБОУ СОШ с.Чаатинский  санитарно-эпидемиологическим правилам и нормативам № </w:t>
      </w: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>17.01.04.000.М.000529.06.07 от 25.06.2017 г</w:t>
      </w:r>
    </w:p>
    <w:p w:rsidR="00A831F8" w:rsidRPr="003B444A" w:rsidRDefault="00A831F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Положительное заключение о соблюдении на объектах соискателя лицензии требований пожарной безопасности </w:t>
      </w: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>№33 от 22 ноября 2017 года.</w:t>
      </w:r>
    </w:p>
    <w:p w:rsidR="0090271A" w:rsidRPr="003B444A" w:rsidRDefault="0090271A" w:rsidP="003B444A">
      <w:pPr>
        <w:widowControl w:val="0"/>
        <w:tabs>
          <w:tab w:val="left" w:pos="564"/>
        </w:tabs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5C21C7" w:rsidRDefault="000E06E2" w:rsidP="009A7CAF">
      <w:pPr>
        <w:widowControl w:val="0"/>
        <w:tabs>
          <w:tab w:val="left" w:pos="564"/>
        </w:tabs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5C21C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1.1. </w:t>
      </w:r>
      <w:r w:rsidR="00BE6B91" w:rsidRPr="005C21C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Социальное окружение школы.</w:t>
      </w:r>
    </w:p>
    <w:p w:rsidR="0090271A" w:rsidRPr="003B444A" w:rsidRDefault="0090271A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МБОУ СОШ с. Чаатинский  является одной из  сельских школ Улуг-Хемскогокожууна.</w:t>
      </w:r>
    </w:p>
    <w:p w:rsidR="0090271A" w:rsidRPr="003B444A" w:rsidRDefault="0090271A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Село Чааты имеет богатое историческое прошлое. История села тесно связана с жизнью и деятельностью таких знаменитых как Шойдун Владимир Саспыкааевич - ветеран Великой Отечественной войны, Калг</w:t>
      </w:r>
      <w:r w:rsidR="00DE0F77" w:rsidRPr="003B444A">
        <w:rPr>
          <w:rFonts w:ascii="Times New Roman" w:hAnsi="Times New Roman" w:cs="Times New Roman"/>
          <w:sz w:val="24"/>
          <w:szCs w:val="24"/>
        </w:rPr>
        <w:t>ажикОндаровичШактаржик- кандид</w:t>
      </w:r>
      <w:r w:rsidRPr="003B444A">
        <w:rPr>
          <w:rFonts w:ascii="Times New Roman" w:hAnsi="Times New Roman" w:cs="Times New Roman"/>
          <w:sz w:val="24"/>
          <w:szCs w:val="24"/>
        </w:rPr>
        <w:t>ат географических наук.</w:t>
      </w:r>
    </w:p>
    <w:p w:rsidR="0090271A" w:rsidRPr="003B444A" w:rsidRDefault="0090271A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Социально-политическая ситуация в стране в 90-е годы вызвало закрытие в селе ряда предприятий, вследствие чего безработицу и миграцию населения в кожуунные и республиканские центры. Численность населения резко сократилось и отразилось на численность учащихся школы. В настоящее время численность сумона составляет 870 человек. Из них 145 учащихся. Показатели уровня жизни невысокие. Много безработных (почти каждый </w:t>
      </w:r>
      <w:r w:rsidRPr="003B444A">
        <w:rPr>
          <w:rFonts w:ascii="Times New Roman" w:hAnsi="Times New Roman" w:cs="Times New Roman"/>
          <w:sz w:val="24"/>
          <w:szCs w:val="24"/>
        </w:rPr>
        <w:lastRenderedPageBreak/>
        <w:t>третий трудоспособного возраста), неполных семей 117 , нуждающихся в социальной поддержке.</w:t>
      </w:r>
    </w:p>
    <w:p w:rsidR="009405CD" w:rsidRPr="003B444A" w:rsidRDefault="009405CD" w:rsidP="003B44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3B444A">
        <w:rPr>
          <w:rStyle w:val="44"/>
          <w:rFonts w:eastAsia="Corbel"/>
          <w:b w:val="0"/>
          <w:i w:val="0"/>
          <w:iCs w:val="0"/>
          <w:sz w:val="24"/>
          <w:szCs w:val="24"/>
        </w:rPr>
        <w:t>Социальный паспорт семей воспитанников детского сада:</w:t>
      </w:r>
      <w:bookmarkEnd w:id="3"/>
    </w:p>
    <w:p w:rsidR="009405CD" w:rsidRPr="003B444A" w:rsidRDefault="009405CD" w:rsidP="003B444A">
      <w:pPr>
        <w:pStyle w:val="22"/>
        <w:shd w:val="clear" w:color="auto" w:fill="auto"/>
        <w:tabs>
          <w:tab w:val="left" w:pos="9022"/>
        </w:tabs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Общее количество семей: - 70, из них: полных - 62</w:t>
      </w:r>
      <w:r w:rsidRPr="003B444A">
        <w:rPr>
          <w:rFonts w:ascii="Times New Roman" w:hAnsi="Times New Roman" w:cs="Times New Roman"/>
          <w:sz w:val="24"/>
          <w:szCs w:val="24"/>
        </w:rPr>
        <w:tab/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right="336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неполных- 8 многодетных - 5 опекунство - 0</w:t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семей из группы риска (внутренний учет) - 0</w:t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Социальный состав семей:</w:t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Педагоги - 19</w:t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right="336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Медицинские работники – 2</w:t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right="336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Служащие - 0</w:t>
      </w:r>
    </w:p>
    <w:p w:rsidR="009405CD" w:rsidRPr="003B444A" w:rsidRDefault="009405CD" w:rsidP="003B444A">
      <w:pPr>
        <w:pStyle w:val="22"/>
        <w:shd w:val="clear" w:color="auto" w:fill="auto"/>
        <w:tabs>
          <w:tab w:val="left" w:pos="9022"/>
        </w:tabs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Рабочие, тех. персонал -13</w:t>
      </w:r>
      <w:r w:rsidRPr="003B444A">
        <w:rPr>
          <w:rFonts w:ascii="Times New Roman" w:hAnsi="Times New Roman" w:cs="Times New Roman"/>
          <w:sz w:val="24"/>
          <w:szCs w:val="24"/>
        </w:rPr>
        <w:tab/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right="336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 - 1 </w:t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right="336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Безработные - 58</w:t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Образовательный уровень родителей воспитанников детского сада:</w:t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Оба родителя имеют высшее образование – 0</w:t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Один родитель с высшим образованием – 17</w:t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Оба родителя со средне - специальным образованием - 0 </w:t>
      </w:r>
    </w:p>
    <w:p w:rsidR="009405CD" w:rsidRPr="003B444A" w:rsidRDefault="009405CD" w:rsidP="003B444A">
      <w:pPr>
        <w:pStyle w:val="22"/>
        <w:shd w:val="clear" w:color="auto" w:fill="auto"/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Оба родителя со средним образованием - 52 </w:t>
      </w:r>
    </w:p>
    <w:p w:rsidR="009405CD" w:rsidRPr="003B444A" w:rsidRDefault="009405CD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90271A" w:rsidRPr="003B444A" w:rsidRDefault="0090271A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Уровень образования </w:t>
      </w:r>
      <w:r w:rsidR="004256AD" w:rsidRPr="003B444A">
        <w:rPr>
          <w:rFonts w:ascii="Times New Roman" w:hAnsi="Times New Roman" w:cs="Times New Roman"/>
          <w:sz w:val="24"/>
          <w:szCs w:val="24"/>
        </w:rPr>
        <w:t>жителей села: всего жителей - 87</w:t>
      </w:r>
      <w:r w:rsidRPr="003B444A">
        <w:rPr>
          <w:rFonts w:ascii="Times New Roman" w:hAnsi="Times New Roman" w:cs="Times New Roman"/>
          <w:sz w:val="24"/>
          <w:szCs w:val="24"/>
        </w:rPr>
        <w:t>0 из них с высшим образованием -170 со средним специальным образованием -210 с общим средним образованием - 330</w:t>
      </w:r>
    </w:p>
    <w:p w:rsidR="0090271A" w:rsidRPr="003B444A" w:rsidRDefault="0090271A" w:rsidP="003B444A">
      <w:pPr>
        <w:pStyle w:val="22"/>
        <w:shd w:val="clear" w:color="auto" w:fill="auto"/>
        <w:tabs>
          <w:tab w:val="left" w:pos="2871"/>
          <w:tab w:val="left" w:pos="4196"/>
          <w:tab w:val="left" w:pos="5833"/>
          <w:tab w:val="left" w:pos="6714"/>
        </w:tabs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Культурно - досуговая жизнь села не отличается разнообразием и насыщенностью, норазвитие спорта в селе</w:t>
      </w:r>
      <w:r w:rsidRPr="003B444A">
        <w:rPr>
          <w:rFonts w:ascii="Times New Roman" w:hAnsi="Times New Roman" w:cs="Times New Roman"/>
          <w:sz w:val="24"/>
          <w:szCs w:val="24"/>
        </w:rPr>
        <w:tab/>
        <w:t>можно считать удовлетворительной.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На данный момент школа полностью укомплектована педагогическими кадрами, в </w:t>
      </w:r>
      <w:r w:rsidR="00BC154F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настоящее время у нас работают </w:t>
      </w:r>
      <w:r w:rsidR="0090271A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24</w:t>
      </w:r>
      <w:r w:rsidR="00BC154F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</w:t>
      </w:r>
      <w:r w:rsidR="0090271A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едагога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0271A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Руководящий </w:t>
      </w:r>
      <w:r w:rsidR="004256AD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состав: Д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иректор</w:t>
      </w:r>
      <w:r w:rsidR="00310FA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256AD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Кызыл-оол С.М</w:t>
      </w:r>
      <w:r w:rsidR="00BC154F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0271A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заместитель директора по УВР</w:t>
      </w:r>
      <w:r w:rsidR="00310FA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256AD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Кызыл-оол С.Н</w:t>
      </w:r>
    </w:p>
    <w:p w:rsidR="0090271A" w:rsidRPr="003B444A" w:rsidRDefault="0090271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заместитель директора по ВР Бады К.Х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Педагогический состав</w:t>
      </w:r>
      <w:r w:rsidR="00BC1BDC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школы</w:t>
      </w:r>
      <w:r w:rsidR="00BC154F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насчиты</w:t>
      </w:r>
      <w:r w:rsidR="0090271A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вает 24 педагога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из них:</w:t>
      </w:r>
    </w:p>
    <w:p w:rsidR="00BE6B91" w:rsidRPr="003B444A" w:rsidRDefault="00DE0F77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- высшую категорию имее</w:t>
      </w:r>
      <w:r w:rsidR="0090271A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т – 1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учитель</w:t>
      </w:r>
      <w:r w:rsidR="00BE6B91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:rsidR="00BE6B91" w:rsidRPr="003B444A" w:rsidRDefault="00DE0F77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первую категорию – 12</w:t>
      </w:r>
      <w:r w:rsidR="00BC154F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педагогов, на соответствие 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–</w:t>
      </w:r>
      <w:r w:rsidR="00E55F8A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отсутствуют,  5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молодых педагогов</w:t>
      </w:r>
      <w:r w:rsidR="00E55F8A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5-без категорий</w:t>
      </w:r>
      <w:r w:rsidR="00BE6B91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Имеют звания:     </w:t>
      </w:r>
    </w:p>
    <w:p w:rsidR="00BE6B91" w:rsidRPr="003B444A" w:rsidRDefault="00DE0F77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 почетных работников – 2</w:t>
      </w:r>
      <w:r w:rsidR="00C62BB7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    За 5 лет курсы повышения квалификация по предметам прошли все педагоги школы.-100%.</w:t>
      </w:r>
    </w:p>
    <w:p w:rsidR="00BE6B91" w:rsidRPr="003B444A" w:rsidRDefault="00BE6B91" w:rsidP="003B444A">
      <w:pPr>
        <w:widowControl w:val="0"/>
        <w:tabs>
          <w:tab w:val="left" w:pos="37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Анализ кадрового состава позволяет сделать вывод о том, что коллектив достаточно профессиональный, сложившийся, имеющий высокий потенциал, положительно влияющий на качество обучения и воспитания школьников.</w:t>
      </w:r>
    </w:p>
    <w:p w:rsidR="00BC1BDC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Учитывая высокий интеллектуальный и личностный потенциал коллектива школы, можно говорить о больших возможностях личностного роста учителей школы.</w:t>
      </w:r>
    </w:p>
    <w:p w:rsidR="00BC1BDC" w:rsidRPr="003B444A" w:rsidRDefault="00BC1BDC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hAnsi="Times New Roman" w:cs="Times New Roman"/>
          <w:sz w:val="24"/>
          <w:szCs w:val="24"/>
        </w:rPr>
        <w:t>Общее количество педагогических работников структурного подразделения - 8 человек (старший воспитатель, 7 воспитателей).</w:t>
      </w:r>
    </w:p>
    <w:p w:rsidR="00BC1BDC" w:rsidRPr="003B444A" w:rsidRDefault="00BC1BDC" w:rsidP="003B444A">
      <w:pPr>
        <w:spacing w:after="0"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70"/>
          <w:rFonts w:eastAsia="Arial Narrow"/>
          <w:b w:val="0"/>
          <w:sz w:val="24"/>
          <w:szCs w:val="24"/>
        </w:rPr>
        <w:t>Укомплектованность кадрами - 100 %.</w:t>
      </w:r>
    </w:p>
    <w:p w:rsidR="00BC1BDC" w:rsidRPr="003B444A" w:rsidRDefault="00BC1BDC" w:rsidP="003B444A">
      <w:pPr>
        <w:spacing w:after="0"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70"/>
          <w:rFonts w:eastAsia="Arial Narrow"/>
          <w:b w:val="0"/>
          <w:sz w:val="24"/>
          <w:szCs w:val="24"/>
        </w:rPr>
        <w:t>Образовательный уровень педагогическогих кадров:</w:t>
      </w:r>
    </w:p>
    <w:p w:rsidR="00BC1BDC" w:rsidRPr="003B444A" w:rsidRDefault="00BC1BDC" w:rsidP="00007F03">
      <w:pPr>
        <w:pStyle w:val="22"/>
        <w:numPr>
          <w:ilvl w:val="0"/>
          <w:numId w:val="15"/>
        </w:numPr>
        <w:shd w:val="clear" w:color="auto" w:fill="auto"/>
        <w:tabs>
          <w:tab w:val="left" w:pos="1525"/>
        </w:tabs>
        <w:spacing w:before="0" w:line="240" w:lineRule="auto"/>
        <w:ind w:left="1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 высшим образованием - 5;</w:t>
      </w:r>
    </w:p>
    <w:p w:rsidR="00BC1BDC" w:rsidRPr="003B444A" w:rsidRDefault="00BC1BDC" w:rsidP="00007F03">
      <w:pPr>
        <w:pStyle w:val="22"/>
        <w:numPr>
          <w:ilvl w:val="0"/>
          <w:numId w:val="15"/>
        </w:numPr>
        <w:shd w:val="clear" w:color="auto" w:fill="auto"/>
        <w:tabs>
          <w:tab w:val="left" w:pos="1525"/>
        </w:tabs>
        <w:spacing w:before="0" w:line="240" w:lineRule="auto"/>
        <w:ind w:left="1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 средним специальным - 3;</w:t>
      </w:r>
    </w:p>
    <w:p w:rsidR="00BC1BDC" w:rsidRPr="003B444A" w:rsidRDefault="00BC1BDC" w:rsidP="00007F03">
      <w:pPr>
        <w:pStyle w:val="22"/>
        <w:numPr>
          <w:ilvl w:val="0"/>
          <w:numId w:val="15"/>
        </w:numPr>
        <w:shd w:val="clear" w:color="auto" w:fill="auto"/>
        <w:tabs>
          <w:tab w:val="left" w:pos="1525"/>
        </w:tabs>
        <w:spacing w:before="0" w:line="240" w:lineRule="auto"/>
        <w:ind w:left="1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курсы повышения квалификации прошли - 8.</w:t>
      </w:r>
    </w:p>
    <w:p w:rsidR="00BC1BDC" w:rsidRPr="003B444A" w:rsidRDefault="00BC1BDC" w:rsidP="003B444A">
      <w:pPr>
        <w:spacing w:after="0" w:line="240" w:lineRule="auto"/>
        <w:ind w:left="152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70"/>
          <w:rFonts w:eastAsia="Arial Narrow"/>
          <w:b w:val="0"/>
          <w:sz w:val="24"/>
          <w:szCs w:val="24"/>
        </w:rPr>
        <w:t>Аттестация педагогических кадров:</w:t>
      </w:r>
    </w:p>
    <w:p w:rsidR="00BC1BDC" w:rsidRPr="003B444A" w:rsidRDefault="00BC1BDC" w:rsidP="00007F03">
      <w:pPr>
        <w:pStyle w:val="22"/>
        <w:numPr>
          <w:ilvl w:val="0"/>
          <w:numId w:val="15"/>
        </w:numPr>
        <w:shd w:val="clear" w:color="auto" w:fill="auto"/>
        <w:tabs>
          <w:tab w:val="left" w:pos="1525"/>
        </w:tabs>
        <w:spacing w:before="0" w:line="240" w:lineRule="auto"/>
        <w:ind w:left="1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I квалификационная категория - 3;</w:t>
      </w:r>
    </w:p>
    <w:p w:rsidR="00BC1BDC" w:rsidRPr="003B444A" w:rsidRDefault="00BC1BDC" w:rsidP="00007F03">
      <w:pPr>
        <w:pStyle w:val="22"/>
        <w:numPr>
          <w:ilvl w:val="0"/>
          <w:numId w:val="15"/>
        </w:numPr>
        <w:shd w:val="clear" w:color="auto" w:fill="auto"/>
        <w:tabs>
          <w:tab w:val="left" w:pos="1525"/>
        </w:tabs>
        <w:spacing w:before="0" w:line="240" w:lineRule="auto"/>
        <w:ind w:left="1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СЗД-0;</w:t>
      </w:r>
    </w:p>
    <w:p w:rsidR="00BC1BDC" w:rsidRPr="003B444A" w:rsidRDefault="00BC1BDC" w:rsidP="00007F03">
      <w:pPr>
        <w:pStyle w:val="22"/>
        <w:numPr>
          <w:ilvl w:val="0"/>
          <w:numId w:val="15"/>
        </w:numPr>
        <w:shd w:val="clear" w:color="auto" w:fill="auto"/>
        <w:tabs>
          <w:tab w:val="left" w:pos="1525"/>
        </w:tabs>
        <w:spacing w:before="0" w:line="240" w:lineRule="auto"/>
        <w:ind w:left="1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Без категории - 5.</w:t>
      </w:r>
    </w:p>
    <w:p w:rsidR="00BC1BDC" w:rsidRPr="003B444A" w:rsidRDefault="00BC1BDC" w:rsidP="003B444A">
      <w:pPr>
        <w:spacing w:after="0" w:line="240" w:lineRule="auto"/>
        <w:ind w:left="152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70"/>
          <w:rFonts w:eastAsia="Arial Narrow"/>
          <w:b w:val="0"/>
          <w:sz w:val="24"/>
          <w:szCs w:val="24"/>
        </w:rPr>
        <w:t>Педагогический стаж:</w:t>
      </w:r>
    </w:p>
    <w:p w:rsidR="00BC1BDC" w:rsidRPr="003B444A" w:rsidRDefault="00BC1BDC" w:rsidP="00007F03">
      <w:pPr>
        <w:pStyle w:val="22"/>
        <w:numPr>
          <w:ilvl w:val="0"/>
          <w:numId w:val="15"/>
        </w:numPr>
        <w:shd w:val="clear" w:color="auto" w:fill="auto"/>
        <w:tabs>
          <w:tab w:val="left" w:pos="1525"/>
        </w:tabs>
        <w:spacing w:before="0" w:line="240" w:lineRule="auto"/>
        <w:ind w:left="1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5-10 лет - 1;</w:t>
      </w:r>
    </w:p>
    <w:p w:rsidR="00BC1BDC" w:rsidRPr="003B444A" w:rsidRDefault="00BC1BDC" w:rsidP="00007F03">
      <w:pPr>
        <w:pStyle w:val="22"/>
        <w:numPr>
          <w:ilvl w:val="0"/>
          <w:numId w:val="15"/>
        </w:numPr>
        <w:shd w:val="clear" w:color="auto" w:fill="auto"/>
        <w:tabs>
          <w:tab w:val="left" w:pos="1525"/>
        </w:tabs>
        <w:spacing w:before="0" w:line="240" w:lineRule="auto"/>
        <w:ind w:left="1120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>10-15 лет - 2;</w:t>
      </w:r>
    </w:p>
    <w:p w:rsidR="00BC1BDC" w:rsidRPr="003B444A" w:rsidRDefault="00BC1BDC" w:rsidP="00007F03">
      <w:pPr>
        <w:pStyle w:val="22"/>
        <w:numPr>
          <w:ilvl w:val="0"/>
          <w:numId w:val="15"/>
        </w:numPr>
        <w:shd w:val="clear" w:color="auto" w:fill="auto"/>
        <w:tabs>
          <w:tab w:val="left" w:pos="152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Более 20 лет - 4.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школе сформировались традиции которые мы пытаемся поддерживать: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открытость образовательного учреждения;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уважение к личности ученика и педагога;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активное включение родителей в образовательный процесс: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развитие тувинских народных традиций</w:t>
      </w:r>
    </w:p>
    <w:p w:rsidR="00BE6B91" w:rsidRPr="003B444A" w:rsidRDefault="00614F5F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МБОУ СОШ с. Чаатинский</w:t>
      </w:r>
      <w:r w:rsidR="00BE6B91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работает над выработкой и развития учащихся сельской школы механизмов социализации на основе имеющего опыта трудового воспитания. Правильное воспитание невозможно себе представить, как воспитание нетрудовое. Между трудом физическим и трудом умственным не существует разницы. В школе есть пришкольный участок, цветник.</w:t>
      </w:r>
    </w:p>
    <w:p w:rsidR="00550820" w:rsidRPr="003B444A" w:rsidRDefault="00550820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Таблица 1.</w:t>
      </w:r>
    </w:p>
    <w:p w:rsidR="004256AD" w:rsidRPr="003B444A" w:rsidRDefault="007F7FB8" w:rsidP="003B444A">
      <w:pPr>
        <w:pStyle w:val="12"/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B444A">
        <w:rPr>
          <w:rFonts w:ascii="Times New Roman" w:hAnsi="Times New Roman" w:cs="Times New Roman"/>
          <w:b w:val="0"/>
          <w:sz w:val="24"/>
          <w:szCs w:val="24"/>
        </w:rPr>
        <w:t>Сравнительный анализ состава учителей по образованию</w:t>
      </w:r>
    </w:p>
    <w:p w:rsidR="007F7FB8" w:rsidRPr="003B444A" w:rsidRDefault="007F7FB8" w:rsidP="003B444A">
      <w:pPr>
        <w:pStyle w:val="12"/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B444A">
        <w:rPr>
          <w:rFonts w:ascii="Times New Roman" w:hAnsi="Times New Roman" w:cs="Times New Roman"/>
          <w:b w:val="0"/>
          <w:sz w:val="24"/>
          <w:szCs w:val="24"/>
        </w:rPr>
        <w:t>МБОУ СОШ с.Чаатинский</w:t>
      </w:r>
      <w:bookmarkStart w:id="4" w:name="bookmark8"/>
      <w:r w:rsidR="005B7C27" w:rsidRPr="003B444A">
        <w:rPr>
          <w:rFonts w:ascii="Times New Roman" w:hAnsi="Times New Roman" w:cs="Times New Roman"/>
          <w:b w:val="0"/>
          <w:sz w:val="24"/>
          <w:szCs w:val="24"/>
        </w:rPr>
        <w:t>за последние 3</w:t>
      </w:r>
      <w:r w:rsidRPr="003B444A">
        <w:rPr>
          <w:rFonts w:ascii="Times New Roman" w:hAnsi="Times New Roman" w:cs="Times New Roman"/>
          <w:b w:val="0"/>
          <w:sz w:val="24"/>
          <w:szCs w:val="24"/>
        </w:rPr>
        <w:t xml:space="preserve"> года:</w:t>
      </w:r>
      <w:bookmarkEnd w:id="4"/>
    </w:p>
    <w:tbl>
      <w:tblPr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2126"/>
        <w:gridCol w:w="993"/>
        <w:gridCol w:w="2126"/>
        <w:gridCol w:w="709"/>
        <w:gridCol w:w="1701"/>
      </w:tblGrid>
      <w:tr w:rsidR="005B7C27" w:rsidRPr="003B444A" w:rsidTr="005B7C27">
        <w:trPr>
          <w:trHeight w:hRule="exact" w:val="705"/>
        </w:trPr>
        <w:tc>
          <w:tcPr>
            <w:tcW w:w="1853" w:type="dxa"/>
            <w:vMerge w:val="restart"/>
            <w:shd w:val="clear" w:color="auto" w:fill="FFFFFF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after="6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Полученное</w:t>
            </w:r>
          </w:p>
          <w:p w:rsidR="005B7C27" w:rsidRPr="003B444A" w:rsidRDefault="005B7C27" w:rsidP="003B444A">
            <w:pPr>
              <w:pStyle w:val="22"/>
              <w:shd w:val="clear" w:color="auto" w:fill="auto"/>
              <w:spacing w:before="6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2013-2014</w:t>
            </w:r>
          </w:p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учебный год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2015-2016</w:t>
            </w:r>
          </w:p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учебный 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2017-2018 учебный год</w:t>
            </w:r>
          </w:p>
        </w:tc>
      </w:tr>
      <w:tr w:rsidR="005B7C27" w:rsidRPr="003B444A" w:rsidTr="005B7C27">
        <w:trPr>
          <w:trHeight w:hRule="exact" w:val="352"/>
        </w:trPr>
        <w:tc>
          <w:tcPr>
            <w:tcW w:w="1853" w:type="dxa"/>
            <w:vMerge/>
            <w:shd w:val="clear" w:color="auto" w:fill="FFFFFF"/>
          </w:tcPr>
          <w:p w:rsidR="005B7C27" w:rsidRPr="003B444A" w:rsidRDefault="005B7C27" w:rsidP="003B444A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5B7C27" w:rsidRPr="003B444A" w:rsidRDefault="005B7C27" w:rsidP="003B444A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B7C27" w:rsidRPr="003B444A" w:rsidRDefault="005B7C27" w:rsidP="003B444A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</w:tr>
      <w:tr w:rsidR="005B7C27" w:rsidRPr="003B444A" w:rsidTr="005B7C27">
        <w:trPr>
          <w:trHeight w:hRule="exact" w:val="352"/>
        </w:trPr>
        <w:tc>
          <w:tcPr>
            <w:tcW w:w="1853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Всего учителей: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</w:tr>
      <w:tr w:rsidR="005B7C27" w:rsidRPr="003B444A" w:rsidTr="005B7C27">
        <w:trPr>
          <w:trHeight w:hRule="exact" w:val="319"/>
        </w:trPr>
        <w:tc>
          <w:tcPr>
            <w:tcW w:w="1853" w:type="dxa"/>
            <w:shd w:val="clear" w:color="auto" w:fill="FFFFFF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  <w:shd w:val="clear" w:color="auto" w:fill="FFFFFF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FFFFFF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FFFFFF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B7C27" w:rsidRPr="003B444A" w:rsidTr="005B7C27">
        <w:trPr>
          <w:trHeight w:hRule="exact" w:val="281"/>
        </w:trPr>
        <w:tc>
          <w:tcPr>
            <w:tcW w:w="1853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after="12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2pt"/>
                <w:rFonts w:ascii="Times New Roman" w:hAnsi="Times New Roman" w:cs="Times New Roman"/>
              </w:rPr>
              <w:t>Среднее</w:t>
            </w:r>
          </w:p>
          <w:p w:rsidR="005B7C27" w:rsidRPr="003B444A" w:rsidRDefault="005B7C27" w:rsidP="003B444A">
            <w:pPr>
              <w:pStyle w:val="22"/>
              <w:shd w:val="clear" w:color="auto" w:fill="auto"/>
              <w:spacing w:before="12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2pt"/>
                <w:rFonts w:ascii="Times New Roman" w:hAnsi="Times New Roman" w:cs="Times New Roman"/>
              </w:rPr>
              <w:t>педагогическое</w:t>
            </w:r>
          </w:p>
        </w:tc>
        <w:tc>
          <w:tcPr>
            <w:tcW w:w="2126" w:type="dxa"/>
            <w:shd w:val="clear" w:color="auto" w:fill="FFFFFF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FFFFFF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FFFFFF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7C27" w:rsidRPr="003B444A" w:rsidTr="005B7C27">
        <w:trPr>
          <w:trHeight w:hRule="exact" w:val="271"/>
        </w:trPr>
        <w:tc>
          <w:tcPr>
            <w:tcW w:w="1853" w:type="dxa"/>
            <w:shd w:val="clear" w:color="auto" w:fill="FFFFFF"/>
            <w:vAlign w:val="bottom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after="12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2pt"/>
                <w:rFonts w:ascii="Times New Roman" w:hAnsi="Times New Roman" w:cs="Times New Roman"/>
              </w:rPr>
              <w:t>Среднеепроф.</w:t>
            </w:r>
          </w:p>
          <w:p w:rsidR="005B7C27" w:rsidRPr="003B444A" w:rsidRDefault="005B7C27" w:rsidP="003B444A">
            <w:pPr>
              <w:pStyle w:val="22"/>
              <w:shd w:val="clear" w:color="auto" w:fill="auto"/>
              <w:spacing w:before="12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2pt"/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B7C27" w:rsidRPr="003B444A" w:rsidRDefault="005B7C2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55F8A" w:rsidRPr="003B444A" w:rsidRDefault="00E55F8A" w:rsidP="003B444A">
      <w:pPr>
        <w:pStyle w:val="25"/>
        <w:shd w:val="clear" w:color="auto" w:fill="auto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B7C27" w:rsidRPr="003B444A" w:rsidRDefault="005B7C27" w:rsidP="003B444A">
      <w:pPr>
        <w:pStyle w:val="25"/>
        <w:shd w:val="clear" w:color="auto" w:fill="auto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F7FB8" w:rsidRPr="003B444A" w:rsidRDefault="00550820" w:rsidP="003B444A">
      <w:pPr>
        <w:pStyle w:val="25"/>
        <w:shd w:val="clear" w:color="auto" w:fill="auto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Таблица 2</w:t>
      </w:r>
      <w:r w:rsidR="007F7FB8" w:rsidRPr="003B444A">
        <w:rPr>
          <w:rFonts w:ascii="Times New Roman" w:hAnsi="Times New Roman" w:cs="Times New Roman"/>
          <w:sz w:val="24"/>
          <w:szCs w:val="24"/>
        </w:rPr>
        <w:t>.</w:t>
      </w:r>
    </w:p>
    <w:p w:rsidR="004256AD" w:rsidRPr="003B444A" w:rsidRDefault="007F7FB8" w:rsidP="003B444A">
      <w:pPr>
        <w:pStyle w:val="12"/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" w:name="bookmark9"/>
      <w:r w:rsidRPr="003B444A">
        <w:rPr>
          <w:rFonts w:ascii="Times New Roman" w:hAnsi="Times New Roman" w:cs="Times New Roman"/>
          <w:b w:val="0"/>
          <w:sz w:val="24"/>
          <w:szCs w:val="24"/>
        </w:rPr>
        <w:t>Сравнительный анализ состава учителей</w:t>
      </w:r>
    </w:p>
    <w:p w:rsidR="007F7FB8" w:rsidRPr="003B444A" w:rsidRDefault="007F7FB8" w:rsidP="003B444A">
      <w:pPr>
        <w:pStyle w:val="12"/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B444A">
        <w:rPr>
          <w:rFonts w:ascii="Times New Roman" w:hAnsi="Times New Roman" w:cs="Times New Roman"/>
          <w:b w:val="0"/>
          <w:sz w:val="24"/>
          <w:szCs w:val="24"/>
        </w:rPr>
        <w:t>МБОУ СОШ с.Чаатинский по</w:t>
      </w:r>
      <w:r w:rsidRPr="003B444A">
        <w:rPr>
          <w:rFonts w:ascii="Times New Roman" w:hAnsi="Times New Roman" w:cs="Times New Roman"/>
          <w:b w:val="0"/>
          <w:sz w:val="24"/>
          <w:szCs w:val="24"/>
        </w:rPr>
        <w:br/>
        <w:t>педагогическому стажу за последние 3 года:</w:t>
      </w:r>
      <w:bookmarkEnd w:id="5"/>
    </w:p>
    <w:tbl>
      <w:tblPr>
        <w:tblOverlap w:val="never"/>
        <w:tblW w:w="85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1701"/>
        <w:gridCol w:w="715"/>
        <w:gridCol w:w="1553"/>
        <w:gridCol w:w="720"/>
        <w:gridCol w:w="1265"/>
        <w:gridCol w:w="715"/>
      </w:tblGrid>
      <w:tr w:rsidR="00056F17" w:rsidRPr="003B444A" w:rsidTr="00056F17">
        <w:trPr>
          <w:trHeight w:hRule="exact" w:val="103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after="12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Педагогический</w:t>
            </w:r>
          </w:p>
          <w:p w:rsidR="00056F17" w:rsidRPr="003B444A" w:rsidRDefault="00056F17" w:rsidP="003B444A">
            <w:pPr>
              <w:pStyle w:val="22"/>
              <w:shd w:val="clear" w:color="auto" w:fill="auto"/>
              <w:spacing w:before="12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стаж: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2013-2014 учебный год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2015-2016 учебный год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2017-2018 учебный год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56F17" w:rsidRPr="003B444A" w:rsidTr="00056F17">
        <w:trPr>
          <w:trHeight w:hRule="exact" w:val="377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6F17" w:rsidRPr="003B444A" w:rsidRDefault="00056F17" w:rsidP="003B444A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6F17" w:rsidRPr="003B444A" w:rsidRDefault="00056F17" w:rsidP="003B444A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6F17" w:rsidRPr="003B444A" w:rsidRDefault="00056F17" w:rsidP="003B444A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F17" w:rsidRPr="003B444A" w:rsidRDefault="00056F17" w:rsidP="003B444A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17" w:rsidRPr="003B444A" w:rsidTr="00056F17">
        <w:trPr>
          <w:trHeight w:hRule="exact" w:val="37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Всего учителей: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</w:tr>
      <w:tr w:rsidR="00056F17" w:rsidRPr="003B444A" w:rsidTr="00056F17">
        <w:trPr>
          <w:trHeight w:hRule="exact" w:val="37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 от 1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6F17" w:rsidRPr="003B444A" w:rsidTr="00056F17">
        <w:trPr>
          <w:trHeight w:hRule="exact" w:val="37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-отЗ до 10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56F17" w:rsidRPr="003B444A" w:rsidTr="00056F17">
        <w:trPr>
          <w:trHeight w:hRule="exact" w:val="37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-от 10 до 20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56F17" w:rsidRPr="003B444A" w:rsidTr="00056F17">
        <w:trPr>
          <w:trHeight w:hRule="exact" w:val="37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 свыше 20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56F17" w:rsidRPr="003B444A" w:rsidTr="00056F17">
        <w:trPr>
          <w:trHeight w:hRule="exact" w:val="39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F17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256AD" w:rsidRPr="003B444A" w:rsidRDefault="004256AD" w:rsidP="003B444A">
      <w:pPr>
        <w:pStyle w:val="22"/>
        <w:shd w:val="clear" w:color="auto" w:fill="auto"/>
        <w:spacing w:before="0" w:after="217" w:line="240" w:lineRule="auto"/>
        <w:ind w:right="-1" w:firstLine="0"/>
        <w:rPr>
          <w:rStyle w:val="23"/>
          <w:rFonts w:ascii="Times New Roman" w:hAnsi="Times New Roman" w:cs="Times New Roman"/>
          <w:b w:val="0"/>
          <w:sz w:val="24"/>
          <w:szCs w:val="24"/>
        </w:rPr>
      </w:pPr>
    </w:p>
    <w:p w:rsidR="007F7FB8" w:rsidRPr="003B444A" w:rsidRDefault="007F7FB8" w:rsidP="003B444A">
      <w:pPr>
        <w:pStyle w:val="22"/>
        <w:shd w:val="clear" w:color="auto" w:fill="auto"/>
        <w:spacing w:before="0" w:after="217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 xml:space="preserve">Возрастной ценз </w:t>
      </w:r>
      <w:r w:rsidRPr="003B444A">
        <w:rPr>
          <w:rFonts w:ascii="Times New Roman" w:hAnsi="Times New Roman" w:cs="Times New Roman"/>
          <w:sz w:val="24"/>
          <w:szCs w:val="24"/>
        </w:rPr>
        <w:t>пе</w:t>
      </w:r>
      <w:r w:rsidR="000E06E2" w:rsidRPr="003B444A">
        <w:rPr>
          <w:rFonts w:ascii="Times New Roman" w:hAnsi="Times New Roman" w:cs="Times New Roman"/>
          <w:sz w:val="24"/>
          <w:szCs w:val="24"/>
        </w:rPr>
        <w:t>дагогических кадров: до 30 лет-10 учителей, с 31 до 40 лет- 5</w:t>
      </w:r>
      <w:r w:rsidRPr="003B444A">
        <w:rPr>
          <w:rFonts w:ascii="Times New Roman" w:hAnsi="Times New Roman" w:cs="Times New Roman"/>
          <w:sz w:val="24"/>
          <w:szCs w:val="24"/>
        </w:rPr>
        <w:t xml:space="preserve"> учителей, с 41 до 50 </w:t>
      </w:r>
      <w:r w:rsidR="000E06E2" w:rsidRPr="003B444A">
        <w:rPr>
          <w:rFonts w:ascii="Times New Roman" w:hAnsi="Times New Roman" w:cs="Times New Roman"/>
          <w:sz w:val="24"/>
          <w:szCs w:val="24"/>
        </w:rPr>
        <w:t>лет -5</w:t>
      </w:r>
      <w:r w:rsidRPr="003B444A">
        <w:rPr>
          <w:rFonts w:ascii="Times New Roman" w:hAnsi="Times New Roman" w:cs="Times New Roman"/>
          <w:sz w:val="24"/>
          <w:szCs w:val="24"/>
        </w:rPr>
        <w:t xml:space="preserve"> учителя, с 51 до 60 лет - </w:t>
      </w:r>
      <w:r w:rsidR="000E06E2" w:rsidRPr="003B444A">
        <w:rPr>
          <w:rFonts w:ascii="Times New Roman" w:hAnsi="Times New Roman" w:cs="Times New Roman"/>
          <w:sz w:val="24"/>
          <w:szCs w:val="24"/>
        </w:rPr>
        <w:t>4</w:t>
      </w:r>
      <w:r w:rsidRPr="003B444A">
        <w:rPr>
          <w:rFonts w:ascii="Times New Roman" w:hAnsi="Times New Roman" w:cs="Times New Roman"/>
          <w:sz w:val="24"/>
          <w:szCs w:val="24"/>
        </w:rPr>
        <w:t xml:space="preserve"> учителей.</w:t>
      </w:r>
    </w:p>
    <w:p w:rsidR="007F7FB8" w:rsidRPr="003B444A" w:rsidRDefault="007F7FB8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bookmark10"/>
      <w:r w:rsidRPr="003B444A">
        <w:rPr>
          <w:rFonts w:ascii="Times New Roman" w:hAnsi="Times New Roman" w:cs="Times New Roman"/>
          <w:b w:val="0"/>
          <w:sz w:val="24"/>
          <w:szCs w:val="24"/>
        </w:rPr>
        <w:t xml:space="preserve">Дифференциация по половому признаку: </w:t>
      </w:r>
      <w:r w:rsidRPr="003B444A">
        <w:rPr>
          <w:rStyle w:val="13"/>
          <w:rFonts w:ascii="Times New Roman" w:hAnsi="Times New Roman" w:cs="Times New Roman"/>
          <w:sz w:val="24"/>
          <w:szCs w:val="24"/>
        </w:rPr>
        <w:t>основную массу коллектива</w:t>
      </w:r>
      <w:bookmarkEnd w:id="6"/>
    </w:p>
    <w:p w:rsidR="007F7FB8" w:rsidRPr="003B444A" w:rsidRDefault="000E06E2" w:rsidP="003B444A">
      <w:pPr>
        <w:pStyle w:val="22"/>
        <w:shd w:val="clear" w:color="auto" w:fill="auto"/>
        <w:spacing w:before="0" w:after="204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составляют женщины (22 чел.), мужчины-2</w:t>
      </w:r>
      <w:r w:rsidR="007F7FB8" w:rsidRPr="003B444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F7FB8" w:rsidRPr="003B444A" w:rsidRDefault="000E06E2" w:rsidP="003B444A">
      <w:pPr>
        <w:pStyle w:val="22"/>
        <w:shd w:val="clear" w:color="auto" w:fill="auto"/>
        <w:spacing w:before="0" w:after="339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Более половины учителей (8</w:t>
      </w:r>
      <w:r w:rsidR="007F7FB8" w:rsidRPr="003B444A">
        <w:rPr>
          <w:rFonts w:ascii="Times New Roman" w:hAnsi="Times New Roman" w:cs="Times New Roman"/>
          <w:sz w:val="24"/>
          <w:szCs w:val="24"/>
        </w:rPr>
        <w:t xml:space="preserve"> человек) имеют стаж работы в отрасли более </w:t>
      </w:r>
      <w:r w:rsidR="007F7FB8" w:rsidRPr="003B444A">
        <w:rPr>
          <w:rStyle w:val="212pt"/>
          <w:rFonts w:ascii="Times New Roman" w:hAnsi="Times New Roman" w:cs="Times New Roman"/>
        </w:rPr>
        <w:t xml:space="preserve">10 </w:t>
      </w:r>
      <w:r w:rsidR="007F7FB8" w:rsidRPr="003B444A">
        <w:rPr>
          <w:rFonts w:ascii="Times New Roman" w:hAnsi="Times New Roman" w:cs="Times New Roman"/>
          <w:sz w:val="24"/>
          <w:szCs w:val="24"/>
        </w:rPr>
        <w:t>лет, что говорит о компетентности и мастерстве педагогического коллектива. Педколлектив школы стабильный, текучест</w:t>
      </w:r>
      <w:r w:rsidRPr="003B444A">
        <w:rPr>
          <w:rFonts w:ascii="Times New Roman" w:hAnsi="Times New Roman" w:cs="Times New Roman"/>
          <w:sz w:val="24"/>
          <w:szCs w:val="24"/>
        </w:rPr>
        <w:t>ь</w:t>
      </w:r>
      <w:r w:rsidR="007F7FB8" w:rsidRPr="003B444A">
        <w:rPr>
          <w:rFonts w:ascii="Times New Roman" w:hAnsi="Times New Roman" w:cs="Times New Roman"/>
          <w:sz w:val="24"/>
          <w:szCs w:val="24"/>
        </w:rPr>
        <w:t xml:space="preserve"> кадров минимальная.</w:t>
      </w:r>
    </w:p>
    <w:p w:rsidR="007F7FB8" w:rsidRPr="003B444A" w:rsidRDefault="007F7FB8" w:rsidP="003B444A">
      <w:pPr>
        <w:pStyle w:val="12"/>
        <w:shd w:val="clear" w:color="auto" w:fill="auto"/>
        <w:spacing w:after="177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bookmark11"/>
      <w:r w:rsidRPr="003B444A">
        <w:rPr>
          <w:rFonts w:ascii="Times New Roman" w:hAnsi="Times New Roman" w:cs="Times New Roman"/>
          <w:b w:val="0"/>
          <w:sz w:val="24"/>
          <w:szCs w:val="24"/>
        </w:rPr>
        <w:t>Почетные звания и Правительственные награды имеют:</w:t>
      </w:r>
      <w:bookmarkEnd w:id="7"/>
    </w:p>
    <w:p w:rsidR="00E55F8A" w:rsidRPr="003B444A" w:rsidRDefault="007F7FB8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Style w:val="13"/>
          <w:rFonts w:ascii="Times New Roman" w:hAnsi="Times New Roman" w:cs="Times New Roman"/>
          <w:sz w:val="24"/>
          <w:szCs w:val="24"/>
        </w:rPr>
      </w:pPr>
      <w:bookmarkStart w:id="8" w:name="bookmark12"/>
      <w:r w:rsidRPr="003B444A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«Почетный работник общего образования РФ» </w:t>
      </w:r>
      <w:r w:rsidRPr="003B444A">
        <w:rPr>
          <w:rStyle w:val="13"/>
          <w:rFonts w:ascii="Times New Roman" w:hAnsi="Times New Roman" w:cs="Times New Roman"/>
          <w:sz w:val="24"/>
          <w:szCs w:val="24"/>
        </w:rPr>
        <w:t xml:space="preserve">- </w:t>
      </w:r>
      <w:bookmarkEnd w:id="8"/>
      <w:r w:rsidRPr="003B444A">
        <w:rPr>
          <w:rStyle w:val="13"/>
          <w:rFonts w:ascii="Times New Roman" w:hAnsi="Times New Roman" w:cs="Times New Roman"/>
          <w:sz w:val="24"/>
          <w:szCs w:val="24"/>
        </w:rPr>
        <w:t>Сундуй Тамара Сергеевна, Эртине Зинаида Александровна</w:t>
      </w:r>
    </w:p>
    <w:p w:rsidR="007F7FB8" w:rsidRPr="003B444A" w:rsidRDefault="007F7FB8" w:rsidP="003B444A">
      <w:pPr>
        <w:pStyle w:val="1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444A">
        <w:rPr>
          <w:rFonts w:ascii="Times New Roman" w:hAnsi="Times New Roman" w:cs="Times New Roman"/>
          <w:b w:val="0"/>
          <w:sz w:val="24"/>
          <w:szCs w:val="24"/>
        </w:rPr>
        <w:t>Почетная грамота МОПО РТ -  Калван-оол Е.К, Ооржак М.А, Сундуй А.Ш, Дажы-Даваа А.О, Кызыл-оол С.М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До настоящего времени почти 90 % процентов педагогических работников повысили свою квалификаци</w:t>
      </w:r>
      <w:r w:rsidR="00AE63EC" w:rsidRPr="003B444A">
        <w:rPr>
          <w:rFonts w:ascii="Times New Roman" w:hAnsi="Times New Roman" w:cs="Times New Roman"/>
          <w:sz w:val="24"/>
          <w:szCs w:val="24"/>
        </w:rPr>
        <w:t>ю на курсах ТГИПиППК и РЦПМСС, 3 продолжаю</w:t>
      </w:r>
      <w:r w:rsidRPr="003B444A">
        <w:rPr>
          <w:rFonts w:ascii="Times New Roman" w:hAnsi="Times New Roman" w:cs="Times New Roman"/>
          <w:sz w:val="24"/>
          <w:szCs w:val="24"/>
        </w:rPr>
        <w:t>т свое обучение заочно. Продолжается освоение учителями компьютера: количество учителей, владеющих грамотностью, в 20</w:t>
      </w:r>
      <w:r w:rsidR="00AE63EC" w:rsidRPr="003B444A">
        <w:rPr>
          <w:rFonts w:ascii="Times New Roman" w:hAnsi="Times New Roman" w:cs="Times New Roman"/>
          <w:sz w:val="24"/>
          <w:szCs w:val="24"/>
        </w:rPr>
        <w:t>17-2018 учебном году достигло 22, что составляет 92</w:t>
      </w:r>
      <w:r w:rsidRPr="003B444A">
        <w:rPr>
          <w:rFonts w:ascii="Times New Roman" w:hAnsi="Times New Roman" w:cs="Times New Roman"/>
          <w:sz w:val="24"/>
          <w:szCs w:val="24"/>
        </w:rPr>
        <w:t xml:space="preserve"> % от общего количества педагогических работников, учителей использующих в учебно-воспитательном процессе ресурсы Интернет.</w:t>
      </w:r>
    </w:p>
    <w:p w:rsidR="004256AD" w:rsidRPr="003B444A" w:rsidRDefault="004256AD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F7FB8" w:rsidRPr="005C21C7" w:rsidRDefault="00550820" w:rsidP="005C21C7">
      <w:pPr>
        <w:pStyle w:val="12"/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bookmark13"/>
      <w:r w:rsidRPr="005C21C7">
        <w:rPr>
          <w:rFonts w:ascii="Times New Roman" w:hAnsi="Times New Roman" w:cs="Times New Roman"/>
          <w:sz w:val="24"/>
          <w:szCs w:val="24"/>
        </w:rPr>
        <w:t>1.2</w:t>
      </w:r>
      <w:r w:rsidR="000E06E2" w:rsidRPr="005C21C7">
        <w:rPr>
          <w:rFonts w:ascii="Times New Roman" w:hAnsi="Times New Roman" w:cs="Times New Roman"/>
          <w:sz w:val="24"/>
          <w:szCs w:val="24"/>
        </w:rPr>
        <w:t xml:space="preserve">. </w:t>
      </w:r>
      <w:r w:rsidR="007F7FB8" w:rsidRPr="005C21C7">
        <w:rPr>
          <w:rFonts w:ascii="Times New Roman" w:hAnsi="Times New Roman" w:cs="Times New Roman"/>
          <w:sz w:val="24"/>
          <w:szCs w:val="24"/>
        </w:rPr>
        <w:t>Режим работы школы</w:t>
      </w:r>
      <w:bookmarkEnd w:id="9"/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Режим работы школы определен 6-дневной рабочей неделей. Образовательный процесс осуществляется в 1 смену. Продолжительность занятий в соответствии с уставом школы 45 минут. Исключением является продолжительность уроков в 1 классах (35 минут). Продолжительность перемен между уроками 10 минут, большая пе</w:t>
      </w:r>
      <w:r w:rsidR="00550820" w:rsidRPr="003B444A">
        <w:rPr>
          <w:rFonts w:ascii="Times New Roman" w:hAnsi="Times New Roman" w:cs="Times New Roman"/>
          <w:sz w:val="24"/>
          <w:szCs w:val="24"/>
        </w:rPr>
        <w:t>ремена - 2</w:t>
      </w:r>
      <w:r w:rsidRPr="003B444A">
        <w:rPr>
          <w:rFonts w:ascii="Times New Roman" w:hAnsi="Times New Roman" w:cs="Times New Roman"/>
          <w:sz w:val="24"/>
          <w:szCs w:val="24"/>
        </w:rPr>
        <w:t>0 минут. В послеобеденное время учащиеся школы занимаются в спортивных секциях и кружках по интересам в школе и в учреждениях дополнительного образования.</w:t>
      </w:r>
    </w:p>
    <w:p w:rsidR="00217D5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Данный режим работы обеспечивает выполнение базового компонента и школьного, национально-регионального компонента в соответствии с потребностями и интересами учащихся, обеспечивая условия для их самовыражения и самоопределения.</w:t>
      </w:r>
    </w:p>
    <w:p w:rsidR="00217D58" w:rsidRPr="003B444A" w:rsidRDefault="00217D5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28"/>
          <w:rFonts w:eastAsia="Arial Narrow"/>
          <w:b w:val="0"/>
          <w:sz w:val="24"/>
          <w:szCs w:val="24"/>
        </w:rPr>
        <w:t>Режим работы детского сада:</w:t>
      </w:r>
      <w:r w:rsidRPr="003B444A">
        <w:rPr>
          <w:rFonts w:ascii="Times New Roman" w:hAnsi="Times New Roman" w:cs="Times New Roman"/>
          <w:sz w:val="24"/>
          <w:szCs w:val="24"/>
        </w:rPr>
        <w:t>10,5 часовое пребывание детей при пятидневной рабочей неделе.</w:t>
      </w:r>
    </w:p>
    <w:p w:rsidR="004256AD" w:rsidRPr="003B444A" w:rsidRDefault="004256AD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F7FB8" w:rsidRPr="005C21C7" w:rsidRDefault="00550820" w:rsidP="005C21C7">
      <w:pPr>
        <w:pStyle w:val="12"/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ookmark14"/>
      <w:r w:rsidRPr="003B444A">
        <w:rPr>
          <w:rFonts w:ascii="Times New Roman" w:hAnsi="Times New Roman" w:cs="Times New Roman"/>
          <w:b w:val="0"/>
          <w:sz w:val="24"/>
          <w:szCs w:val="24"/>
        </w:rPr>
        <w:t>1.3</w:t>
      </w:r>
      <w:r w:rsidR="000E06E2" w:rsidRPr="003B444A">
        <w:rPr>
          <w:rFonts w:ascii="Times New Roman" w:hAnsi="Times New Roman" w:cs="Times New Roman"/>
          <w:b w:val="0"/>
          <w:sz w:val="24"/>
          <w:szCs w:val="24"/>
        </w:rPr>
        <w:t>.</w:t>
      </w:r>
      <w:r w:rsidR="007F7FB8" w:rsidRPr="005C21C7">
        <w:rPr>
          <w:rFonts w:ascii="Times New Roman" w:hAnsi="Times New Roman" w:cs="Times New Roman"/>
          <w:sz w:val="24"/>
          <w:szCs w:val="24"/>
        </w:rPr>
        <w:t xml:space="preserve"> Состояние материально-технической базы</w:t>
      </w:r>
      <w:bookmarkEnd w:id="10"/>
    </w:p>
    <w:p w:rsidR="00217D5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Школа находится в одноэтажном деревянном здании, построенном в 1971 году. </w:t>
      </w:r>
      <w:r w:rsidR="00217D58" w:rsidRPr="003B444A">
        <w:rPr>
          <w:rStyle w:val="28"/>
          <w:rFonts w:eastAsia="Arial Narrow"/>
          <w:b w:val="0"/>
          <w:sz w:val="24"/>
          <w:szCs w:val="24"/>
        </w:rPr>
        <w:t>Здания детского сада  функционируют</w:t>
      </w:r>
      <w:r w:rsidR="00217D58" w:rsidRPr="003B444A">
        <w:rPr>
          <w:rFonts w:ascii="Times New Roman" w:hAnsi="Times New Roman" w:cs="Times New Roman"/>
          <w:sz w:val="24"/>
          <w:szCs w:val="24"/>
        </w:rPr>
        <w:t xml:space="preserve">с 1970 года. </w:t>
      </w:r>
    </w:p>
    <w:p w:rsidR="007F7FB8" w:rsidRPr="003B444A" w:rsidRDefault="00217D5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Капитальный ремонт зданий</w:t>
      </w:r>
      <w:r w:rsidR="007F7FB8" w:rsidRPr="003B444A">
        <w:rPr>
          <w:rFonts w:ascii="Times New Roman" w:hAnsi="Times New Roman" w:cs="Times New Roman"/>
          <w:sz w:val="24"/>
          <w:szCs w:val="24"/>
        </w:rPr>
        <w:t xml:space="preserve"> не производился со дня эксплуатации. Ежегодно делали только косметический ремонт. Частично сделан ремонт отопительной системы .</w:t>
      </w:r>
    </w:p>
    <w:p w:rsidR="007F7FB8" w:rsidRPr="003B444A" w:rsidRDefault="00550820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школе функционируют 10</w:t>
      </w:r>
      <w:r w:rsidR="007F7FB8" w:rsidRPr="003B444A">
        <w:rPr>
          <w:rFonts w:ascii="Times New Roman" w:hAnsi="Times New Roman" w:cs="Times New Roman"/>
          <w:sz w:val="24"/>
          <w:szCs w:val="24"/>
        </w:rPr>
        <w:t xml:space="preserve"> классов-кабинетов по отдельным предметам. Также имеются: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кабинет директора с приемной; школьный музей им «Нади Рушевой» школьная библиотека; спортивный зал</w:t>
      </w:r>
      <w:r w:rsidR="000E06E2" w:rsidRPr="003B444A">
        <w:rPr>
          <w:rFonts w:ascii="Times New Roman" w:hAnsi="Times New Roman" w:cs="Times New Roman"/>
          <w:sz w:val="24"/>
          <w:szCs w:val="24"/>
        </w:rPr>
        <w:t>. В начале 2018-2019 учебного года был сделан теплый туалет.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Общий фонд школьной библиотеки насчитывает всего книг- 6404 экземпляров,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из них: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учебники-1363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методическая литература-1558 художественная литература-4764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школе собраны также аудио-видеокассет</w:t>
      </w:r>
      <w:r w:rsidR="00874543" w:rsidRPr="003B444A">
        <w:rPr>
          <w:rFonts w:ascii="Times New Roman" w:hAnsi="Times New Roman" w:cs="Times New Roman"/>
          <w:sz w:val="24"/>
          <w:szCs w:val="24"/>
        </w:rPr>
        <w:t>ы, электронные учебники на 77 ко</w:t>
      </w:r>
      <w:r w:rsidRPr="003B444A">
        <w:rPr>
          <w:rFonts w:ascii="Times New Roman" w:hAnsi="Times New Roman" w:cs="Times New Roman"/>
          <w:sz w:val="24"/>
          <w:szCs w:val="24"/>
        </w:rPr>
        <w:t>мпакт-дисках.</w:t>
      </w:r>
    </w:p>
    <w:p w:rsidR="00217D5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Компьютерный класс оснащен 7 персональными компьютерами и автоматизированным рабочим местом.</w:t>
      </w:r>
    </w:p>
    <w:p w:rsidR="00217D58" w:rsidRPr="003B444A" w:rsidRDefault="00217D58" w:rsidP="003B444A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детском саду функционирую</w:t>
      </w:r>
      <w:r w:rsidR="009405CD" w:rsidRPr="003B444A">
        <w:rPr>
          <w:rFonts w:ascii="Times New Roman" w:hAnsi="Times New Roman" w:cs="Times New Roman"/>
          <w:sz w:val="24"/>
          <w:szCs w:val="24"/>
        </w:rPr>
        <w:t>т 4</w:t>
      </w:r>
      <w:r w:rsidRPr="003B444A">
        <w:rPr>
          <w:rFonts w:ascii="Times New Roman" w:hAnsi="Times New Roman" w:cs="Times New Roman"/>
          <w:sz w:val="24"/>
          <w:szCs w:val="24"/>
        </w:rPr>
        <w:t xml:space="preserve"> группы, из них:</w:t>
      </w:r>
    </w:p>
    <w:p w:rsidR="00217D58" w:rsidRPr="003B444A" w:rsidRDefault="00217D58" w:rsidP="003B444A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- 1 младшая группа - с 1,6 г. до 3 лет;</w:t>
      </w:r>
    </w:p>
    <w:p w:rsidR="00217D58" w:rsidRPr="003B444A" w:rsidRDefault="00217D58" w:rsidP="003B444A">
      <w:pPr>
        <w:pStyle w:val="22"/>
        <w:shd w:val="clear" w:color="auto" w:fill="auto"/>
        <w:tabs>
          <w:tab w:val="left" w:pos="1525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- 1 старшая группа - с 4 до 6 лет.</w:t>
      </w:r>
    </w:p>
    <w:p w:rsidR="009405CD" w:rsidRPr="003B444A" w:rsidRDefault="009405CD" w:rsidP="003B444A">
      <w:pPr>
        <w:pStyle w:val="22"/>
        <w:shd w:val="clear" w:color="auto" w:fill="auto"/>
        <w:tabs>
          <w:tab w:val="left" w:pos="1525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- 2 подготовительные группы</w:t>
      </w:r>
    </w:p>
    <w:p w:rsidR="009405CD" w:rsidRPr="003B444A" w:rsidRDefault="00217D58" w:rsidP="003B444A">
      <w:pPr>
        <w:pStyle w:val="22"/>
        <w:shd w:val="clear" w:color="auto" w:fill="auto"/>
        <w:tabs>
          <w:tab w:val="left" w:pos="1525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учреждения.</w:t>
      </w:r>
    </w:p>
    <w:p w:rsidR="00217D58" w:rsidRPr="003B444A" w:rsidRDefault="00217D58" w:rsidP="003B444A">
      <w:pPr>
        <w:pStyle w:val="22"/>
        <w:shd w:val="clear" w:color="auto" w:fill="auto"/>
        <w:tabs>
          <w:tab w:val="left" w:pos="1525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Списочный состав соответствует лицензионным нормативам - 35 детей с 1,6 года до 6 лет.</w:t>
      </w:r>
    </w:p>
    <w:p w:rsidR="00217D58" w:rsidRPr="005C21C7" w:rsidRDefault="00217D58" w:rsidP="005C21C7">
      <w:pPr>
        <w:pStyle w:val="22"/>
        <w:shd w:val="clear" w:color="auto" w:fill="auto"/>
        <w:spacing w:before="0" w:line="240" w:lineRule="auto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FB8" w:rsidRPr="005C21C7" w:rsidRDefault="007F7FB8" w:rsidP="00007F03">
      <w:pPr>
        <w:pStyle w:val="12"/>
        <w:numPr>
          <w:ilvl w:val="1"/>
          <w:numId w:val="36"/>
        </w:numPr>
        <w:shd w:val="clear" w:color="auto" w:fill="auto"/>
        <w:tabs>
          <w:tab w:val="left" w:pos="7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ookmark15"/>
      <w:r w:rsidRPr="005C21C7">
        <w:rPr>
          <w:rFonts w:ascii="Times New Roman" w:hAnsi="Times New Roman" w:cs="Times New Roman"/>
          <w:sz w:val="24"/>
          <w:szCs w:val="24"/>
        </w:rPr>
        <w:t>Управляющая система школы</w:t>
      </w:r>
      <w:bookmarkEnd w:id="11"/>
    </w:p>
    <w:p w:rsidR="000E06E2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Система управления школой представляет собой разветвленную систему, охватывающую различные советы: на уровне не только школы, но и родителей и общественности. Административное управление осуществляет и директор, и его заместители. Основной функцией директора школы является координация усилий всех участников образовательного процесса через Совет школы. Педагогический совет, Родительский комитет и Попечительский совет. Согласно уставу школы, каждый совет имеет свои определенные задачи и функции. В </w:t>
      </w:r>
      <w:r w:rsidRPr="003B444A">
        <w:rPr>
          <w:rFonts w:ascii="Times New Roman" w:hAnsi="Times New Roman" w:cs="Times New Roman"/>
          <w:sz w:val="24"/>
          <w:szCs w:val="24"/>
        </w:rPr>
        <w:lastRenderedPageBreak/>
        <w:t>школе модифицируется линейно</w:t>
      </w:r>
      <w:r w:rsidRPr="003B444A">
        <w:rPr>
          <w:rFonts w:ascii="Times New Roman" w:hAnsi="Times New Roman" w:cs="Times New Roman"/>
          <w:sz w:val="24"/>
          <w:szCs w:val="24"/>
        </w:rPr>
        <w:softHyphen/>
        <w:t>функциона</w:t>
      </w:r>
      <w:bookmarkStart w:id="12" w:name="bookmark16"/>
      <w:r w:rsidR="000E06E2" w:rsidRPr="003B444A">
        <w:rPr>
          <w:rFonts w:ascii="Times New Roman" w:hAnsi="Times New Roman" w:cs="Times New Roman"/>
          <w:sz w:val="24"/>
          <w:szCs w:val="24"/>
        </w:rPr>
        <w:t>льная модель управления школой.</w:t>
      </w:r>
    </w:p>
    <w:p w:rsidR="007F7FB8" w:rsidRPr="005C21C7" w:rsidRDefault="007F7FB8" w:rsidP="00007F03">
      <w:pPr>
        <w:pStyle w:val="22"/>
        <w:numPr>
          <w:ilvl w:val="1"/>
          <w:numId w:val="36"/>
        </w:numPr>
        <w:shd w:val="clear" w:color="auto" w:fill="auto"/>
        <w:spacing w:before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bookmark17"/>
      <w:bookmarkEnd w:id="12"/>
      <w:r w:rsidRPr="005C21C7">
        <w:rPr>
          <w:rFonts w:ascii="Times New Roman" w:hAnsi="Times New Roman" w:cs="Times New Roman"/>
          <w:b/>
          <w:sz w:val="24"/>
          <w:szCs w:val="24"/>
        </w:rPr>
        <w:t>Характеристика здоровья учащихся</w:t>
      </w:r>
      <w:bookmarkEnd w:id="13"/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Одной из проблем, стоящих перед коллективом школы, является сохранение укрепление здоровья учащихся. Разные факторы, в том числе несбалансированное питание, несоблюдение режима дня санитарно-гигиенических норм в семье, влияют на ухудшение здоровья детей. В школе осуществляется сбор и систематизация данных по здоровью детей.</w:t>
      </w:r>
    </w:p>
    <w:p w:rsidR="007F7FB8" w:rsidRPr="003B444A" w:rsidRDefault="007F7FB8" w:rsidP="003B444A">
      <w:pPr>
        <w:pStyle w:val="3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444A">
        <w:rPr>
          <w:rFonts w:ascii="Times New Roman" w:hAnsi="Times New Roman" w:cs="Times New Roman"/>
          <w:b w:val="0"/>
          <w:sz w:val="24"/>
          <w:szCs w:val="24"/>
        </w:rPr>
        <w:t>Разделение учащихся по группам здоровья:</w:t>
      </w:r>
    </w:p>
    <w:tbl>
      <w:tblPr>
        <w:tblOverlap w:val="never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043"/>
        <w:gridCol w:w="10"/>
        <w:gridCol w:w="1809"/>
        <w:gridCol w:w="10"/>
        <w:gridCol w:w="2380"/>
        <w:gridCol w:w="15"/>
        <w:gridCol w:w="1704"/>
        <w:gridCol w:w="19"/>
      </w:tblGrid>
      <w:tr w:rsidR="007F7FB8" w:rsidRPr="003B444A" w:rsidTr="00D27A4B">
        <w:trPr>
          <w:trHeight w:hRule="exact" w:val="389"/>
        </w:trPr>
        <w:tc>
          <w:tcPr>
            <w:tcW w:w="3043" w:type="dxa"/>
            <w:vMerge w:val="restart"/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Отнесение к той или иной группе здоровья, занятиям  физкультурой</w:t>
            </w:r>
          </w:p>
        </w:tc>
        <w:tc>
          <w:tcPr>
            <w:tcW w:w="1819" w:type="dxa"/>
            <w:gridSpan w:val="2"/>
            <w:shd w:val="clear" w:color="auto" w:fill="FFFFFF"/>
            <w:vAlign w:val="center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2013-2014</w:t>
            </w:r>
          </w:p>
        </w:tc>
        <w:tc>
          <w:tcPr>
            <w:tcW w:w="2390" w:type="dxa"/>
            <w:gridSpan w:val="2"/>
            <w:shd w:val="clear" w:color="auto" w:fill="FFFFFF"/>
            <w:vAlign w:val="center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2015-2016</w:t>
            </w: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2017-2018</w:t>
            </w:r>
          </w:p>
        </w:tc>
      </w:tr>
      <w:tr w:rsidR="007F7FB8" w:rsidRPr="003B444A" w:rsidTr="00B45068">
        <w:trPr>
          <w:trHeight w:hRule="exact" w:val="543"/>
        </w:trPr>
        <w:tc>
          <w:tcPr>
            <w:tcW w:w="3043" w:type="dxa"/>
            <w:vMerge/>
            <w:shd w:val="clear" w:color="auto" w:fill="FFFFFF"/>
          </w:tcPr>
          <w:p w:rsidR="007F7FB8" w:rsidRPr="003B444A" w:rsidRDefault="007F7FB8" w:rsidP="003B444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shd w:val="clear" w:color="auto" w:fill="FFFFFF"/>
            <w:vAlign w:val="center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0" w:type="dxa"/>
            <w:gridSpan w:val="2"/>
            <w:shd w:val="clear" w:color="auto" w:fill="FFFFFF"/>
            <w:vAlign w:val="center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F7FB8" w:rsidRPr="003B444A" w:rsidTr="00B45068">
        <w:trPr>
          <w:trHeight w:hRule="exact" w:val="551"/>
        </w:trPr>
        <w:tc>
          <w:tcPr>
            <w:tcW w:w="3043" w:type="dxa"/>
            <w:tcBorders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Отнесены к 1 группе здоровья</w:t>
            </w: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F7FB8" w:rsidRPr="003B444A" w:rsidRDefault="00B4506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E06E2" w:rsidRPr="003B444A" w:rsidTr="005B7C27">
        <w:trPr>
          <w:trHeight w:hRule="exact" w:val="642"/>
        </w:trPr>
        <w:tc>
          <w:tcPr>
            <w:tcW w:w="3043" w:type="dxa"/>
            <w:shd w:val="clear" w:color="auto" w:fill="FFFFFF"/>
          </w:tcPr>
          <w:p w:rsidR="000E06E2" w:rsidRPr="003B444A" w:rsidRDefault="000E06E2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Отнесены ко II группе здоровья</w:t>
            </w:r>
          </w:p>
        </w:tc>
        <w:tc>
          <w:tcPr>
            <w:tcW w:w="1819" w:type="dxa"/>
            <w:gridSpan w:val="2"/>
            <w:shd w:val="clear" w:color="auto" w:fill="FFFFFF"/>
          </w:tcPr>
          <w:p w:rsidR="000E06E2" w:rsidRPr="003B444A" w:rsidRDefault="000E06E2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90" w:type="dxa"/>
            <w:gridSpan w:val="2"/>
            <w:shd w:val="clear" w:color="auto" w:fill="FFFFFF"/>
          </w:tcPr>
          <w:p w:rsidR="000E06E2" w:rsidRPr="003B444A" w:rsidRDefault="000E06E2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38" w:type="dxa"/>
            <w:gridSpan w:val="3"/>
            <w:shd w:val="clear" w:color="auto" w:fill="FFFFFF"/>
          </w:tcPr>
          <w:p w:rsidR="000E06E2" w:rsidRPr="003B444A" w:rsidRDefault="000E06E2" w:rsidP="003B444A">
            <w:pPr>
              <w:pStyle w:val="22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F7FB8" w:rsidRPr="003B444A" w:rsidTr="00B450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hRule="exact" w:val="578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after="6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Отнесены к </w:t>
            </w: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>III</w:t>
            </w: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группе</w:t>
            </w:r>
          </w:p>
          <w:p w:rsidR="007F7FB8" w:rsidRPr="003B444A" w:rsidRDefault="007F7FB8" w:rsidP="003B444A">
            <w:pPr>
              <w:pStyle w:val="22"/>
              <w:shd w:val="clear" w:color="auto" w:fill="auto"/>
              <w:spacing w:before="6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здоровья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FB8" w:rsidRPr="003B444A" w:rsidRDefault="00B4506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7F7FB8" w:rsidRPr="003B444A" w:rsidTr="00B450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hRule="exact" w:val="557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Отнесены к IV или V группе здоровья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7F7FB8" w:rsidRPr="003B444A" w:rsidTr="00D2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hRule="exact" w:val="864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Отнесены к основной физкультурной группе здоровья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129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125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FB8" w:rsidRPr="003B444A" w:rsidRDefault="007F7FB8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121</w:t>
            </w:r>
          </w:p>
        </w:tc>
      </w:tr>
    </w:tbl>
    <w:p w:rsidR="005B7C27" w:rsidRPr="003B444A" w:rsidRDefault="005B7C27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Статистические данные показывают, что большинство детей здоровы, однако тревожит распространенность среди детей стоматологи</w:t>
      </w:r>
      <w:r w:rsidR="00DB6F99" w:rsidRPr="003B444A">
        <w:rPr>
          <w:rFonts w:ascii="Times New Roman" w:hAnsi="Times New Roman" w:cs="Times New Roman"/>
          <w:sz w:val="24"/>
          <w:szCs w:val="24"/>
        </w:rPr>
        <w:t xml:space="preserve">ческих заболеваний. </w:t>
      </w:r>
      <w:r w:rsidRPr="003B444A">
        <w:rPr>
          <w:rFonts w:ascii="Times New Roman" w:hAnsi="Times New Roman" w:cs="Times New Roman"/>
          <w:sz w:val="24"/>
          <w:szCs w:val="24"/>
        </w:rPr>
        <w:t>Для обеспечения физического и психического благополучия детей в школе осуществляется конкретные меры по формированию здоровьесберегающей среды, в частности:</w:t>
      </w:r>
    </w:p>
    <w:p w:rsidR="007F7FB8" w:rsidRPr="003B444A" w:rsidRDefault="007F7FB8" w:rsidP="00007F03">
      <w:pPr>
        <w:pStyle w:val="22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на каждого ученика заведен паспорт здоровья;</w:t>
      </w:r>
    </w:p>
    <w:p w:rsidR="007F7FB8" w:rsidRPr="003B444A" w:rsidRDefault="007F7FB8" w:rsidP="00007F03">
      <w:pPr>
        <w:pStyle w:val="22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проведены методические семинары для учителей и родителей по темам охраны укрепления здоровья детей, беседы с учащимися, выпуски санбюллетеней;</w:t>
      </w:r>
    </w:p>
    <w:p w:rsidR="007F7FB8" w:rsidRPr="003B444A" w:rsidRDefault="007F7FB8" w:rsidP="00007F03">
      <w:pPr>
        <w:pStyle w:val="22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организованы горячее питание в столовой и фиточаи на переменах;</w:t>
      </w:r>
    </w:p>
    <w:p w:rsidR="007F7FB8" w:rsidRPr="003B444A" w:rsidRDefault="007F7FB8" w:rsidP="00007F03">
      <w:pPr>
        <w:pStyle w:val="22"/>
        <w:numPr>
          <w:ilvl w:val="0"/>
          <w:numId w:val="7"/>
        </w:numPr>
        <w:shd w:val="clear" w:color="auto" w:fill="auto"/>
        <w:tabs>
          <w:tab w:val="left" w:pos="284"/>
          <w:tab w:val="left" w:pos="1101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охват детей в спортивные кружки и секции;</w:t>
      </w:r>
    </w:p>
    <w:p w:rsidR="007F7FB8" w:rsidRPr="003B444A" w:rsidRDefault="007F7FB8" w:rsidP="00007F03">
      <w:pPr>
        <w:pStyle w:val="22"/>
        <w:numPr>
          <w:ilvl w:val="0"/>
          <w:numId w:val="7"/>
        </w:numPr>
        <w:shd w:val="clear" w:color="auto" w:fill="auto"/>
        <w:tabs>
          <w:tab w:val="left" w:pos="284"/>
          <w:tab w:val="left" w:pos="1101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организованы ежегодная диспансеризация учащихся школы, профилактические прививки.</w:t>
      </w:r>
    </w:p>
    <w:p w:rsidR="007F7FB8" w:rsidRPr="003B444A" w:rsidRDefault="007F7FB8" w:rsidP="003B444A">
      <w:pPr>
        <w:pStyle w:val="22"/>
        <w:shd w:val="clear" w:color="auto" w:fill="auto"/>
        <w:spacing w:before="0" w:after="273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Наиболее важной составляющей здоровьесберегающей деятельности школы является физкультурно-оздоровительная д</w:t>
      </w:r>
      <w:r w:rsidR="00B02DB4" w:rsidRPr="003B444A">
        <w:rPr>
          <w:rFonts w:ascii="Times New Roman" w:hAnsi="Times New Roman" w:cs="Times New Roman"/>
          <w:sz w:val="24"/>
          <w:szCs w:val="24"/>
        </w:rPr>
        <w:t>еятельность. В школе действуют 3</w:t>
      </w:r>
      <w:r w:rsidRPr="003B444A">
        <w:rPr>
          <w:rFonts w:ascii="Times New Roman" w:hAnsi="Times New Roman" w:cs="Times New Roman"/>
          <w:sz w:val="24"/>
          <w:szCs w:val="24"/>
        </w:rPr>
        <w:t xml:space="preserve"> спортивных секций. Зан</w:t>
      </w:r>
      <w:r w:rsidR="00B02DB4" w:rsidRPr="003B444A">
        <w:rPr>
          <w:rFonts w:ascii="Times New Roman" w:hAnsi="Times New Roman" w:cs="Times New Roman"/>
          <w:sz w:val="24"/>
          <w:szCs w:val="24"/>
        </w:rPr>
        <w:t>ятость детей в них составляет 45</w:t>
      </w:r>
      <w:r w:rsidRPr="003B444A">
        <w:rPr>
          <w:rFonts w:ascii="Times New Roman" w:hAnsi="Times New Roman" w:cs="Times New Roman"/>
          <w:sz w:val="24"/>
          <w:szCs w:val="24"/>
        </w:rPr>
        <w:t xml:space="preserve"> % от общего числа учащихся. Результаты за последние три года показывают, что есть динамика оздоровления детей: в 2 раза уменьшились простудные заболевания, пропуски занятий по причине болезни снизились на 8 %. Тем не менее, еще требуется разработка, и реализация дополнительных мер и мероприятий, оснащение школы соответствующими здоровьесберегающими технологиями.</w:t>
      </w:r>
    </w:p>
    <w:p w:rsidR="007F7FB8" w:rsidRPr="005C21C7" w:rsidRDefault="007F7FB8" w:rsidP="00007F03">
      <w:pPr>
        <w:pStyle w:val="12"/>
        <w:numPr>
          <w:ilvl w:val="1"/>
          <w:numId w:val="36"/>
        </w:numPr>
        <w:shd w:val="clear" w:color="auto" w:fill="auto"/>
        <w:spacing w:after="239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bookmark18"/>
      <w:r w:rsidRPr="005C21C7">
        <w:rPr>
          <w:rFonts w:ascii="Times New Roman" w:hAnsi="Times New Roman" w:cs="Times New Roman"/>
          <w:sz w:val="24"/>
          <w:szCs w:val="24"/>
        </w:rPr>
        <w:t>Характеристика образовательного процесса и его основные результаты.</w:t>
      </w:r>
      <w:bookmarkEnd w:id="14"/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Традиционно в школе проводятся предметные недели, школьные научно- исследовательские конференции, олимпиады.</w:t>
      </w:r>
    </w:p>
    <w:p w:rsidR="007F7FB8" w:rsidRPr="003B444A" w:rsidRDefault="00B02DB4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В </w:t>
      </w:r>
      <w:r w:rsidR="007F7FB8" w:rsidRPr="003B444A">
        <w:rPr>
          <w:rFonts w:ascii="Times New Roman" w:hAnsi="Times New Roman" w:cs="Times New Roman"/>
          <w:sz w:val="24"/>
          <w:szCs w:val="24"/>
        </w:rPr>
        <w:t>течение учебного года с целью контроля за уровнем ЗУН школе проводятся промежуточные  и обобщающие проверки в разных формах: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контрольные измерения в соответствии с требованиями к умениям и навыкам учащихся начальных классов;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контрольные срезы по определенным предметам в средних и старших классах итоговые контрольные работы по основным предметам;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 результатам проверок проводится анализ, составляются диаграммы, выявляются типичные ошибки, которые обсуждаются на совещаниях при директоре и н</w:t>
      </w:r>
      <w:r w:rsidR="00B02DB4" w:rsidRPr="003B444A">
        <w:rPr>
          <w:rFonts w:ascii="Times New Roman" w:hAnsi="Times New Roman" w:cs="Times New Roman"/>
          <w:sz w:val="24"/>
          <w:szCs w:val="24"/>
        </w:rPr>
        <w:t xml:space="preserve">а заседаниях </w:t>
      </w:r>
      <w:r w:rsidRPr="003B444A">
        <w:rPr>
          <w:rFonts w:ascii="Times New Roman" w:hAnsi="Times New Roman" w:cs="Times New Roman"/>
          <w:sz w:val="24"/>
          <w:szCs w:val="24"/>
        </w:rPr>
        <w:t>методобъединений.</w:t>
      </w:r>
    </w:p>
    <w:p w:rsidR="007F7FB8" w:rsidRPr="003B444A" w:rsidRDefault="007F7FB8" w:rsidP="003B444A">
      <w:pPr>
        <w:pStyle w:val="36"/>
        <w:shd w:val="clear" w:color="auto" w:fill="auto"/>
        <w:spacing w:line="240" w:lineRule="auto"/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B444A">
        <w:rPr>
          <w:rFonts w:ascii="Times New Roman" w:hAnsi="Times New Roman" w:cs="Times New Roman"/>
          <w:b w:val="0"/>
          <w:sz w:val="24"/>
          <w:szCs w:val="24"/>
        </w:rPr>
        <w:t>Уровень обученности и качество знаний по годам</w:t>
      </w:r>
    </w:p>
    <w:p w:rsidR="00B02DB4" w:rsidRPr="003B444A" w:rsidRDefault="00B02DB4" w:rsidP="003B444A">
      <w:pPr>
        <w:pStyle w:val="36"/>
        <w:shd w:val="clear" w:color="auto" w:fill="auto"/>
        <w:spacing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925"/>
        <w:gridCol w:w="1629"/>
        <w:gridCol w:w="992"/>
        <w:gridCol w:w="1418"/>
        <w:gridCol w:w="1062"/>
        <w:gridCol w:w="1631"/>
        <w:gridCol w:w="853"/>
      </w:tblGrid>
      <w:tr w:rsidR="00DB6F99" w:rsidRPr="003B444A" w:rsidTr="00DB6F99">
        <w:trPr>
          <w:trHeight w:hRule="exact" w:val="495"/>
        </w:trPr>
        <w:tc>
          <w:tcPr>
            <w:tcW w:w="1925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621" w:type="dxa"/>
            <w:gridSpan w:val="2"/>
            <w:shd w:val="clear" w:color="auto" w:fill="FFFFFF"/>
            <w:vAlign w:val="center"/>
          </w:tcPr>
          <w:p w:rsidR="00DB6F99" w:rsidRPr="003B444A" w:rsidRDefault="00056F17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2014-2015</w:t>
            </w:r>
          </w:p>
        </w:tc>
        <w:tc>
          <w:tcPr>
            <w:tcW w:w="2480" w:type="dxa"/>
            <w:gridSpan w:val="2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2015-2016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2017-2018</w:t>
            </w:r>
          </w:p>
        </w:tc>
      </w:tr>
      <w:tr w:rsidR="00DB6F99" w:rsidRPr="003B444A" w:rsidTr="00DB6F99">
        <w:trPr>
          <w:trHeight w:hRule="exact" w:val="1085"/>
        </w:trPr>
        <w:tc>
          <w:tcPr>
            <w:tcW w:w="1925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Ступени</w:t>
            </w:r>
          </w:p>
        </w:tc>
        <w:tc>
          <w:tcPr>
            <w:tcW w:w="1629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успеваемость</w:t>
            </w:r>
          </w:p>
        </w:tc>
        <w:tc>
          <w:tcPr>
            <w:tcW w:w="992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after="6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Качество</w:t>
            </w:r>
          </w:p>
          <w:p w:rsidR="00DB6F99" w:rsidRPr="003B444A" w:rsidRDefault="00DB6F99" w:rsidP="003B444A">
            <w:pPr>
              <w:pStyle w:val="22"/>
              <w:shd w:val="clear" w:color="auto" w:fill="auto"/>
              <w:spacing w:before="6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418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успеваемость</w:t>
            </w:r>
          </w:p>
        </w:tc>
        <w:tc>
          <w:tcPr>
            <w:tcW w:w="1062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after="6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Качество</w:t>
            </w:r>
          </w:p>
          <w:p w:rsidR="00DB6F99" w:rsidRPr="003B444A" w:rsidRDefault="00DB6F99" w:rsidP="003B444A">
            <w:pPr>
              <w:pStyle w:val="22"/>
              <w:shd w:val="clear" w:color="auto" w:fill="auto"/>
              <w:spacing w:before="6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631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успеваемость</w:t>
            </w:r>
          </w:p>
        </w:tc>
        <w:tc>
          <w:tcPr>
            <w:tcW w:w="853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after="6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Качество</w:t>
            </w:r>
          </w:p>
          <w:p w:rsidR="00DB6F99" w:rsidRPr="003B444A" w:rsidRDefault="00DB6F99" w:rsidP="003B444A">
            <w:pPr>
              <w:pStyle w:val="22"/>
              <w:shd w:val="clear" w:color="auto" w:fill="auto"/>
              <w:spacing w:before="6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DB6F99" w:rsidRPr="003B444A" w:rsidTr="00DB6F99">
        <w:trPr>
          <w:trHeight w:hRule="exact" w:val="392"/>
        </w:trPr>
        <w:tc>
          <w:tcPr>
            <w:tcW w:w="1925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2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B6F99" w:rsidRPr="003B444A" w:rsidTr="00DB6F99">
        <w:trPr>
          <w:trHeight w:hRule="exact" w:val="392"/>
        </w:trPr>
        <w:tc>
          <w:tcPr>
            <w:tcW w:w="1925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2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B6F99" w:rsidRPr="003B444A" w:rsidTr="00DB6F99">
        <w:trPr>
          <w:trHeight w:hRule="exact" w:val="387"/>
        </w:trPr>
        <w:tc>
          <w:tcPr>
            <w:tcW w:w="1925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2" w:type="dxa"/>
            <w:shd w:val="clear" w:color="auto" w:fill="FFFFFF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F99" w:rsidRPr="003B444A" w:rsidTr="00DB6F99">
        <w:trPr>
          <w:trHeight w:hRule="exact" w:val="408"/>
        </w:trPr>
        <w:tc>
          <w:tcPr>
            <w:tcW w:w="1925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Всего по школе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DB6F99" w:rsidRPr="003B444A" w:rsidRDefault="00DB6F99" w:rsidP="003B444A">
            <w:pPr>
              <w:pStyle w:val="22"/>
              <w:shd w:val="clear" w:color="auto" w:fill="auto"/>
              <w:spacing w:before="0" w:line="240" w:lineRule="auto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7F7FB8" w:rsidRPr="003B444A" w:rsidRDefault="007F7FB8" w:rsidP="003B44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7F7FB8" w:rsidRPr="003B444A" w:rsidSect="009A7CAF">
          <w:pgSz w:w="11900" w:h="16840"/>
          <w:pgMar w:top="567" w:right="567" w:bottom="567" w:left="1418" w:header="0" w:footer="6" w:gutter="0"/>
          <w:cols w:space="720"/>
          <w:noEndnote/>
          <w:docGrid w:linePitch="360"/>
        </w:sectPr>
      </w:pPr>
    </w:p>
    <w:p w:rsidR="007F7FB8" w:rsidRPr="003B444A" w:rsidRDefault="007F7FB8" w:rsidP="003B444A">
      <w:pPr>
        <w:framePr w:wrap="none" w:vAnchor="page" w:hAnchor="page" w:x="3699" w:y="286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F7FB8" w:rsidRPr="00117978" w:rsidRDefault="007F7FB8" w:rsidP="00007F03">
      <w:pPr>
        <w:pStyle w:val="12"/>
        <w:numPr>
          <w:ilvl w:val="1"/>
          <w:numId w:val="37"/>
        </w:numPr>
        <w:shd w:val="clear" w:color="auto" w:fill="auto"/>
        <w:spacing w:after="20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bookmark21"/>
      <w:r w:rsidRPr="00117978">
        <w:rPr>
          <w:rFonts w:ascii="Times New Roman" w:hAnsi="Times New Roman" w:cs="Times New Roman"/>
          <w:sz w:val="24"/>
          <w:szCs w:val="24"/>
        </w:rPr>
        <w:t>Характеристика системы воспитательной работы</w:t>
      </w:r>
      <w:bookmarkEnd w:id="15"/>
    </w:p>
    <w:p w:rsidR="00DB6F99" w:rsidRPr="003B444A" w:rsidRDefault="00DB6F99" w:rsidP="003B444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444A">
        <w:rPr>
          <w:rFonts w:ascii="Times New Roman" w:hAnsi="Times New Roman" w:cs="Times New Roman"/>
          <w:bCs/>
          <w:sz w:val="24"/>
          <w:szCs w:val="24"/>
        </w:rPr>
        <w:t>Воспитание -великое дело:</w:t>
      </w:r>
    </w:p>
    <w:p w:rsidR="00DB6F99" w:rsidRPr="003B444A" w:rsidRDefault="00DB6F99" w:rsidP="003B444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444A">
        <w:rPr>
          <w:rFonts w:ascii="Times New Roman" w:hAnsi="Times New Roman" w:cs="Times New Roman"/>
          <w:bCs/>
          <w:sz w:val="24"/>
          <w:szCs w:val="24"/>
        </w:rPr>
        <w:t xml:space="preserve"> им решается участь человека.</w:t>
      </w:r>
    </w:p>
    <w:p w:rsidR="00DB6F99" w:rsidRPr="003B444A" w:rsidRDefault="00DB6F99" w:rsidP="003B444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444A">
        <w:rPr>
          <w:rFonts w:ascii="Times New Roman" w:hAnsi="Times New Roman" w:cs="Times New Roman"/>
          <w:bCs/>
          <w:sz w:val="24"/>
          <w:szCs w:val="24"/>
        </w:rPr>
        <w:t>В.Г.Белинский.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Для достижения подставленн</w:t>
      </w:r>
      <w:r w:rsidR="005C21C7">
        <w:rPr>
          <w:rFonts w:ascii="Times New Roman" w:hAnsi="Times New Roman" w:cs="Times New Roman"/>
          <w:sz w:val="24"/>
          <w:szCs w:val="24"/>
        </w:rPr>
        <w:t>ых целей и задач</w:t>
      </w:r>
      <w:r w:rsidRPr="003B444A">
        <w:rPr>
          <w:rFonts w:ascii="Times New Roman" w:hAnsi="Times New Roman" w:cs="Times New Roman"/>
          <w:sz w:val="24"/>
          <w:szCs w:val="24"/>
        </w:rPr>
        <w:t>по воспитательной деятель</w:t>
      </w:r>
      <w:r w:rsidR="00056F17" w:rsidRPr="003B444A">
        <w:rPr>
          <w:rFonts w:ascii="Times New Roman" w:hAnsi="Times New Roman" w:cs="Times New Roman"/>
          <w:sz w:val="24"/>
          <w:szCs w:val="24"/>
        </w:rPr>
        <w:t>ности педагоги  школы, опираются</w:t>
      </w:r>
      <w:r w:rsidRPr="003B444A">
        <w:rPr>
          <w:rFonts w:ascii="Times New Roman" w:hAnsi="Times New Roman" w:cs="Times New Roman"/>
          <w:sz w:val="24"/>
          <w:szCs w:val="24"/>
        </w:rPr>
        <w:t xml:space="preserve"> на следующие </w:t>
      </w:r>
      <w:r w:rsidR="005B7C27" w:rsidRPr="003B444A">
        <w:rPr>
          <w:rFonts w:ascii="Times New Roman" w:hAnsi="Times New Roman" w:cs="Times New Roman"/>
          <w:sz w:val="24"/>
          <w:szCs w:val="24"/>
        </w:rPr>
        <w:t>з</w:t>
      </w:r>
      <w:r w:rsidRPr="003B444A">
        <w:rPr>
          <w:rFonts w:ascii="Times New Roman" w:hAnsi="Times New Roman" w:cs="Times New Roman"/>
          <w:sz w:val="24"/>
          <w:szCs w:val="24"/>
        </w:rPr>
        <w:t xml:space="preserve">аконы: </w:t>
      </w:r>
    </w:p>
    <w:p w:rsidR="00DB6F99" w:rsidRPr="003B444A" w:rsidRDefault="00DB6F99" w:rsidP="003B4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Закон «Об образовании в Российской Федерации», Конвенция о правах ребенка,  Семейный кодекс РФ, правовыми-нормативными актами РФ и РТ, ФЗ РФ  120 «Об основах системы профилактики безнадзорности и правонарушений среди несовершеннолетних», «Об основных гарантиях прав ребенка РФ», Конституцией РФ и РТ.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   Воспитательная работа в </w:t>
      </w:r>
      <w:r w:rsidRPr="003B444A">
        <w:rPr>
          <w:rFonts w:ascii="Times New Roman" w:hAnsi="Times New Roman" w:cs="Times New Roman"/>
          <w:bCs/>
          <w:sz w:val="24"/>
          <w:szCs w:val="24"/>
        </w:rPr>
        <w:t>МБОУ СОШ с.Чаатинскийим.К.О.Шактаржыка</w:t>
      </w:r>
      <w:r w:rsidRPr="003B444A">
        <w:rPr>
          <w:rFonts w:ascii="Times New Roman" w:hAnsi="Times New Roman" w:cs="Times New Roman"/>
          <w:sz w:val="24"/>
          <w:szCs w:val="24"/>
        </w:rPr>
        <w:t xml:space="preserve"> учебном году строится в соответствии с планом воспитательной работы школы , в которую входят следующие воспитательные программы и подпрограммы: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1.Общешкольные мероприятия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2.Духовно-нравственное воспитание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3.Нравственно-правовое воспитание и формирование положительных привычек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4.Гражданско-патриотическая работа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5.Познавательная деятельность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6.Художественная деятельность и эстетическое воспитание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7.Трудовая деятельность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8.Спортивно-оздоровительная деятельность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9.Работа с родителями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10.Работа с детьми «подучетниками»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11.Совместная работа с субъектами профилактики .</w:t>
      </w: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Цель воспитательной работы: создание на уровне школы оптимальных социально-педагогических условий для формирования и самореализации духовно богатой, толерантной, физически здоровой, граждански сознательной, социально активной личности.</w:t>
      </w:r>
    </w:p>
    <w:p w:rsidR="009A7CAF" w:rsidRDefault="009A7CAF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F99" w:rsidRPr="003B444A" w:rsidRDefault="00DB6F99" w:rsidP="003B44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 xml:space="preserve"> Основные задачи:</w:t>
      </w:r>
    </w:p>
    <w:p w:rsidR="00DB6F99" w:rsidRPr="003B444A" w:rsidRDefault="00DB6F99" w:rsidP="003B444A">
      <w:pPr>
        <w:tabs>
          <w:tab w:val="left" w:pos="567"/>
        </w:tabs>
        <w:spacing w:before="30" w:after="3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44A">
        <w:rPr>
          <w:rFonts w:ascii="Times New Roman" w:hAnsi="Times New Roman" w:cs="Times New Roman"/>
          <w:color w:val="000000"/>
          <w:sz w:val="24"/>
          <w:szCs w:val="24"/>
        </w:rPr>
        <w:t>1.Гуманизация воспитательного процесса, выражающаяся в создании условий для интеллектуального, спортивно-оздоровительного и культурно-эстетического развития на основе свободы выбора учащимися траектории своего развития.</w:t>
      </w:r>
    </w:p>
    <w:p w:rsidR="00DB6F99" w:rsidRPr="003B444A" w:rsidRDefault="00DB6F99" w:rsidP="003B444A">
      <w:pPr>
        <w:spacing w:before="30" w:after="3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44A">
        <w:rPr>
          <w:rFonts w:ascii="Times New Roman" w:hAnsi="Times New Roman" w:cs="Times New Roman"/>
          <w:color w:val="000000"/>
          <w:sz w:val="24"/>
          <w:szCs w:val="24"/>
        </w:rPr>
        <w:t>2.Поддержание и укрепление школьных традиций, способствующих созданию общешкольного коллектива, воспитанию гражданской позиции и патриотических чувств, развитию толерантных отношений среди коллектива учащихся.</w:t>
      </w:r>
    </w:p>
    <w:p w:rsidR="00DB6F99" w:rsidRPr="003B444A" w:rsidRDefault="00DB6F99" w:rsidP="003B444A">
      <w:pPr>
        <w:spacing w:before="30" w:after="3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44A">
        <w:rPr>
          <w:rFonts w:ascii="Times New Roman" w:hAnsi="Times New Roman" w:cs="Times New Roman"/>
          <w:color w:val="000000"/>
          <w:sz w:val="24"/>
          <w:szCs w:val="24"/>
        </w:rPr>
        <w:t>3.Развитие органов ученического самоуправления.</w:t>
      </w:r>
    </w:p>
    <w:p w:rsidR="00DB6F99" w:rsidRPr="003B444A" w:rsidRDefault="00DB6F99" w:rsidP="003B444A">
      <w:pPr>
        <w:spacing w:before="30" w:after="3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44A">
        <w:rPr>
          <w:rFonts w:ascii="Times New Roman" w:hAnsi="Times New Roman" w:cs="Times New Roman"/>
          <w:color w:val="000000"/>
          <w:sz w:val="24"/>
          <w:szCs w:val="24"/>
        </w:rPr>
        <w:t xml:space="preserve">4.Совершенствование методического мастерства классных руководителей, овладение диагностикой как средством для улучшения учебно-воспитательной работы, как инструмент. </w:t>
      </w:r>
    </w:p>
    <w:p w:rsidR="00DB6F99" w:rsidRPr="003B444A" w:rsidRDefault="00DB6F99" w:rsidP="003B444A">
      <w:pPr>
        <w:spacing w:before="30" w:after="3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A">
        <w:rPr>
          <w:rFonts w:ascii="Times New Roman" w:hAnsi="Times New Roman" w:cs="Times New Roman"/>
          <w:color w:val="000000"/>
          <w:sz w:val="24"/>
          <w:szCs w:val="24"/>
        </w:rPr>
        <w:t>5.Развитие преемственности воспитательной работы  через систему совместных мероприятий.</w:t>
      </w:r>
    </w:p>
    <w:p w:rsidR="00DB6F99" w:rsidRPr="003B444A" w:rsidRDefault="00DB6F99" w:rsidP="003B444A">
      <w:pPr>
        <w:spacing w:before="30" w:after="3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44A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3B444A">
        <w:rPr>
          <w:rFonts w:ascii="Times New Roman" w:hAnsi="Times New Roman" w:cs="Times New Roman"/>
          <w:sz w:val="24"/>
          <w:szCs w:val="24"/>
        </w:rPr>
        <w:t>Воспитание ценностного отношения к природе, окружающей среде</w:t>
      </w:r>
      <w:r w:rsidRPr="003B444A">
        <w:rPr>
          <w:rFonts w:ascii="Times New Roman" w:hAnsi="Times New Roman" w:cs="Times New Roman"/>
          <w:bCs/>
          <w:sz w:val="24"/>
          <w:szCs w:val="24"/>
        </w:rPr>
        <w:t>;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       Основные направления воспитательной деятельности образовательной организации:</w:t>
      </w:r>
    </w:p>
    <w:p w:rsidR="00DB6F99" w:rsidRPr="003B444A" w:rsidRDefault="00DB6F99" w:rsidP="003B444A">
      <w:pPr>
        <w:pStyle w:val="a8"/>
        <w:spacing w:before="30" w:after="30"/>
        <w:ind w:left="567" w:firstLine="567"/>
        <w:jc w:val="both"/>
        <w:rPr>
          <w:rFonts w:ascii="Times New Roman" w:eastAsia="Times New Roman" w:hAnsi="Times New Roman" w:cs="Times New Roman"/>
        </w:rPr>
      </w:pPr>
      <w:r w:rsidRPr="003B444A">
        <w:rPr>
          <w:rFonts w:ascii="Times New Roman" w:eastAsia="Times New Roman" w:hAnsi="Times New Roman" w:cs="Times New Roman"/>
        </w:rPr>
        <w:t>-развитие познавательных интересов, творческой активности учащихся;</w:t>
      </w:r>
    </w:p>
    <w:p w:rsidR="00DB6F99" w:rsidRPr="003B444A" w:rsidRDefault="00DB6F99" w:rsidP="003B444A">
      <w:pPr>
        <w:pStyle w:val="a8"/>
        <w:spacing w:before="30" w:after="30"/>
        <w:ind w:left="567" w:firstLine="567"/>
        <w:jc w:val="both"/>
        <w:rPr>
          <w:rFonts w:ascii="Times New Roman" w:eastAsia="Times New Roman" w:hAnsi="Times New Roman" w:cs="Times New Roman"/>
        </w:rPr>
      </w:pPr>
      <w:r w:rsidRPr="003B444A">
        <w:rPr>
          <w:rFonts w:ascii="Times New Roman" w:eastAsia="Times New Roman" w:hAnsi="Times New Roman" w:cs="Times New Roman"/>
        </w:rPr>
        <w:t>-нравственно-правовое и патриотическое воспитание школьников;</w:t>
      </w:r>
    </w:p>
    <w:p w:rsidR="00DB6F99" w:rsidRPr="003B444A" w:rsidRDefault="00DB6F99" w:rsidP="003B444A">
      <w:pPr>
        <w:pStyle w:val="a8"/>
        <w:spacing w:before="30" w:after="30"/>
        <w:ind w:left="567" w:firstLine="567"/>
        <w:jc w:val="both"/>
        <w:rPr>
          <w:rFonts w:ascii="Times New Roman" w:eastAsia="Times New Roman" w:hAnsi="Times New Roman" w:cs="Times New Roman"/>
        </w:rPr>
      </w:pPr>
      <w:r w:rsidRPr="003B444A">
        <w:rPr>
          <w:rFonts w:ascii="Times New Roman" w:eastAsia="Times New Roman" w:hAnsi="Times New Roman" w:cs="Times New Roman"/>
        </w:rPr>
        <w:t>-художественная деятельность и эстетическое воспитание;</w:t>
      </w:r>
    </w:p>
    <w:p w:rsidR="00DB6F99" w:rsidRPr="003B444A" w:rsidRDefault="00DB6F99" w:rsidP="003B444A">
      <w:pPr>
        <w:pStyle w:val="a8"/>
        <w:spacing w:before="30" w:after="30"/>
        <w:ind w:left="567" w:firstLine="567"/>
        <w:jc w:val="both"/>
        <w:rPr>
          <w:rFonts w:ascii="Times New Roman" w:eastAsia="Times New Roman" w:hAnsi="Times New Roman" w:cs="Times New Roman"/>
        </w:rPr>
      </w:pPr>
      <w:r w:rsidRPr="003B444A">
        <w:rPr>
          <w:rFonts w:ascii="Times New Roman" w:eastAsia="Times New Roman" w:hAnsi="Times New Roman" w:cs="Times New Roman"/>
        </w:rPr>
        <w:t>-коллективные творческие дела;</w:t>
      </w:r>
    </w:p>
    <w:p w:rsidR="00DB6F99" w:rsidRPr="003B444A" w:rsidRDefault="00DB6F99" w:rsidP="003B444A">
      <w:pPr>
        <w:pStyle w:val="a8"/>
        <w:spacing w:before="30" w:after="30"/>
        <w:ind w:left="567" w:firstLine="567"/>
        <w:jc w:val="both"/>
        <w:rPr>
          <w:rFonts w:ascii="Times New Roman" w:eastAsia="Times New Roman" w:hAnsi="Times New Roman" w:cs="Times New Roman"/>
        </w:rPr>
      </w:pPr>
      <w:r w:rsidRPr="003B444A">
        <w:rPr>
          <w:rFonts w:ascii="Times New Roman" w:eastAsia="Times New Roman" w:hAnsi="Times New Roman" w:cs="Times New Roman"/>
        </w:rPr>
        <w:t>-трудовая деятельность;</w:t>
      </w:r>
    </w:p>
    <w:p w:rsidR="00DB6F99" w:rsidRPr="003B444A" w:rsidRDefault="00DB6F99" w:rsidP="003B444A">
      <w:pPr>
        <w:pStyle w:val="a8"/>
        <w:spacing w:before="30" w:after="30"/>
        <w:ind w:left="567" w:firstLine="567"/>
        <w:jc w:val="both"/>
        <w:rPr>
          <w:rFonts w:ascii="Times New Roman" w:eastAsia="Times New Roman" w:hAnsi="Times New Roman" w:cs="Times New Roman"/>
        </w:rPr>
      </w:pPr>
      <w:r w:rsidRPr="003B444A">
        <w:rPr>
          <w:rFonts w:ascii="Times New Roman" w:eastAsia="Times New Roman" w:hAnsi="Times New Roman" w:cs="Times New Roman"/>
        </w:rPr>
        <w:t>-спортивно-оздоровительная работа;</w:t>
      </w:r>
    </w:p>
    <w:p w:rsidR="00DB6F99" w:rsidRPr="003B444A" w:rsidRDefault="00DB6F99" w:rsidP="003B444A">
      <w:pPr>
        <w:pStyle w:val="a8"/>
        <w:spacing w:before="30" w:after="30"/>
        <w:ind w:left="567" w:firstLine="567"/>
        <w:jc w:val="both"/>
        <w:rPr>
          <w:rFonts w:ascii="Times New Roman" w:eastAsia="Times New Roman" w:hAnsi="Times New Roman" w:cs="Times New Roman"/>
        </w:rPr>
      </w:pPr>
      <w:r w:rsidRPr="003B444A">
        <w:rPr>
          <w:rFonts w:ascii="Times New Roman" w:eastAsia="Times New Roman" w:hAnsi="Times New Roman" w:cs="Times New Roman"/>
        </w:rPr>
        <w:t>-совершенствование системы дополнительного образования;</w:t>
      </w:r>
    </w:p>
    <w:p w:rsidR="00DB6F99" w:rsidRPr="003B444A" w:rsidRDefault="00DB6F99" w:rsidP="003B444A">
      <w:pPr>
        <w:pStyle w:val="a8"/>
        <w:spacing w:before="30" w:after="30"/>
        <w:ind w:left="567" w:firstLine="567"/>
        <w:jc w:val="both"/>
        <w:rPr>
          <w:rFonts w:ascii="Times New Roman" w:eastAsia="Times New Roman" w:hAnsi="Times New Roman" w:cs="Times New Roman"/>
        </w:rPr>
      </w:pPr>
      <w:r w:rsidRPr="003B444A">
        <w:rPr>
          <w:rFonts w:ascii="Times New Roman" w:eastAsia="Times New Roman" w:hAnsi="Times New Roman" w:cs="Times New Roman"/>
        </w:rPr>
        <w:t>-работа с учащимися, требующими повышенного педагогического внимания;</w:t>
      </w:r>
    </w:p>
    <w:p w:rsidR="00DB6F99" w:rsidRPr="003B444A" w:rsidRDefault="00DB6F99" w:rsidP="003B444A">
      <w:pPr>
        <w:pStyle w:val="a8"/>
        <w:spacing w:before="30" w:after="30"/>
        <w:ind w:left="567" w:firstLine="567"/>
        <w:jc w:val="both"/>
        <w:rPr>
          <w:rFonts w:ascii="Times New Roman" w:eastAsia="Times New Roman" w:hAnsi="Times New Roman" w:cs="Times New Roman"/>
        </w:rPr>
      </w:pPr>
      <w:r w:rsidRPr="003B444A">
        <w:rPr>
          <w:rFonts w:ascii="Times New Roman" w:eastAsia="Times New Roman" w:hAnsi="Times New Roman" w:cs="Times New Roman"/>
        </w:rPr>
        <w:t>-расширение связей с социумом;</w:t>
      </w:r>
    </w:p>
    <w:p w:rsidR="00DB6F99" w:rsidRPr="003B444A" w:rsidRDefault="00DB6F99" w:rsidP="003B444A">
      <w:pPr>
        <w:pStyle w:val="a8"/>
        <w:spacing w:before="30" w:after="30"/>
        <w:ind w:left="567" w:firstLine="567"/>
        <w:jc w:val="both"/>
        <w:rPr>
          <w:rFonts w:ascii="Times New Roman" w:eastAsia="Times New Roman" w:hAnsi="Times New Roman" w:cs="Times New Roman"/>
        </w:rPr>
      </w:pPr>
      <w:r w:rsidRPr="003B444A">
        <w:rPr>
          <w:rFonts w:ascii="Times New Roman" w:eastAsia="Times New Roman" w:hAnsi="Times New Roman" w:cs="Times New Roman"/>
        </w:rPr>
        <w:t>-повышение статуса и роли родительской общественности в воспитательной деятельности школы;</w:t>
      </w:r>
    </w:p>
    <w:p w:rsidR="00DB6F99" w:rsidRPr="003B444A" w:rsidRDefault="00DB6F99" w:rsidP="003B444A">
      <w:pPr>
        <w:pStyle w:val="a8"/>
        <w:spacing w:before="30" w:after="30"/>
        <w:ind w:left="567" w:firstLine="567"/>
        <w:jc w:val="both"/>
        <w:rPr>
          <w:rFonts w:ascii="Times New Roman" w:eastAsia="Times New Roman" w:hAnsi="Times New Roman" w:cs="Times New Roman"/>
        </w:rPr>
      </w:pPr>
      <w:r w:rsidRPr="003B444A">
        <w:rPr>
          <w:rFonts w:ascii="Times New Roman" w:eastAsia="Times New Roman" w:hAnsi="Times New Roman" w:cs="Times New Roman"/>
        </w:rPr>
        <w:t>-совершенствование экскурсионной работы;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Социальный паспорт школы 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6520"/>
        <w:gridCol w:w="3543"/>
      </w:tblGrid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КАТЕГОРИИ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B6F99" w:rsidRPr="003B444A" w:rsidTr="005C21C7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Всего учащихся по школе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126 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состоянию на 1 сентября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B6F99" w:rsidRPr="003B444A" w:rsidTr="005C21C7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DB6F99" w:rsidRPr="003B444A" w:rsidTr="005C21C7">
        <w:trPr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Девочки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DB6F99" w:rsidRPr="003B444A" w:rsidTr="005C21C7">
        <w:trPr>
          <w:trHeight w:val="519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том числе учащихся: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48,5%</w:t>
            </w:r>
          </w:p>
        </w:tc>
      </w:tr>
      <w:tr w:rsidR="00DB6F99" w:rsidRPr="003B444A" w:rsidTr="005C21C7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49,2%</w:t>
            </w:r>
          </w:p>
        </w:tc>
      </w:tr>
      <w:tr w:rsidR="00DB6F99" w:rsidRPr="003B444A" w:rsidTr="005C21C7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Всего семей по школе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Полная семья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48,4%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73,4%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19,5%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23,4%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Благополучные семьи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11,7%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1,32%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Малообеспеченная семья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них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14,8%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18,7%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Беспризорные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Безнадзорные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0,78%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дети, обучающиеся на дому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0,78%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 справками ЗПР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0,78%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0,78%</w:t>
            </w:r>
          </w:p>
        </w:tc>
      </w:tr>
      <w:tr w:rsidR="00DB6F99" w:rsidRPr="003B444A" w:rsidTr="005C21C7">
        <w:trPr>
          <w:trHeight w:val="11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Полусироты: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 С отцом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9,37%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Дети,  живущие у родственников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Дети из «группа риска»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Дети из «группа риска» классов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Семья «группы риска» КДНиЗП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Опекуны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Дети, которые проживают с опекунами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Крайне-бедные семьи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них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Дети, состоящие на учете ВШУ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На внутришкольном учете классов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0, 79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учете ПДН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F99" w:rsidRPr="003B444A" w:rsidTr="005C21C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Социально-опасные семьи КДНиЗП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A7CAF" w:rsidRDefault="009A7CAF" w:rsidP="009A7CAF">
      <w:pPr>
        <w:spacing w:line="24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56F17" w:rsidRPr="003B444A" w:rsidRDefault="00056F17" w:rsidP="009A7CAF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Сравнительный анализ</w:t>
      </w:r>
    </w:p>
    <w:p w:rsidR="00056F17" w:rsidRPr="003B444A" w:rsidRDefault="00056F17" w:rsidP="009A7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по профилактике правонарушений </w:t>
      </w:r>
    </w:p>
    <w:p w:rsidR="00056F17" w:rsidRPr="003B444A" w:rsidRDefault="00056F17" w:rsidP="009A7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за 3 года (2014-2017гг) показывает следующее:</w:t>
      </w:r>
    </w:p>
    <w:tbl>
      <w:tblPr>
        <w:tblStyle w:val="aa"/>
        <w:tblW w:w="15876" w:type="dxa"/>
        <w:tblInd w:w="-34" w:type="dxa"/>
        <w:tblLayout w:type="fixed"/>
        <w:tblLook w:val="04A0"/>
      </w:tblPr>
      <w:tblGrid>
        <w:gridCol w:w="425"/>
        <w:gridCol w:w="1844"/>
        <w:gridCol w:w="2693"/>
        <w:gridCol w:w="2126"/>
        <w:gridCol w:w="1985"/>
        <w:gridCol w:w="2126"/>
        <w:gridCol w:w="2126"/>
        <w:gridCol w:w="2551"/>
      </w:tblGrid>
      <w:tr w:rsidR="00056F17" w:rsidRPr="003B444A" w:rsidTr="005C21C7">
        <w:tc>
          <w:tcPr>
            <w:tcW w:w="42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2013-2014 уч.год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2014-2015 уч.год</w:t>
            </w:r>
          </w:p>
        </w:tc>
        <w:tc>
          <w:tcPr>
            <w:tcW w:w="198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2015-2016 уч.год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2016-2017 уч.год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2551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</w:tr>
      <w:tr w:rsidR="00056F17" w:rsidRPr="003B444A" w:rsidTr="005C21C7">
        <w:tc>
          <w:tcPr>
            <w:tcW w:w="42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Беспризорные</w:t>
            </w:r>
          </w:p>
        </w:tc>
        <w:tc>
          <w:tcPr>
            <w:tcW w:w="2693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F17" w:rsidRPr="003B444A" w:rsidTr="005C21C7">
        <w:tc>
          <w:tcPr>
            <w:tcW w:w="42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Безнадзорные</w:t>
            </w:r>
          </w:p>
        </w:tc>
        <w:tc>
          <w:tcPr>
            <w:tcW w:w="2693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F17" w:rsidRPr="003B444A" w:rsidTr="005C21C7">
        <w:tc>
          <w:tcPr>
            <w:tcW w:w="42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ПДН</w:t>
            </w:r>
          </w:p>
        </w:tc>
        <w:tc>
          <w:tcPr>
            <w:tcW w:w="2693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1.Чамыян АйсанОккур-оолович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2.Шивит Эдуард Геннадиевич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 xml:space="preserve">3.Самыыжык 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Даш-оол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Быстай-оолович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4.Кыргыс Сурен Аликович</w:t>
            </w:r>
          </w:p>
          <w:p w:rsidR="00056F17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5.Тулуш Баз-оол Вячеславович</w:t>
            </w:r>
          </w:p>
          <w:p w:rsidR="009A7CAF" w:rsidRPr="003B444A" w:rsidRDefault="009A7CAF" w:rsidP="003B4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 xml:space="preserve">1.Чимиске 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 xml:space="preserve">Алдын-Белек 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Алдын-оолович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2.Донгак Андрей Адыгжыыевич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3.Дугер ДолаанМергенович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4.Чыдым-оол Арзылан Романович</w:t>
            </w:r>
          </w:p>
        </w:tc>
        <w:tc>
          <w:tcPr>
            <w:tcW w:w="198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ЧимискеМонге Юрьевич</w:t>
            </w:r>
          </w:p>
        </w:tc>
      </w:tr>
      <w:tr w:rsidR="00056F17" w:rsidRPr="003B444A" w:rsidTr="005C21C7">
        <w:tc>
          <w:tcPr>
            <w:tcW w:w="42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ВШУ</w:t>
            </w:r>
          </w:p>
        </w:tc>
        <w:tc>
          <w:tcPr>
            <w:tcW w:w="2693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1.Натпий-оол АйдысМергенович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1.Натпий-оол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 xml:space="preserve"> Ай-ХаанМергенович</w:t>
            </w:r>
          </w:p>
        </w:tc>
        <w:tc>
          <w:tcPr>
            <w:tcW w:w="198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 xml:space="preserve">1.Тулуш 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Баз-оол Вячеславович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2.Дугер ДолаанМергенович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3.Доспан Мерген-ХерелНачынович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4.Кыргыс Сурен Аликович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5.Тулуш Бады Вячеславович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Маадыр-оолАйыранЭресовна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ДугерДолаан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Тулуш Баз-оол</w:t>
            </w:r>
          </w:p>
        </w:tc>
        <w:tc>
          <w:tcPr>
            <w:tcW w:w="2551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F17" w:rsidRPr="003B444A" w:rsidTr="005C21C7">
        <w:trPr>
          <w:trHeight w:val="3250"/>
        </w:trPr>
        <w:tc>
          <w:tcPr>
            <w:tcW w:w="42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Классный учет</w:t>
            </w:r>
          </w:p>
        </w:tc>
        <w:tc>
          <w:tcPr>
            <w:tcW w:w="2693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1.Байыр-Белек Мергенович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1.Чимиске Монге Юрьевич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2.Доспан Мерген-ХерелНачынович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3.Доржукай Донгак Сергеевич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4.Тулуш Бады Вячеславович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Седен Саян Леонидович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5. ОндарСайдашСылдысович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6. МаскырАржаанАйдысович</w:t>
            </w:r>
          </w:p>
        </w:tc>
        <w:tc>
          <w:tcPr>
            <w:tcW w:w="198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1.Доспан Мерген-ХерелНачынович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2.Саган-оол Сурен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Аликович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3.Чимиске Монге Юрьевич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1.Уйнукай Олчапай Владимировна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2.Тулуш Баз-оол Вячеславович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3. ЧамбалБайырАясович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4.Доржукай Донгак Сергеевич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Биче-оолАяс</w:t>
            </w:r>
          </w:p>
        </w:tc>
        <w:tc>
          <w:tcPr>
            <w:tcW w:w="2551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1.Уйнукай Олчапай Владимировна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2.Тулуш Баз-оол Вячеславович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F17" w:rsidRPr="003B444A" w:rsidTr="005C21C7">
        <w:tc>
          <w:tcPr>
            <w:tcW w:w="42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2693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1.Чыдым-оол Байыскылан Романович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2.Серенмаа  Аян Александрович</w:t>
            </w:r>
          </w:p>
        </w:tc>
        <w:tc>
          <w:tcPr>
            <w:tcW w:w="2126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1. Чатпал-оол Руслан Бадыйевич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2.Чатпал-оол НачынБадыйевич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 xml:space="preserve">3.Чатпал-оол </w:t>
            </w:r>
            <w:r w:rsidRPr="003B444A">
              <w:rPr>
                <w:rFonts w:ascii="Times New Roman" w:hAnsi="Times New Roman"/>
                <w:sz w:val="24"/>
                <w:szCs w:val="24"/>
              </w:rPr>
              <w:lastRenderedPageBreak/>
              <w:t>Белек Бадыйевич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4.Дондуп ДоржуЭресович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5.Дондуп Альмира Эресовна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6.Самыыжык ТайганаХереловна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7.Торай-оол СугдерСаидович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8. Кызыл-оол Чаян Эресович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9.Натпий-оол Ай-ХаанМергенович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10.Чыдым-оол арзылан Романович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11. ЧамыянАйсанОккур-оолович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12.Кыргыс ЭЭлдек Валерьяновна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13.Чимиске Алдын-Белек Алдын-оолович</w:t>
            </w:r>
          </w:p>
        </w:tc>
        <w:tc>
          <w:tcPr>
            <w:tcW w:w="1985" w:type="dxa"/>
          </w:tcPr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lastRenderedPageBreak/>
              <w:t>1. Торай-оолСугдерСаидович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2. ДондупДоржуЭр</w:t>
            </w:r>
            <w:r w:rsidRPr="003B444A">
              <w:rPr>
                <w:rFonts w:ascii="Times New Roman" w:hAnsi="Times New Roman"/>
                <w:sz w:val="24"/>
                <w:szCs w:val="24"/>
              </w:rPr>
              <w:lastRenderedPageBreak/>
              <w:t>есович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3. Кыргыс Белек Валерьянович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4. ДоспанНайданНачынович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5.Дондуп Альмира Эресовна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ДоспанМерген-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ХерелНачынович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7. Чатпал-оол Руслан Бадыйевич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8.Чамзы Айлык Владиславовна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9.Саган-оол Ай-оол Вячеславович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10. ЧамыянАйсанОккур-оолович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11. Чатпал-оолНачынБадыйевич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  <w:r w:rsidRPr="003B444A">
              <w:rPr>
                <w:rFonts w:ascii="Times New Roman" w:hAnsi="Times New Roman"/>
                <w:sz w:val="24"/>
                <w:szCs w:val="24"/>
              </w:rPr>
              <w:t>12. Чыдым-оолАрзылан Романович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lastRenderedPageBreak/>
              <w:t>ДоржуАлим Алексеевич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Чаптал-оолАйгульХереловна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lastRenderedPageBreak/>
              <w:t>СеренмааОтчугашАликович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Саспык-оолИдегелБайлаковна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СамыыжыкСаглайБыстайовна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Торай-оолСугдерСаидович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ДонгакАлашХулер-оолович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ДондупДоржуЭресович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Кыргыс Белек Валерьянович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ДоспанНайданНачынович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ДугерДолаанМергенович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Дондуп Альмира Эресовна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ДоспанМерген-ХерелНачынович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Чатпал-оол Руслан Бадыйевич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Самбу-ХооАнгелинаНазын-ооловна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lastRenderedPageBreak/>
              <w:t>СамыыжыкДаш-оолБыстайович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Чатпал-оолНачынБадыйевич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Чыдым-оолАрзылан Романович</w:t>
            </w: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6F17" w:rsidRPr="003B444A" w:rsidRDefault="00056F17" w:rsidP="003B4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lastRenderedPageBreak/>
              <w:t>ДоржуАлим Алексеевич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Чаптал-оолАйгульХереловна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lastRenderedPageBreak/>
              <w:t>СеренмааОтчугашАликович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Саспык-оолИдегелБайлаковна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СамыыжыкСаглайБыстайовна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Торай-оолСугдерСаидович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ДонгакАлашХулер-оолович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ДондупДоржуЭресович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Кыргыс Белек Валерьянович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ДоспанНайданНачынович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ДугерДолаанМергенович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Дондуп Альмира Эресовна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ДоспанМерген-ХерелНачынович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Чатпал-оол Руслан Бадыйевич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Самбу-</w:t>
            </w:r>
            <w:r w:rsidRPr="003B444A">
              <w:rPr>
                <w:rFonts w:ascii="Times New Roman" w:hAnsi="Times New Roman" w:cs="Times New Roman"/>
              </w:rPr>
              <w:lastRenderedPageBreak/>
              <w:t>ХооАнгелинаНазын-ооловна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3"/>
              </w:numPr>
              <w:ind w:left="176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Самыыжык Даш-оолБыстайович</w:t>
            </w:r>
          </w:p>
          <w:p w:rsidR="00056F17" w:rsidRPr="003B444A" w:rsidRDefault="00056F17" w:rsidP="003B444A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lastRenderedPageBreak/>
              <w:t>ДоржуАлим Алексеевич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Чаптал-оолАйгульХереловна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СеренмааОтчуг</w:t>
            </w:r>
            <w:r w:rsidRPr="003B444A">
              <w:rPr>
                <w:rFonts w:ascii="Times New Roman" w:hAnsi="Times New Roman" w:cs="Times New Roman"/>
              </w:rPr>
              <w:lastRenderedPageBreak/>
              <w:t>ашАликович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Саспык-оолИдегелБайлаковна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СамыыжыкСаглайБыстайовна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Торай-оолСугдерСаидович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ДонгакАлашХулер-оолович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ДондупДоржуЭресович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Кыргыс Белек Валерьянович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ДоспанНайданНачынович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ДугерДолаанМергенович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Дондуп Альмира Эресовна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ДоспанМерген-ХерелНачынович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Чатпал-оол Руслан Бадыйевич</w:t>
            </w:r>
          </w:p>
          <w:p w:rsidR="00056F17" w:rsidRPr="003B444A" w:rsidRDefault="00056F17" w:rsidP="00007F03">
            <w:pPr>
              <w:pStyle w:val="a8"/>
              <w:widowControl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444A">
              <w:rPr>
                <w:rFonts w:ascii="Times New Roman" w:hAnsi="Times New Roman" w:cs="Times New Roman"/>
              </w:rPr>
              <w:t>Самбу-ХооАнгелинаНазын-ооловна</w:t>
            </w:r>
          </w:p>
          <w:p w:rsidR="00056F17" w:rsidRPr="003B444A" w:rsidRDefault="00056F17" w:rsidP="003B444A">
            <w:pPr>
              <w:pStyle w:val="a8"/>
              <w:ind w:left="33"/>
              <w:rPr>
                <w:rFonts w:ascii="Times New Roman" w:hAnsi="Times New Roman" w:cs="Times New Roman"/>
              </w:rPr>
            </w:pPr>
          </w:p>
        </w:tc>
      </w:tr>
    </w:tbl>
    <w:p w:rsidR="00056F17" w:rsidRPr="003B444A" w:rsidRDefault="00056F17" w:rsidP="003B444A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      Работа ШМО классных руководителей: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Тема учебного года ШМО классных руководителей: </w:t>
      </w:r>
    </w:p>
    <w:p w:rsidR="00DB6F99" w:rsidRPr="003B444A" w:rsidRDefault="00DB6F99" w:rsidP="003B444A">
      <w:pPr>
        <w:pStyle w:val="af"/>
        <w:shd w:val="clear" w:color="auto" w:fill="FFFFFF"/>
        <w:spacing w:before="30" w:beforeAutospacing="0" w:after="0" w:afterAutospacing="0"/>
        <w:ind w:left="567" w:firstLine="567"/>
        <w:jc w:val="both"/>
      </w:pPr>
      <w:r w:rsidRPr="003B444A">
        <w:rPr>
          <w:rStyle w:val="af0"/>
          <w:b w:val="0"/>
          <w:color w:val="000000"/>
        </w:rPr>
        <w:t xml:space="preserve"> «Совершенствование форм и методов духовно-нравственного и эстетического воспитания школьников»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Цель работы: обобщение и распространение опыта классных руководителей, повышение их профессионального мастерства.</w:t>
      </w:r>
      <w:r w:rsidRPr="003B444A">
        <w:rPr>
          <w:rFonts w:ascii="Times New Roman" w:hAnsi="Times New Roman" w:cs="Times New Roman"/>
          <w:sz w:val="24"/>
          <w:szCs w:val="24"/>
        </w:rPr>
        <w:br/>
        <w:t xml:space="preserve">Задачи: </w:t>
      </w:r>
    </w:p>
    <w:p w:rsidR="00DB6F99" w:rsidRPr="003B444A" w:rsidRDefault="00DB6F99" w:rsidP="00007F03">
      <w:pPr>
        <w:numPr>
          <w:ilvl w:val="0"/>
          <w:numId w:val="8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Совершенствование и повышение эффективности воспитательной работы в школе;</w:t>
      </w:r>
    </w:p>
    <w:p w:rsidR="00DB6F99" w:rsidRPr="003B444A" w:rsidRDefault="00DB6F99" w:rsidP="00007F03">
      <w:pPr>
        <w:numPr>
          <w:ilvl w:val="0"/>
          <w:numId w:val="8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Организация информационно – методической и практической помощи классным  руководителям в воспитательной работе с обучающимися, помощь классным руководителям в овладении новыми педагогическими технологиями воспитательного процесса;</w:t>
      </w:r>
    </w:p>
    <w:p w:rsidR="00DB6F99" w:rsidRPr="003B444A" w:rsidRDefault="00DB6F99" w:rsidP="00007F03">
      <w:pPr>
        <w:numPr>
          <w:ilvl w:val="0"/>
          <w:numId w:val="8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DB6F99" w:rsidRPr="003B444A" w:rsidRDefault="00DB6F99" w:rsidP="00007F03">
      <w:pPr>
        <w:numPr>
          <w:ilvl w:val="0"/>
          <w:numId w:val="8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Создание информационно-педагогического банка собственных достижений, популяризация собственного опыта;</w:t>
      </w:r>
    </w:p>
    <w:p w:rsidR="00DB6F99" w:rsidRPr="003B444A" w:rsidRDefault="00DB6F99" w:rsidP="00007F03">
      <w:pPr>
        <w:numPr>
          <w:ilvl w:val="0"/>
          <w:numId w:val="8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DB6F99" w:rsidRPr="003B444A" w:rsidRDefault="00DB6F99" w:rsidP="00007F03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Изучение передового педагогического опыта классных руководителей. В конце учебного года обобщить опыт работы классных руководителей каждой ступени обучения и оформить представленные материалы в виде папки.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деятельности: 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Основные формы работы: заседания, обмен опытом, круглый стол и т.д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Количество заседаний МО: 8</w:t>
      </w:r>
    </w:p>
    <w:p w:rsidR="009A7CAF" w:rsidRDefault="009A7CAF" w:rsidP="00310F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FAA" w:rsidRDefault="00310FAA" w:rsidP="00310F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F99" w:rsidRPr="003B444A" w:rsidRDefault="00DB6F99" w:rsidP="003B444A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>Темы заседаний МО классных руководителей: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72"/>
        <w:gridCol w:w="10361"/>
        <w:gridCol w:w="2268"/>
      </w:tblGrid>
      <w:tr w:rsidR="00DB6F99" w:rsidRPr="003B444A" w:rsidTr="009A7CAF">
        <w:tc>
          <w:tcPr>
            <w:tcW w:w="3072" w:type="dxa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0361" w:type="dxa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2268" w:type="dxa"/>
          </w:tcPr>
          <w:p w:rsidR="00DB6F99" w:rsidRPr="003B444A" w:rsidRDefault="00DB6F99" w:rsidP="003B444A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DB6F99" w:rsidRPr="003B444A" w:rsidTr="009A7CAF">
        <w:tc>
          <w:tcPr>
            <w:tcW w:w="3072" w:type="dxa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361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методического объединения классных руководителей»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br/>
              <w:t>Анализ воспитательной работы за 2016-2017 учебный год. Планирование на 2017-2018 учебный год.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Бады К.Х.</w:t>
            </w:r>
          </w:p>
        </w:tc>
      </w:tr>
      <w:tr w:rsidR="00DB6F99" w:rsidRPr="003B444A" w:rsidTr="009A7CAF">
        <w:tc>
          <w:tcPr>
            <w:tcW w:w="3072" w:type="dxa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361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«Занятость» «Воспитательный процесс и самоуправление»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общешкольного родительского собрания .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Бады К.Х.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F99" w:rsidRPr="003B444A" w:rsidTr="009A7CAF">
        <w:tc>
          <w:tcPr>
            <w:tcW w:w="3072" w:type="dxa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361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на тему: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«Совершенствование системы воспитательной работы через развитие классных коллективов»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Новогодних елок. 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за 1 полугодие</w:t>
            </w:r>
          </w:p>
        </w:tc>
        <w:tc>
          <w:tcPr>
            <w:tcW w:w="2268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Бады К.Х.</w:t>
            </w:r>
          </w:p>
        </w:tc>
      </w:tr>
      <w:tr w:rsidR="00DB6F99" w:rsidRPr="003B444A" w:rsidTr="009A7CAF">
        <w:tc>
          <w:tcPr>
            <w:tcW w:w="3072" w:type="dxa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361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Круглый стол на тему «Классный час как одна из ведущих форм деятельности классного руководителя. Опыт и проблемы». </w:t>
            </w:r>
          </w:p>
        </w:tc>
        <w:tc>
          <w:tcPr>
            <w:tcW w:w="2268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Бады К.Х, Дажы–Даваа А.О .,кл. руководители</w:t>
            </w:r>
          </w:p>
        </w:tc>
      </w:tr>
      <w:tr w:rsidR="00DB6F99" w:rsidRPr="003B444A" w:rsidTr="009A7CAF">
        <w:tc>
          <w:tcPr>
            <w:tcW w:w="3072" w:type="dxa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361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проведении национального праздника «Шагаа»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работы, график дежурства, график по посещению домов.</w:t>
            </w:r>
          </w:p>
        </w:tc>
        <w:tc>
          <w:tcPr>
            <w:tcW w:w="2268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Бады К.Х, Дажы–Даваа А.О .,кл. руководители</w:t>
            </w:r>
          </w:p>
        </w:tc>
      </w:tr>
      <w:tr w:rsidR="00DB6F99" w:rsidRPr="003B444A" w:rsidTr="009A7CAF">
        <w:tc>
          <w:tcPr>
            <w:tcW w:w="3072" w:type="dxa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361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воспитательного мероприятия.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классных руководителей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Диагностическая анкета успешности учителя.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Весенние каникулы . План работы, график дежурства, график по посещению домов.</w:t>
            </w:r>
          </w:p>
        </w:tc>
        <w:tc>
          <w:tcPr>
            <w:tcW w:w="2268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Бады К.Х</w:t>
            </w:r>
          </w:p>
        </w:tc>
      </w:tr>
      <w:tr w:rsidR="00DB6F99" w:rsidRPr="003B444A" w:rsidTr="009A7CAF">
        <w:tc>
          <w:tcPr>
            <w:tcW w:w="3072" w:type="dxa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0361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Операция «Безопасное лето» О летней занятости детей.. Расписки , инструктажи по ТБ и т.д</w:t>
            </w:r>
          </w:p>
        </w:tc>
        <w:tc>
          <w:tcPr>
            <w:tcW w:w="2268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Бады К.Х</w:t>
            </w:r>
          </w:p>
        </w:tc>
      </w:tr>
      <w:tr w:rsidR="00DB6F99" w:rsidRPr="003B444A" w:rsidTr="009A7CAF">
        <w:tc>
          <w:tcPr>
            <w:tcW w:w="3072" w:type="dxa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361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МО классных руководителей. Итоги воспитательной работы школы</w:t>
            </w:r>
          </w:p>
        </w:tc>
        <w:tc>
          <w:tcPr>
            <w:tcW w:w="2268" w:type="dxa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Бады К.Х</w:t>
            </w:r>
          </w:p>
        </w:tc>
      </w:tr>
    </w:tbl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Эффективность работы классных руководителей отслеживается заместителем директора по ВР следующим образом: анкетирование классных руководителей и детей, посещение и анализ мероприятий, анализ отчетов классных руководителей по полугодию, индивидуальный консультации и беседы.</w:t>
      </w:r>
    </w:p>
    <w:p w:rsidR="00DB6F99" w:rsidRPr="003B444A" w:rsidRDefault="00056F17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школе проводятся</w:t>
      </w:r>
      <w:r w:rsidR="00DB6F99" w:rsidRPr="003B444A">
        <w:rPr>
          <w:rFonts w:ascii="Times New Roman" w:hAnsi="Times New Roman" w:cs="Times New Roman"/>
          <w:sz w:val="24"/>
          <w:szCs w:val="24"/>
        </w:rPr>
        <w:t xml:space="preserve"> следующие открытые классные часы: 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1. Тувинские добровольцы 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2.День конституции РФ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3. День конституции РТ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4.  «Телефон доверия»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5.«Антитеррор»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6.  «Когда правонарушение становится преступлением»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7.  «Шагаа-ыдыктыгчанчылывыс»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8.  «Безопасное лето»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Контроль за деятельностью классных руководителей со стороны заместителя директора по ВР:  в начале учебного года и каждой четверти осуществляется контроль за наличием и соответствием программ или планов воспитательной работы, проведение классными руководителями ежедневных пятиминуток и еженедельных классных часов (один раз в месяц обязательно хороший тематический классный час), своевременная сдача необходимых отчетов, деятельность классных руководителей с детьми «группы риска» и СОП (обязательное ведение специального журнала). 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     Стремясь к тому, чтобы все структурные элементы воспитательного пространства оказывали максимально эффективное, позитивное воздействие на учащихся, и на их социализацию, школа продолжала сотрудничать с: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>- Домом культурой им.К.Д.Натпий-оола;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Сельской библиотекой с.Чаатинский;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Фельдшерско-акушерским пунктом с.Чаатинский;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Советом отцов с.Чаатинский;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Женсоветом с.Чаатинский;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Советом молодежи с.Чаатинский;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ЦСПСиДУлуг-Хемскогокожууна;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-ОПДН МО МВД РФ РТ « Улуг-Хемскийкожуун»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-КДНиЗПУлуг-Хемскогокожууна.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Социальное партнерство дает положительные результаты воспитания и социализации школьников.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         Ежегодно в соответствии с планом воспитательной работы школы усилиями членов методического объединения классных руководителей на высоком уровне проводятся каждые месяцы под своими девизами: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Сентябрь- «Золотая, щедрая осень», «Внимание дети»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Октябрь- «Жизнь дана на добрые дела»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Ноябрь – «Мы за здоровый образ жизни»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декабрь -  «Новый год у ворот!», «В мире семейных ценностей»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январь – «Волшебный мир искусства»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февраль -   «Наши традиции», «Месячник оборонно-массовой работы»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>март – «Дарите людям красоту»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Апрель- «Месячник экологии»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Май- «Безопасное лето»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      В ходе тематических недель организуются выходы,  товарищеские ,профориентационные встречи с знаменитыми артистами, депутатами, председателями Совета отцов, женсовета, совета молодежи, ветеранами ВОВ и т.д.  Все они были ориентированы на активизацию духовно – нравственного воспитания, на гражданско – патриотическое воспитание и на привитие чувства любви к родному краю, к культурным ценностям.         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         Организация физического воспитания в школе направлена на укрепление здоровья, содействие физическому развитию школьников, пропаганде здорового образа жизни. В рамках реализации программы «Здоровый и безопасный образ жизни» учителем физической культуры: Сендажы А.Р проведены следующие мероприятия:</w:t>
      </w:r>
    </w:p>
    <w:tbl>
      <w:tblPr>
        <w:tblpPr w:leftFromText="180" w:rightFromText="180" w:vertAnchor="text"/>
        <w:tblW w:w="15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6"/>
        <w:gridCol w:w="6981"/>
        <w:gridCol w:w="5812"/>
      </w:tblGrid>
      <w:tr w:rsidR="00DB6F99" w:rsidRPr="003B444A" w:rsidTr="009A7CAF"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6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B6F99" w:rsidRPr="003B444A" w:rsidTr="009A7CAF"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5 - 11классы</w:t>
            </w:r>
          </w:p>
        </w:tc>
      </w:tr>
      <w:tr w:rsidR="00DB6F99" w:rsidRPr="003B444A" w:rsidTr="009A7CAF">
        <w:trPr>
          <w:trHeight w:val="361"/>
        </w:trPr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DB6F99" w:rsidRPr="003B444A" w:rsidTr="009A7CAF"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«Папа, мама, я – спортивная семья»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3-6 классы, родители</w:t>
            </w:r>
          </w:p>
        </w:tc>
      </w:tr>
      <w:tr w:rsidR="00DB6F99" w:rsidRPr="003B444A" w:rsidTr="009A7CAF"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Спортивная викторина "Мы против наркотиков"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DB6F99" w:rsidRPr="003B444A" w:rsidTr="009A7CAF"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3-8 классы</w:t>
            </w:r>
          </w:p>
        </w:tc>
      </w:tr>
      <w:tr w:rsidR="00DB6F99" w:rsidRPr="003B444A" w:rsidTr="009A7CAF">
        <w:trPr>
          <w:trHeight w:val="398"/>
        </w:trPr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</w:tr>
      <w:tr w:rsidR="00DB6F99" w:rsidRPr="003B444A" w:rsidTr="009A7CAF">
        <w:trPr>
          <w:trHeight w:val="398"/>
        </w:trPr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DB6F99" w:rsidRPr="003B444A" w:rsidTr="009A7CAF"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DB6F99" w:rsidRPr="003B444A" w:rsidTr="009A7CAF"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« Аътшалбадаары»; «Аътэзертээри»; «Че-ве, тевектээли!», «Хуреш»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DB6F99" w:rsidRPr="003B444A" w:rsidTr="009A7CAF">
        <w:trPr>
          <w:trHeight w:val="70"/>
        </w:trPr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«А ну-ка, девушки!»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9 – 11 классы</w:t>
            </w:r>
          </w:p>
        </w:tc>
      </w:tr>
      <w:tr w:rsidR="00DB6F99" w:rsidRPr="003B444A" w:rsidTr="009A7CAF"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DB6F99" w:rsidRPr="003B444A" w:rsidTr="009A7CAF"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Волейбол между командами Улуг-Хемскогокожууна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5-11 кл, приезжие команды</w:t>
            </w:r>
          </w:p>
        </w:tc>
      </w:tr>
      <w:tr w:rsidR="00DB6F99" w:rsidRPr="003B444A" w:rsidTr="009A7CAF"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Вольная борьба  среди учащихся. Велосоревнование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5 - 11 классы, гости</w:t>
            </w:r>
          </w:p>
        </w:tc>
      </w:tr>
    </w:tbl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В течение   учебного года проводятся декады, пропагандирующие здоровый и безопасный образ жизни. В ноябре, декабре и марте </w:t>
      </w:r>
      <w:r w:rsidR="005B7C27" w:rsidRPr="003B444A">
        <w:rPr>
          <w:rFonts w:ascii="Times New Roman" w:hAnsi="Times New Roman" w:cs="Times New Roman"/>
          <w:sz w:val="24"/>
          <w:szCs w:val="24"/>
        </w:rPr>
        <w:t>проходят</w:t>
      </w:r>
      <w:r w:rsidR="00882C26" w:rsidRPr="003B444A">
        <w:rPr>
          <w:rFonts w:ascii="Times New Roman" w:hAnsi="Times New Roman" w:cs="Times New Roman"/>
          <w:sz w:val="24"/>
          <w:szCs w:val="24"/>
        </w:rPr>
        <w:t>ся</w:t>
      </w:r>
      <w:r w:rsidRPr="003B444A">
        <w:rPr>
          <w:rFonts w:ascii="Times New Roman" w:hAnsi="Times New Roman" w:cs="Times New Roman"/>
          <w:sz w:val="24"/>
          <w:szCs w:val="24"/>
        </w:rPr>
        <w:t xml:space="preserve"> акции «Сообщи, где торгуют смертью», «АНТИ СПИД и НЕТ наркотикам», в рамках которых были организованы спортивные мероприятии, встречи с медицинскими специалистами, лекции, беседы. Также с высокой гордостью будем отмечать нами проведенной акции « Азанынушоглу-арага, таакпы, кара чашпан» в мае </w:t>
      </w:r>
      <w:r w:rsidR="00882C26" w:rsidRPr="003B444A">
        <w:rPr>
          <w:rFonts w:ascii="Times New Roman" w:hAnsi="Times New Roman" w:cs="Times New Roman"/>
          <w:sz w:val="24"/>
          <w:szCs w:val="24"/>
        </w:rPr>
        <w:t>2017</w:t>
      </w:r>
      <w:r w:rsidRPr="003B444A">
        <w:rPr>
          <w:rFonts w:ascii="Times New Roman" w:hAnsi="Times New Roman" w:cs="Times New Roman"/>
          <w:sz w:val="24"/>
          <w:szCs w:val="24"/>
        </w:rPr>
        <w:t xml:space="preserve"> г, </w:t>
      </w:r>
      <w:r w:rsidR="00882C26" w:rsidRPr="003B444A">
        <w:rPr>
          <w:rFonts w:ascii="Times New Roman" w:hAnsi="Times New Roman" w:cs="Times New Roman"/>
          <w:sz w:val="24"/>
          <w:szCs w:val="24"/>
        </w:rPr>
        <w:t>проводят</w:t>
      </w:r>
      <w:r w:rsidRPr="003B444A">
        <w:rPr>
          <w:rFonts w:ascii="Times New Roman" w:hAnsi="Times New Roman" w:cs="Times New Roman"/>
          <w:sz w:val="24"/>
          <w:szCs w:val="24"/>
        </w:rPr>
        <w:t xml:space="preserve"> этот поучительно-показательную акцию с 2016 учебного года. Тематика прошлой акции была «Мы за –ЗОЖ !», статья об акции была опубликовано на СМИ. В результате нами проведенных акций «Азанын 3 оглу:арага, таакпы, наркотик», «Мы-за ЗОЖ», «Кадык амыдыралчечуткул!» число злоупотребляющих алкогольные продукции людей в сумоне сократилось , даже дома-адреса которые продавали спиртные напитки не стали продавать.        </w:t>
      </w:r>
    </w:p>
    <w:p w:rsidR="00DB6F99" w:rsidRPr="003B444A" w:rsidRDefault="00DB6F99" w:rsidP="009A7C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Для организации спортивно-массовой оздоровительной работы используются возможности школьного спортивного зала, спортивной площад</w:t>
      </w: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>ки, стадиона сумона.</w:t>
      </w:r>
    </w:p>
    <w:p w:rsidR="00DB6F99" w:rsidRPr="003B444A" w:rsidRDefault="00DB6F99" w:rsidP="003B444A">
      <w:pPr>
        <w:spacing w:before="90" w:after="9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По итогам года проведена линейка, на которой отмечены лучшие спортсмены школы и  награждены грамотами. </w:t>
      </w:r>
    </w:p>
    <w:p w:rsidR="00DB6F99" w:rsidRPr="003B444A" w:rsidRDefault="00DB6F99" w:rsidP="003B444A">
      <w:pPr>
        <w:spacing w:before="90" w:after="9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место ДондукТаймир; кожуунное соревнование «Пешечка»;</w:t>
      </w:r>
    </w:p>
    <w:p w:rsidR="00DB6F99" w:rsidRPr="003B444A" w:rsidRDefault="00DB6F99" w:rsidP="003B444A">
      <w:pPr>
        <w:spacing w:before="90" w:after="90" w:line="240" w:lineRule="auto"/>
        <w:ind w:left="567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местоДондукТаймир; республиканское соревнование «Пешечка»;</w:t>
      </w:r>
    </w:p>
    <w:p w:rsidR="00DB6F99" w:rsidRPr="003B444A" w:rsidRDefault="00DB6F99" w:rsidP="003B444A">
      <w:pPr>
        <w:spacing w:before="90" w:after="90" w:line="240" w:lineRule="auto"/>
        <w:ind w:left="567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место Биче-оолСанчайкожуунное соревнование «Белая ладья»;</w:t>
      </w:r>
    </w:p>
    <w:p w:rsidR="00DB6F99" w:rsidRPr="003B444A" w:rsidRDefault="00DB6F99" w:rsidP="003B444A">
      <w:pPr>
        <w:spacing w:before="90" w:after="90" w:line="240" w:lineRule="auto"/>
        <w:ind w:left="567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место Самбу-ХооСыргакожуунное соревнование «Белая ладья»;</w:t>
      </w:r>
    </w:p>
    <w:p w:rsidR="00DB6F99" w:rsidRPr="003B444A" w:rsidRDefault="00DB6F99" w:rsidP="003B444A">
      <w:pPr>
        <w:spacing w:before="90" w:after="90" w:line="240" w:lineRule="auto"/>
        <w:ind w:left="567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>3 –место Самбу-ХооСолаанкожуунное соревнование «АлдынШагаам»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место общекомандное в спартакиаде кожууна и т.д.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>  В течение учебного года школе активно работали следующие ДОО :</w:t>
      </w:r>
    </w:p>
    <w:p w:rsidR="00DB6F99" w:rsidRPr="003B444A" w:rsidRDefault="00DB6F99" w:rsidP="00007F03">
      <w:pPr>
        <w:numPr>
          <w:ilvl w:val="0"/>
          <w:numId w:val="9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>детское объединение ЮИД «Светофор» для учащихся 5-8 классов;</w:t>
      </w:r>
    </w:p>
    <w:p w:rsidR="00DB6F99" w:rsidRPr="003B444A" w:rsidRDefault="00DB6F99" w:rsidP="00007F03">
      <w:pPr>
        <w:numPr>
          <w:ilvl w:val="0"/>
          <w:numId w:val="9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ДОО «Творим добро» </w:t>
      </w:r>
    </w:p>
    <w:p w:rsidR="00DB6F99" w:rsidRPr="003B444A" w:rsidRDefault="00DB6F99" w:rsidP="00007F03">
      <w:pPr>
        <w:numPr>
          <w:ilvl w:val="0"/>
          <w:numId w:val="9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</w:rPr>
        <w:t>Музей «Нади Рушевой»</w:t>
      </w:r>
    </w:p>
    <w:p w:rsidR="009A7CAF" w:rsidRDefault="009A7CAF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Деятельность  ДОО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9"/>
        <w:gridCol w:w="3827"/>
        <w:gridCol w:w="3402"/>
        <w:gridCol w:w="3686"/>
      </w:tblGrid>
      <w:tr w:rsidR="0045568E" w:rsidRPr="003B444A" w:rsidTr="009A7CAF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 детских объединений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участников,возраст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ДОО </w:t>
            </w:r>
          </w:p>
        </w:tc>
      </w:tr>
      <w:tr w:rsidR="0045568E" w:rsidRPr="003B444A" w:rsidTr="009A7CAF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 «Творим добро»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духовно-нравственное;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гражданско-патриотическое;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экологическое;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трудовое;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физкультурно-спортивное.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-возрождение народных промыслов, воспитание уважения истории, культуру своего народа.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5-9кл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 М.А</w:t>
            </w:r>
          </w:p>
        </w:tc>
      </w:tr>
      <w:tr w:rsidR="00DB6F99" w:rsidRPr="003B444A" w:rsidTr="009A7CAF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ЮИД «Светофор»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 духовно-нравственное;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 гражданско-патриотическое;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 правовое;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 трудовое;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- физкультурно-спортивное.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Учащиеся 4-9 кл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Дажы-Даваа А.О</w:t>
            </w:r>
          </w:p>
        </w:tc>
      </w:tr>
      <w:tr w:rsidR="00DB6F99" w:rsidRPr="003B444A" w:rsidTr="009A7CAF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Музей «Нади Рушевой»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«Долг памяти»;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«Формула жизни»;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«Добру дорогу»;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«Творчество»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«Художественно-эстетическое»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историей музейного дела» </w:t>
            </w:r>
          </w:p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«Поисково- исследовательский»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5 – 9 классов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Руководитель –Сундуй Т.С</w:t>
            </w:r>
          </w:p>
        </w:tc>
      </w:tr>
      <w:tr w:rsidR="00DB6F99" w:rsidRPr="003B444A" w:rsidTr="009A7CAF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обучающихся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самоуправление  в образовательном процессе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7– 11 классов, 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ЗДВР-Бады К.Х</w:t>
            </w:r>
          </w:p>
        </w:tc>
      </w:tr>
    </w:tbl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      Одной из основных форм ученического самоуправления в школе является Совет обучающихся (5 – 11 классы). Цель ученического самоуправления: создание условий для формирования лидерских качеств и активной гражданской позиции обучающихся.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       Члены самоуправления школы в течение учебного года принимали активное участие в жизни школы и сумона. Самостоятельно провели следующие школьные мероприятия: «Золотая осень»,  акция «Оберегай Енисей</w:t>
      </w:r>
      <w:r w:rsidR="00056F17" w:rsidRPr="003B444A">
        <w:rPr>
          <w:rFonts w:ascii="Times New Roman" w:hAnsi="Times New Roman" w:cs="Times New Roman"/>
          <w:sz w:val="24"/>
          <w:szCs w:val="24"/>
        </w:rPr>
        <w:t>», «Мисс-2017», «Минни-Мисс-2017</w:t>
      </w:r>
      <w:r w:rsidRPr="003B444A">
        <w:rPr>
          <w:rFonts w:ascii="Times New Roman" w:hAnsi="Times New Roman" w:cs="Times New Roman"/>
          <w:sz w:val="24"/>
          <w:szCs w:val="24"/>
        </w:rPr>
        <w:t>», «Шагаа-сузуглелдигбайырлалывыс», акция -«Азанынушоглу-арага, таакпы, кара чашпан», «День пожилых людей», «День самоуправления», «День Святого Валентина», «Новый год», «Эрнинэрези», акция «Туберкулез излечим»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      Мониторинг воспитательной деятельности позволяет выявить охват детей, занятых в мероприятиях, и степень их участия, что дает возможность простроить работу по формированию лидерских качеств.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      В соответствии с планом воспитательной работы, при активной поддержке классных руководителей и активном участии школьников и были проведены следующие традиционные мероприятия: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- </w:t>
      </w:r>
      <w:r w:rsidRPr="003B444A">
        <w:rPr>
          <w:rFonts w:ascii="Times New Roman" w:hAnsi="Times New Roman" w:cs="Times New Roman"/>
          <w:sz w:val="24"/>
          <w:szCs w:val="24"/>
          <w:u w:val="single"/>
        </w:rPr>
        <w:t>торжественные линейки</w:t>
      </w:r>
      <w:r w:rsidRPr="003B444A">
        <w:rPr>
          <w:rFonts w:ascii="Times New Roman" w:hAnsi="Times New Roman" w:cs="Times New Roman"/>
          <w:sz w:val="24"/>
          <w:szCs w:val="24"/>
        </w:rPr>
        <w:t>: День Знаний, Последний звонок;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- </w:t>
      </w:r>
      <w:r w:rsidRPr="003B444A">
        <w:rPr>
          <w:rFonts w:ascii="Times New Roman" w:hAnsi="Times New Roman" w:cs="Times New Roman"/>
          <w:sz w:val="24"/>
          <w:szCs w:val="24"/>
          <w:u w:val="single"/>
        </w:rPr>
        <w:t>линейки Памяти</w:t>
      </w:r>
      <w:r w:rsidRPr="003B444A">
        <w:rPr>
          <w:rFonts w:ascii="Times New Roman" w:hAnsi="Times New Roman" w:cs="Times New Roman"/>
          <w:sz w:val="24"/>
          <w:szCs w:val="24"/>
        </w:rPr>
        <w:t>:  9 мая – День Победы;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- </w:t>
      </w:r>
      <w:r w:rsidRPr="003B444A">
        <w:rPr>
          <w:rFonts w:ascii="Times New Roman" w:hAnsi="Times New Roman" w:cs="Times New Roman"/>
          <w:sz w:val="24"/>
          <w:szCs w:val="24"/>
          <w:u w:val="single"/>
        </w:rPr>
        <w:t>концерты, посвященные:</w:t>
      </w:r>
      <w:r w:rsidRPr="003B444A">
        <w:rPr>
          <w:rFonts w:ascii="Times New Roman" w:hAnsi="Times New Roman" w:cs="Times New Roman"/>
          <w:sz w:val="24"/>
          <w:szCs w:val="24"/>
        </w:rPr>
        <w:t xml:space="preserve"> Дню Учителя, Дню Матери, Дню толерантности, Дню открытых дверей для будущих первоклассников, Дню России, Дню защитников Отечества, Международному женскому дню, вечеру встречи выпускников "В кругу друзей", Дню семьи; 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- </w:t>
      </w:r>
      <w:r w:rsidRPr="003B444A">
        <w:rPr>
          <w:rFonts w:ascii="Times New Roman" w:hAnsi="Times New Roman" w:cs="Times New Roman"/>
          <w:sz w:val="24"/>
          <w:szCs w:val="24"/>
          <w:u w:val="single"/>
        </w:rPr>
        <w:t>социально-значимые акции</w:t>
      </w:r>
      <w:r w:rsidRPr="003B444A">
        <w:rPr>
          <w:rFonts w:ascii="Times New Roman" w:hAnsi="Times New Roman" w:cs="Times New Roman"/>
          <w:sz w:val="24"/>
          <w:szCs w:val="24"/>
        </w:rPr>
        <w:t>: «День пожилого человека», «Анти-СПИД» и «Нет наркотикам!», «Сообщи, где торгуют смертью», «Покормите птиц», «Апельсин, мандарин», «Мир детства»; «Мы за здоровый образ жизни», «Всеобуч», «Помоги собраться в школу», «Безопасность детей в летний период»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- </w:t>
      </w:r>
      <w:r w:rsidRPr="003B444A">
        <w:rPr>
          <w:rFonts w:ascii="Times New Roman" w:hAnsi="Times New Roman" w:cs="Times New Roman"/>
          <w:sz w:val="24"/>
          <w:szCs w:val="24"/>
          <w:u w:val="single"/>
        </w:rPr>
        <w:t>творческие конкурсы:</w:t>
      </w:r>
      <w:r w:rsidRPr="003B444A">
        <w:rPr>
          <w:rFonts w:ascii="Times New Roman" w:hAnsi="Times New Roman" w:cs="Times New Roman"/>
          <w:sz w:val="24"/>
          <w:szCs w:val="24"/>
        </w:rPr>
        <w:t xml:space="preserve"> плакаты и стенгазеты к праздникам, тематические выставки детских рисунков;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- </w:t>
      </w:r>
      <w:r w:rsidRPr="003B444A">
        <w:rPr>
          <w:rFonts w:ascii="Times New Roman" w:hAnsi="Times New Roman" w:cs="Times New Roman"/>
          <w:sz w:val="24"/>
          <w:szCs w:val="24"/>
          <w:u w:val="single"/>
        </w:rPr>
        <w:t>фестивали:</w:t>
      </w:r>
      <w:r w:rsidRPr="003B444A">
        <w:rPr>
          <w:rFonts w:ascii="Times New Roman" w:hAnsi="Times New Roman" w:cs="Times New Roman"/>
          <w:sz w:val="24"/>
          <w:szCs w:val="24"/>
        </w:rPr>
        <w:t xml:space="preserve"> фестиваль «Салют Победы» , «Тыва -бистиноргээвис»;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- </w:t>
      </w:r>
      <w:r w:rsidRPr="003B444A">
        <w:rPr>
          <w:rFonts w:ascii="Times New Roman" w:hAnsi="Times New Roman" w:cs="Times New Roman"/>
          <w:sz w:val="24"/>
          <w:szCs w:val="24"/>
          <w:u w:val="single"/>
        </w:rPr>
        <w:t>коллективно-творческие дела:</w:t>
      </w:r>
      <w:r w:rsidRPr="003B444A">
        <w:rPr>
          <w:rFonts w:ascii="Times New Roman" w:hAnsi="Times New Roman" w:cs="Times New Roman"/>
          <w:sz w:val="24"/>
          <w:szCs w:val="24"/>
        </w:rPr>
        <w:t xml:space="preserve"> КВН, новогодние мероприятия, национальный праздник «Шагаа» .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  <w:u w:val="single"/>
        </w:rPr>
        <w:t>-кожуунный форум проведенный на базе нашей школы</w:t>
      </w:r>
      <w:r w:rsidRPr="003B444A">
        <w:rPr>
          <w:rFonts w:ascii="Times New Roman" w:hAnsi="Times New Roman" w:cs="Times New Roman"/>
          <w:sz w:val="24"/>
          <w:szCs w:val="24"/>
        </w:rPr>
        <w:t>-«Аваларгамонгеырданырлажыылы»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  <w:u w:val="single"/>
        </w:rPr>
        <w:t>кожуунная научно –практическая конференция  проведенная на базе нашей школы</w:t>
      </w:r>
      <w:r w:rsidRPr="003B444A">
        <w:rPr>
          <w:rFonts w:ascii="Times New Roman" w:hAnsi="Times New Roman" w:cs="Times New Roman"/>
          <w:sz w:val="24"/>
          <w:szCs w:val="24"/>
        </w:rPr>
        <w:t xml:space="preserve"> «Из творчество Нади Рушеовй»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 xml:space="preserve">Работа кружков и спортивных секций </w:t>
      </w:r>
      <w:r w:rsidR="00882C26" w:rsidRPr="003B444A">
        <w:rPr>
          <w:rFonts w:ascii="Times New Roman" w:hAnsi="Times New Roman" w:cs="Times New Roman"/>
          <w:sz w:val="24"/>
          <w:szCs w:val="24"/>
        </w:rPr>
        <w:t>осуществляется</w:t>
      </w:r>
      <w:r w:rsidRPr="003B444A">
        <w:rPr>
          <w:rFonts w:ascii="Times New Roman" w:hAnsi="Times New Roman" w:cs="Times New Roman"/>
          <w:sz w:val="24"/>
          <w:szCs w:val="24"/>
        </w:rPr>
        <w:t xml:space="preserve"> по следующим направлениям: 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художественно-эстетическое;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социально-педагогическое;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- военно - патриотическое; 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эколого-биологическое;</w:t>
      </w:r>
    </w:p>
    <w:p w:rsidR="00DB6F99" w:rsidRPr="003B444A" w:rsidRDefault="00DB6F99" w:rsidP="003B444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физкультурно</w:t>
      </w:r>
      <w:r w:rsidRPr="003B444A">
        <w:rPr>
          <w:rFonts w:ascii="Times New Roman" w:hAnsi="Times New Roman" w:cs="Times New Roman"/>
          <w:sz w:val="24"/>
          <w:szCs w:val="24"/>
        </w:rPr>
        <w:softHyphen/>
        <w:t>-спортивное</w:t>
      </w:r>
      <w:r w:rsidRPr="003B444A">
        <w:rPr>
          <w:rFonts w:ascii="Times New Roman" w:hAnsi="Times New Roman" w:cs="Times New Roman"/>
          <w:color w:val="2B2C30"/>
          <w:sz w:val="24"/>
          <w:szCs w:val="24"/>
        </w:rPr>
        <w:t>.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Работа кружков осуществлялась на основе годовых планов, программ и учебно</w:t>
      </w:r>
      <w:r w:rsidRPr="003B444A">
        <w:rPr>
          <w:rFonts w:ascii="Times New Roman" w:hAnsi="Times New Roman" w:cs="Times New Roman"/>
          <w:sz w:val="24"/>
          <w:szCs w:val="24"/>
        </w:rPr>
        <w:softHyphen/>
        <w:t>-тематических планов, рассмотренных на предметных методических объединениях, согласованных с заместителем директора по воспитательной работе, утвержденных директором школы.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  <w:u w:val="single"/>
        </w:rPr>
        <w:t>Сведения о дополнительном образовании учащихся</w:t>
      </w: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7"/>
        <w:gridCol w:w="3947"/>
        <w:gridCol w:w="3261"/>
        <w:gridCol w:w="1701"/>
        <w:gridCol w:w="1701"/>
      </w:tblGrid>
      <w:tr w:rsidR="00DB6F99" w:rsidRPr="003B444A" w:rsidTr="009A7CAF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кружков и секций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кружков и секций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кол-во детей</w:t>
            </w:r>
          </w:p>
        </w:tc>
      </w:tr>
      <w:tr w:rsidR="00DB6F99" w:rsidRPr="003B444A" w:rsidTr="009A7CAF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Обще интеллектуальное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Шахмат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Тоорук Б.О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6F99" w:rsidRPr="003B444A" w:rsidTr="009A7CAF">
        <w:trPr>
          <w:trHeight w:val="758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Эколого-биологическое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Юный исследователь окружающей среды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Дажы-Даваа А.О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5-10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B6F99" w:rsidRPr="003B444A" w:rsidTr="009A7CAF">
        <w:trPr>
          <w:trHeight w:val="758"/>
        </w:trPr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Юный лесовод    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Дажы-Даваа А.О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6-10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B6F99" w:rsidRPr="003B444A" w:rsidTr="009A7CAF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Туристско-краеведческие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Пешеходный туризм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Доржукай А.С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6-10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B6F99" w:rsidRPr="003B444A" w:rsidTr="009A7CAF"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Тоорук А.С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4-10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B6F99" w:rsidRPr="003B444A" w:rsidTr="009A7CAF"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Юный журналист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Бады К.Х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5-8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DB6F99" w:rsidRPr="003B444A" w:rsidTr="009A7CAF"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Сендажы А.Р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4-10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DB6F99" w:rsidRPr="003B444A" w:rsidTr="009A7CAF"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Сендажы А.Р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4-10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B6F99" w:rsidRPr="003B444A" w:rsidTr="009A7CAF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Сундуй Т.С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9-10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B6F99" w:rsidRPr="003B444A" w:rsidTr="009A7CAF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Декоративно-прикладное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Сундуй Т.С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5-8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DB6F99" w:rsidRPr="003B444A" w:rsidTr="009A7CAF"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ДОО «Творим добро»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Ооржак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5-8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B6F99" w:rsidRPr="003B444A" w:rsidTr="009A7CAF"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Дажы-Даваа А.О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7-8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B6F99" w:rsidRPr="003B444A" w:rsidTr="009A7CAF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Твой выбор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Сурунчук Ч.Ю</w:t>
            </w:r>
          </w:p>
          <w:p w:rsidR="00DB6F99" w:rsidRPr="003B444A" w:rsidRDefault="00DB6F99" w:rsidP="003B444A">
            <w:pPr>
              <w:spacing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7-10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99" w:rsidRPr="003B444A" w:rsidRDefault="00DB6F99" w:rsidP="003B44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</w:tbl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      Анализ возрастного состава учащихся, посещающих, кружки и спортивные секции показал, что система дополнительного образования в нашем образовательном учреждении охватывает все возрастные категории детей. </w:t>
      </w:r>
    </w:p>
    <w:p w:rsidR="00DB6F99" w:rsidRPr="003B444A" w:rsidRDefault="00DB6F99" w:rsidP="003B444A">
      <w:p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Все руководители кружков старались во время проводить занятия кружков, разнообразить формы проведения, привлекать к подготовке и проведению их учащихся. Анализ журналов кружковой работы показывает, что почти все кружки выполнили свой программный материал .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   В школе ежегодно проводится отчет кружковой работы в творческой форме , показывают концерты для населения «Шагаа», «День учителя», «Ураа, Новый год!» 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    На следующий учебный год необходимо создать кружки  практической направленности (например, «Мир химии», «Школа здоровья», «Семейное воспитание»), где дети будут проводить опыты, работать с разными источниками, ходить на экскурсии и т.д. </w:t>
      </w:r>
    </w:p>
    <w:p w:rsidR="00DB6F99" w:rsidRPr="003B444A" w:rsidRDefault="00DB6F99" w:rsidP="003B444A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    Активная деятельность   физкультурно-спортивных секций на протяжении 2 лет дает положительные результаты в работе с несовершеннолетними, состоящими на всех видах профилактического учета (ПДН-0, ВШУ-2, СОП-2, группы риска-5), т.к большинство мальчиков нашей школы посещают спортивные секции .</w:t>
      </w:r>
    </w:p>
    <w:p w:rsidR="007F7FB8" w:rsidRPr="003B444A" w:rsidRDefault="007F7FB8" w:rsidP="00D40C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Таким образом, в школе есть все условия для физического и духовного воспитания учащихся, 85% учащихся занимаются в кружках, и секциях школы и учреждений дополнительного образования.</w:t>
      </w:r>
    </w:p>
    <w:p w:rsidR="00D40CF4" w:rsidRDefault="00D40CF4" w:rsidP="003B444A">
      <w:pPr>
        <w:pStyle w:val="12"/>
        <w:shd w:val="clear" w:color="auto" w:fill="auto"/>
        <w:spacing w:after="136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6" w:name="bookmark22"/>
    </w:p>
    <w:p w:rsidR="007F7FB8" w:rsidRPr="00D40CF4" w:rsidRDefault="007F7FB8" w:rsidP="00007F03">
      <w:pPr>
        <w:pStyle w:val="12"/>
        <w:numPr>
          <w:ilvl w:val="1"/>
          <w:numId w:val="38"/>
        </w:numPr>
        <w:shd w:val="clear" w:color="auto" w:fill="auto"/>
        <w:spacing w:after="136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40CF4">
        <w:rPr>
          <w:rFonts w:ascii="Times New Roman" w:hAnsi="Times New Roman" w:cs="Times New Roman"/>
          <w:sz w:val="24"/>
          <w:szCs w:val="24"/>
        </w:rPr>
        <w:lastRenderedPageBreak/>
        <w:t>Характеристика учебного процесса</w:t>
      </w:r>
      <w:bookmarkEnd w:id="16"/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 организации образовательного процесса и в соответствии с уровнями образовательн</w:t>
      </w:r>
      <w:r w:rsidR="0021584D" w:rsidRPr="003B444A">
        <w:rPr>
          <w:rFonts w:ascii="Times New Roman" w:hAnsi="Times New Roman" w:cs="Times New Roman"/>
          <w:sz w:val="24"/>
          <w:szCs w:val="24"/>
        </w:rPr>
        <w:t>ых программ школа делится на четыре</w:t>
      </w:r>
      <w:r w:rsidRPr="003B444A">
        <w:rPr>
          <w:rFonts w:ascii="Times New Roman" w:hAnsi="Times New Roman" w:cs="Times New Roman"/>
          <w:sz w:val="24"/>
          <w:szCs w:val="24"/>
        </w:rPr>
        <w:t xml:space="preserve"> структурных подразделения: </w:t>
      </w:r>
      <w:r w:rsidR="0021584D" w:rsidRPr="003B444A">
        <w:rPr>
          <w:rFonts w:ascii="Times New Roman" w:hAnsi="Times New Roman" w:cs="Times New Roman"/>
          <w:sz w:val="24"/>
          <w:szCs w:val="24"/>
        </w:rPr>
        <w:t>дошкольное образование,</w:t>
      </w:r>
      <w:r w:rsidRPr="003B444A">
        <w:rPr>
          <w:rFonts w:ascii="Times New Roman" w:hAnsi="Times New Roman" w:cs="Times New Roman"/>
          <w:sz w:val="24"/>
          <w:szCs w:val="24"/>
        </w:rPr>
        <w:t>начальное общее образование (нормативный срок освоения - 4 года). 1-4 классы; основное общее образование (нормативный срок освоения - 5 лет), 5-9-е классы; среднее (полное) общее образование (нормативный срок освоения - 2 года), 10-11 классы.</w:t>
      </w:r>
    </w:p>
    <w:p w:rsidR="0045568E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Они различаются содержанием и системой организации образовательного процесса. </w:t>
      </w:r>
    </w:p>
    <w:p w:rsidR="0045568E" w:rsidRPr="003B444A" w:rsidRDefault="0045568E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1-4 классах первой ступени школы учащиеся овладевают фундаментальными понятиями соответствующих областей человеческих знаний; учебно-воспитательный процесс строится на традиционной классно-урочной системе.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Общая цель обучения в 5-9 классах - создание для учащихся условий овладения базовыми знаниями и способами деятельности, необходимыми для дальнейшего обучения. Учебно-воспитательный процесс основывается на классно</w:t>
      </w:r>
      <w:r w:rsidRPr="003B444A">
        <w:rPr>
          <w:rFonts w:ascii="Times New Roman" w:hAnsi="Times New Roman" w:cs="Times New Roman"/>
          <w:sz w:val="24"/>
          <w:szCs w:val="24"/>
        </w:rPr>
        <w:softHyphen/>
        <w:t>урочной системе, в то же время учителя школы внедряют интегрированные уроки, системно-блочную подачу учебного материала, самостоятельное опережающее изучение программных тем и т.д.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На третьей ступени обучения проводится по универсальному профилю.</w:t>
      </w:r>
    </w:p>
    <w:p w:rsidR="007F7FB8" w:rsidRPr="003B444A" w:rsidRDefault="007F7FB8" w:rsidP="003B444A">
      <w:pPr>
        <w:pStyle w:val="22"/>
        <w:shd w:val="clear" w:color="auto" w:fill="auto"/>
        <w:spacing w:before="0" w:after="24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зависимости от потребностей обучающихся и их родителей в школе действует универсальный профиль в течение трех последних лет.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 xml:space="preserve">Учебный план МБОУ СОШ с. </w:t>
      </w:r>
      <w:r w:rsidRPr="003B444A">
        <w:rPr>
          <w:sz w:val="24"/>
          <w:szCs w:val="24"/>
          <w:lang w:val="ru-RU"/>
        </w:rPr>
        <w:t>Чаатин</w:t>
      </w:r>
      <w:r w:rsidRPr="003B444A">
        <w:rPr>
          <w:sz w:val="24"/>
          <w:szCs w:val="24"/>
        </w:rPr>
        <w:t>ский, реализующих основную образовательную программу начального и основного общего образования  фиксирует общий объём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>Учебный план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>-4 -летний нормативный срок освоения образовательных программ начального общего образования (1-4 классы)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>-5- летний нормативный срок освоения образовательных программ основного общего образования (5-9 классы)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>-2- летний нормативный срок освоения образовательных программ среднего общего образования (0-11 классы)</w:t>
      </w:r>
    </w:p>
    <w:p w:rsidR="007F7FB8" w:rsidRPr="003B444A" w:rsidRDefault="007F7FB8" w:rsidP="003B44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B7C27" w:rsidRPr="003B444A" w:rsidRDefault="00882C26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</w:t>
      </w:r>
      <w:r w:rsidR="005B7C27" w:rsidRPr="003B444A">
        <w:rPr>
          <w:rFonts w:ascii="Times New Roman" w:hAnsi="Times New Roman" w:cs="Times New Roman"/>
          <w:sz w:val="24"/>
          <w:szCs w:val="24"/>
        </w:rPr>
        <w:t>чебный  план МБОУ СОШ с.Чаатинский сформирован в соответствии с требованиями:</w:t>
      </w:r>
    </w:p>
    <w:p w:rsidR="005B7C27" w:rsidRPr="003B444A" w:rsidRDefault="005B7C27" w:rsidP="003B444A">
      <w:pPr>
        <w:tabs>
          <w:tab w:val="left" w:pos="89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  Федерального Закона от 29.12.2012 № 273-ФЭ «Об образовании в Российской Федерации»;</w:t>
      </w:r>
    </w:p>
    <w:p w:rsidR="005B7C27" w:rsidRPr="003B444A" w:rsidRDefault="005B7C27" w:rsidP="003B444A">
      <w:pPr>
        <w:tabs>
          <w:tab w:val="left" w:pos="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</w:rPr>
        <w:tab/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5B7C27" w:rsidRPr="003B444A" w:rsidRDefault="005B7C27" w:rsidP="003B444A">
      <w:pPr>
        <w:tabs>
          <w:tab w:val="left" w:pos="8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</w:rPr>
        <w:tab/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3B444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3B444A">
        <w:rPr>
          <w:rFonts w:ascii="Times New Roman" w:hAnsi="Times New Roman" w:cs="Times New Roman"/>
          <w:sz w:val="24"/>
          <w:szCs w:val="24"/>
        </w:rPr>
        <w:t xml:space="preserve"> (XII) классов);</w:t>
      </w:r>
    </w:p>
    <w:p w:rsidR="005B7C27" w:rsidRPr="003B444A" w:rsidRDefault="005B7C27" w:rsidP="003B444A">
      <w:pPr>
        <w:tabs>
          <w:tab w:val="left" w:pos="8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</w:rPr>
        <w:tab/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5B7C27" w:rsidRPr="003B444A" w:rsidRDefault="005B7C27" w:rsidP="003B444A">
      <w:pPr>
        <w:tabs>
          <w:tab w:val="left" w:pos="84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B444A">
        <w:rPr>
          <w:rFonts w:ascii="Times New Roman" w:hAnsi="Times New Roman" w:cs="Times New Roman"/>
          <w:sz w:val="24"/>
          <w:szCs w:val="24"/>
        </w:rPr>
        <w:tab/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3B444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B444A">
        <w:rPr>
          <w:rFonts w:ascii="Times New Roman" w:hAnsi="Times New Roman" w:cs="Times New Roman"/>
          <w:sz w:val="24"/>
          <w:szCs w:val="24"/>
        </w:rPr>
        <w:t xml:space="preserve"> классов образовательных организаций, а также для </w:t>
      </w:r>
      <w:r w:rsidRPr="003B444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3B444A">
        <w:rPr>
          <w:rFonts w:ascii="Times New Roman" w:hAnsi="Times New Roman" w:cs="Times New Roman"/>
          <w:sz w:val="24"/>
          <w:szCs w:val="24"/>
        </w:rPr>
        <w:t xml:space="preserve"> классов образовательных организаций, участвующих в апробации ФГОС основного общего образования в 2017-2018 учебном году);</w:t>
      </w:r>
    </w:p>
    <w:p w:rsidR="005B7C27" w:rsidRPr="003B444A" w:rsidRDefault="005B7C27" w:rsidP="003B444A">
      <w:pPr>
        <w:tabs>
          <w:tab w:val="left" w:pos="7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</w:rPr>
        <w:tab/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5B7C27" w:rsidRPr="003B444A" w:rsidRDefault="005B7C27" w:rsidP="003B444A">
      <w:pPr>
        <w:tabs>
          <w:tab w:val="left" w:pos="8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</w:rPr>
        <w:tab/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</w:p>
    <w:p w:rsidR="005B7C27" w:rsidRPr="003B444A" w:rsidRDefault="005B7C27" w:rsidP="003B444A">
      <w:pPr>
        <w:tabs>
          <w:tab w:val="left" w:pos="9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</w:rPr>
        <w:tab/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</w:t>
      </w:r>
    </w:p>
    <w:p w:rsidR="005B7C27" w:rsidRPr="003B444A" w:rsidRDefault="005B7C27" w:rsidP="003B444A">
      <w:pPr>
        <w:tabs>
          <w:tab w:val="left" w:pos="1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09.06.2016</w:t>
      </w:r>
      <w:r w:rsidRPr="003B444A">
        <w:rPr>
          <w:rFonts w:ascii="Times New Roman" w:hAnsi="Times New Roman" w:cs="Times New Roman"/>
          <w:sz w:val="24"/>
          <w:szCs w:val="24"/>
        </w:rPr>
        <w:tab/>
        <w:t>№699;</w:t>
      </w:r>
    </w:p>
    <w:p w:rsidR="005B7C27" w:rsidRPr="003B444A" w:rsidRDefault="005B7C27" w:rsidP="003B444A">
      <w:pPr>
        <w:tabs>
          <w:tab w:val="left" w:pos="84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</w:rPr>
        <w:tab/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5B7C27" w:rsidRPr="003B444A" w:rsidRDefault="005B7C27" w:rsidP="003B444A">
      <w:pPr>
        <w:tabs>
          <w:tab w:val="left" w:pos="87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</w:rPr>
        <w:tab/>
        <w:t>Приказа Министерства образования и науки Республики Тыва от</w:t>
      </w:r>
    </w:p>
    <w:p w:rsidR="005B7C27" w:rsidRPr="003B444A" w:rsidRDefault="005B7C27" w:rsidP="003B444A">
      <w:pPr>
        <w:tabs>
          <w:tab w:val="left" w:pos="15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06.07.2017</w:t>
      </w:r>
      <w:r w:rsidRPr="003B444A">
        <w:rPr>
          <w:rFonts w:ascii="Times New Roman" w:hAnsi="Times New Roman" w:cs="Times New Roman"/>
          <w:sz w:val="24"/>
          <w:szCs w:val="24"/>
        </w:rPr>
        <w:tab/>
        <w:t>№ 792-д «О формировании календарного учебного графика образовательных организаций Республики Тыва, реализующих основные общеобразовательные программы, в 2017-2018 учебном году»;</w:t>
      </w:r>
    </w:p>
    <w:p w:rsidR="005B7C27" w:rsidRPr="003B444A" w:rsidRDefault="005B7C27" w:rsidP="003B444A">
      <w:pPr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</w:rPr>
        <w:tab/>
        <w:t>Приказа Министерства образования и науки Республики Тыва от 14.07.2017 № 813-д «О формировании учебных планов образовательных организаций Республики Тыва, реализующих основные общеобразовательные программы, на 2017-2018 учебный год».</w:t>
      </w:r>
    </w:p>
    <w:p w:rsidR="007F7FB8" w:rsidRPr="003B444A" w:rsidRDefault="007F7FB8" w:rsidP="003B444A">
      <w:pPr>
        <w:pStyle w:val="22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Учебный план обеспечивает достижение следующих целей:</w:t>
      </w:r>
    </w:p>
    <w:p w:rsidR="007F7FB8" w:rsidRPr="003B444A" w:rsidRDefault="007F7FB8" w:rsidP="00007F03">
      <w:pPr>
        <w:pStyle w:val="22"/>
        <w:numPr>
          <w:ilvl w:val="0"/>
          <w:numId w:val="6"/>
        </w:numPr>
        <w:shd w:val="clear" w:color="auto" w:fill="auto"/>
        <w:tabs>
          <w:tab w:val="left" w:pos="1360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Предоставить каждому обучающемуся возможность получения основного (полного) общего и среднего (полного) общего образования.</w:t>
      </w:r>
    </w:p>
    <w:p w:rsidR="007F7FB8" w:rsidRPr="003B444A" w:rsidRDefault="007F7FB8" w:rsidP="00007F03">
      <w:pPr>
        <w:pStyle w:val="22"/>
        <w:numPr>
          <w:ilvl w:val="0"/>
          <w:numId w:val="6"/>
        </w:numPr>
        <w:shd w:val="clear" w:color="auto" w:fill="auto"/>
        <w:tabs>
          <w:tab w:val="left" w:pos="1364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Развивать возможности и творческий потенциал каждого ученика за счет базового федерального и регионально компонентов и компонента образовательного учреждения.</w:t>
      </w:r>
    </w:p>
    <w:p w:rsidR="007F7FB8" w:rsidRPr="003B444A" w:rsidRDefault="007F7FB8" w:rsidP="00007F03">
      <w:pPr>
        <w:pStyle w:val="22"/>
        <w:numPr>
          <w:ilvl w:val="0"/>
          <w:numId w:val="6"/>
        </w:numPr>
        <w:shd w:val="clear" w:color="auto" w:fill="auto"/>
        <w:tabs>
          <w:tab w:val="left" w:pos="1360"/>
        </w:tabs>
        <w:spacing w:before="0" w:after="236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Способствовать установлению равного доступа к полному образованию разным категориям обучающихся в соответствии с их способностями (организация предпрофильной подготовки в 9 классе, введение профильного обучения в 10-11 классах).</w:t>
      </w:r>
    </w:p>
    <w:p w:rsidR="005B7C27" w:rsidRPr="003B444A" w:rsidRDefault="005B7C27" w:rsidP="003B444A">
      <w:pPr>
        <w:pStyle w:val="Default"/>
        <w:contextualSpacing/>
        <w:jc w:val="both"/>
      </w:pPr>
      <w:r w:rsidRPr="003B444A">
        <w:t>Обучение в 1 классе  осуществляется с соблюдением следующих  требований:</w:t>
      </w:r>
    </w:p>
    <w:p w:rsidR="005B7C27" w:rsidRPr="003B444A" w:rsidRDefault="005B7C27" w:rsidP="00007F03">
      <w:pPr>
        <w:pStyle w:val="Default"/>
        <w:numPr>
          <w:ilvl w:val="0"/>
          <w:numId w:val="10"/>
        </w:numPr>
        <w:ind w:left="0" w:firstLine="0"/>
        <w:contextualSpacing/>
        <w:jc w:val="both"/>
      </w:pPr>
      <w:r w:rsidRPr="003B444A">
        <w:lastRenderedPageBreak/>
        <w:t>учебные занятия проводятся по пятидневной учебной неделе, в первую смену;</w:t>
      </w:r>
    </w:p>
    <w:p w:rsidR="005B7C27" w:rsidRPr="003B444A" w:rsidRDefault="005B7C27" w:rsidP="00007F03">
      <w:pPr>
        <w:pStyle w:val="Default"/>
        <w:numPr>
          <w:ilvl w:val="0"/>
          <w:numId w:val="10"/>
        </w:numPr>
        <w:ind w:left="0" w:firstLine="0"/>
        <w:contextualSpacing/>
        <w:jc w:val="both"/>
      </w:pPr>
      <w:r w:rsidRPr="003B444A">
        <w:t>использование «ступенчатого» режима обучения в первом полугодии (в сентябре, октябре – по 3 урока в день не более 35 минут каждый урок, в ноябре-декабре – по 4 урока не более 35 минут каждый урок; январь-май – по 4 урока не более 45 минут каждый урок);</w:t>
      </w:r>
    </w:p>
    <w:p w:rsidR="005B7C27" w:rsidRPr="003B444A" w:rsidRDefault="005B7C27" w:rsidP="00007F03">
      <w:pPr>
        <w:pStyle w:val="Default"/>
        <w:numPr>
          <w:ilvl w:val="0"/>
          <w:numId w:val="10"/>
        </w:numPr>
        <w:ind w:left="0" w:firstLine="0"/>
        <w:contextualSpacing/>
        <w:jc w:val="both"/>
      </w:pPr>
      <w:r w:rsidRPr="003B444A">
        <w:t>организация в середине учебного дня (после второго урока) динамической паузы продолжительностью 30 минут;</w:t>
      </w:r>
    </w:p>
    <w:p w:rsidR="005B7C27" w:rsidRPr="003B444A" w:rsidRDefault="005B7C27" w:rsidP="00007F03">
      <w:pPr>
        <w:pStyle w:val="Default"/>
        <w:numPr>
          <w:ilvl w:val="0"/>
          <w:numId w:val="10"/>
        </w:numPr>
        <w:ind w:left="0" w:firstLine="0"/>
        <w:contextualSpacing/>
        <w:jc w:val="both"/>
      </w:pPr>
      <w:r w:rsidRPr="003B444A">
        <w:t>обучение проводится без балльного оценивания знаний обучающихся и домашних заданий;</w:t>
      </w:r>
    </w:p>
    <w:p w:rsidR="005B7C27" w:rsidRPr="003B444A" w:rsidRDefault="005B7C27" w:rsidP="003B444A">
      <w:pPr>
        <w:autoSpaceDE w:val="0"/>
        <w:autoSpaceDN w:val="0"/>
        <w:adjustRightInd w:val="0"/>
        <w:spacing w:after="18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</w:rPr>
        <w:tab/>
        <w:t>дополнительные недельные каникулы в середине третьей четверти (с 20 по 26  февраля  (включительно, 7 дней)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соответствии с ПООП НОО продолжительность учебного года для обучающихся 1 класса составляет 33 учебные недели; для обучающихся  2-4 классов – 34 учебные недели в первую смену.</w:t>
      </w:r>
      <w:r w:rsidRPr="003B444A">
        <w:rPr>
          <w:rFonts w:ascii="Times New Roman" w:hAnsi="Times New Roman" w:cs="Times New Roman"/>
          <w:bCs/>
          <w:sz w:val="24"/>
          <w:szCs w:val="24"/>
        </w:rPr>
        <w:t xml:space="preserve"> Продолжительность учебных периодов</w:t>
      </w:r>
      <w:r w:rsidRPr="003B444A">
        <w:rPr>
          <w:rFonts w:ascii="Times New Roman" w:hAnsi="Times New Roman" w:cs="Times New Roman"/>
          <w:sz w:val="24"/>
          <w:szCs w:val="24"/>
        </w:rPr>
        <w:t>: - в 1-4 классах делится на 4 четверти.</w:t>
      </w:r>
    </w:p>
    <w:p w:rsidR="005B7C27" w:rsidRPr="003B444A" w:rsidRDefault="005B7C27" w:rsidP="003B444A">
      <w:pPr>
        <w:pStyle w:val="Default"/>
        <w:contextualSpacing/>
        <w:jc w:val="both"/>
        <w:rPr>
          <w:color w:val="auto"/>
        </w:rPr>
      </w:pPr>
      <w:r w:rsidRPr="003B444A">
        <w:rPr>
          <w:color w:val="auto"/>
        </w:rPr>
        <w:t xml:space="preserve">Продолжительность урока (академический час) в 2-4 классах   в соответствии с требованиями </w:t>
      </w:r>
      <w:r w:rsidRPr="003B444A">
        <w:rPr>
          <w:iCs/>
          <w:color w:val="auto"/>
        </w:rPr>
        <w:t>СанПиН 2.4.2.2821-10. 45 минут.</w:t>
      </w:r>
    </w:p>
    <w:p w:rsidR="005B7C27" w:rsidRPr="003B444A" w:rsidRDefault="005B7C27" w:rsidP="003B444A">
      <w:pPr>
        <w:pStyle w:val="a8"/>
        <w:ind w:left="0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>Начало учебных занятий в осенне-весеннее время – 8.00 ч, в зимнее время - 8.30ч</w:t>
      </w:r>
    </w:p>
    <w:p w:rsidR="005B7C27" w:rsidRPr="003B444A" w:rsidRDefault="005B7C27" w:rsidP="003B444A">
      <w:pPr>
        <w:pStyle w:val="a8"/>
        <w:ind w:left="0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>Перемены между уроками в 2-4 классах 10 минут, между 3-4 уроками– 20 минут.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B444A">
        <w:rPr>
          <w:rFonts w:ascii="Times New Roman" w:hAnsi="Times New Roman" w:cs="Times New Roman"/>
          <w:spacing w:val="-3"/>
          <w:sz w:val="24"/>
          <w:szCs w:val="24"/>
        </w:rPr>
        <w:t>ООП ООО</w:t>
      </w:r>
      <w:r w:rsidRPr="003B444A">
        <w:rPr>
          <w:rFonts w:ascii="Times New Roman" w:hAnsi="Times New Roman" w:cs="Times New Roman"/>
          <w:sz w:val="24"/>
          <w:szCs w:val="24"/>
        </w:rPr>
        <w:t xml:space="preserve"> продолжительность учебного года основного общего образования, реализующего ФГОС ООО, составляет 34 учебных недель; количество учебных занятий за 5 лет (с 5 по 9 классы) не может составлять менее 5267 часов и более 6020 часов.</w:t>
      </w:r>
    </w:p>
    <w:p w:rsidR="005B7C27" w:rsidRPr="003B444A" w:rsidRDefault="005B7C27" w:rsidP="003B444A">
      <w:pPr>
        <w:pStyle w:val="af"/>
        <w:spacing w:before="0" w:beforeAutospacing="0" w:after="0" w:afterAutospacing="0"/>
        <w:contextualSpacing/>
        <w:jc w:val="both"/>
      </w:pPr>
      <w:r w:rsidRPr="003B444A">
        <w:t xml:space="preserve">Расчет часов производится с учетом </w:t>
      </w:r>
      <w:hyperlink r:id="rId8" w:anchor="/document/99/902256369/" w:history="1">
        <w:r w:rsidRPr="003B444A">
          <w:rPr>
            <w:rStyle w:val="a3"/>
          </w:rPr>
          <w:t>СанПиН 2.4.2.2821-10</w:t>
        </w:r>
      </w:hyperlink>
      <w:r w:rsidRPr="003B444A">
        <w:t>, утвержденных постановлением Главного санитарного врача России от 29 декабря 2010 г. № 189, к режиму образовательной деятельности обучающихся, прежде всего, к продолжительности учебной недели и учебного года (</w:t>
      </w:r>
      <w:hyperlink r:id="rId9" w:anchor="/document/99/902256369/" w:history="1">
        <w:r w:rsidRPr="003B444A">
          <w:rPr>
            <w:rStyle w:val="a3"/>
          </w:rPr>
          <w:t>п. 10.5</w:t>
        </w:r>
      </w:hyperlink>
      <w:r w:rsidRPr="003B444A">
        <w:t xml:space="preserve"> ).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соответствии с БУП-2004 продолжительность учебного года для обучающихся  9 и 11 классов (без учета государственной итоговой аттестации) составляет не менее 34 учебных недель;  для обучающихся 8, 10 классов - 34 учебных недель.</w:t>
      </w:r>
    </w:p>
    <w:p w:rsidR="005B7C27" w:rsidRPr="003B444A" w:rsidRDefault="005B7C27" w:rsidP="003B444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При реализации учебного плана образовательных программ МБОУ СОШ с.Чаатинский использует учебники входящих в федеральный перечень учебников, рекомендуемых (допущенных)  </w:t>
      </w:r>
      <w:r w:rsidRPr="003B444A">
        <w:rPr>
          <w:rFonts w:ascii="Times New Roman" w:hAnsi="Times New Roman" w:cs="Times New Roman"/>
          <w:bCs/>
          <w:sz w:val="24"/>
          <w:szCs w:val="24"/>
        </w:rPr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3B444A">
        <w:rPr>
          <w:rFonts w:ascii="Times New Roman" w:hAnsi="Times New Roman" w:cs="Times New Roman"/>
          <w:sz w:val="24"/>
          <w:szCs w:val="24"/>
        </w:rPr>
        <w:t>(</w:t>
      </w:r>
      <w:r w:rsidRPr="003B444A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приказ </w:t>
      </w:r>
      <w:r w:rsidRPr="003B444A">
        <w:rPr>
          <w:rFonts w:ascii="Times New Roman" w:hAnsi="Times New Roman" w:cs="Times New Roman"/>
          <w:kern w:val="36"/>
          <w:sz w:val="24"/>
          <w:szCs w:val="24"/>
        </w:rPr>
        <w:t>Минобрнауки России от 31.03.2014 № 253)</w:t>
      </w:r>
      <w:r w:rsidRPr="003B444A">
        <w:rPr>
          <w:rFonts w:ascii="Times New Roman" w:hAnsi="Times New Roman" w:cs="Times New Roman"/>
          <w:sz w:val="24"/>
          <w:szCs w:val="24"/>
        </w:rPr>
        <w:t xml:space="preserve"> и учебные пособия, выпущенные организациями, входящими в перечень организаций, осуществляющих выпуск учебных пособий, </w:t>
      </w:r>
      <w:r w:rsidRPr="003B444A">
        <w:rPr>
          <w:rFonts w:ascii="Times New Roman" w:hAnsi="Times New Roman" w:cs="Times New Roman"/>
          <w:bCs/>
          <w:sz w:val="24"/>
          <w:szCs w:val="24"/>
        </w:rPr>
        <w:t xml:space="preserve">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Pr="003B444A">
        <w:rPr>
          <w:rFonts w:ascii="Times New Roman" w:hAnsi="Times New Roman" w:cs="Times New Roman"/>
          <w:sz w:val="24"/>
          <w:szCs w:val="24"/>
        </w:rPr>
        <w:t>(</w:t>
      </w:r>
      <w:r w:rsidRPr="003B444A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приказ </w:t>
      </w:r>
      <w:r w:rsidRPr="003B444A">
        <w:rPr>
          <w:rFonts w:ascii="Times New Roman" w:hAnsi="Times New Roman" w:cs="Times New Roman"/>
          <w:kern w:val="36"/>
          <w:sz w:val="24"/>
          <w:szCs w:val="24"/>
        </w:rPr>
        <w:t>Минобрнауки России от 09.06.2016  № 699)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Начальное  общее образование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реализуется ФГОС НОО.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образовательного процесса, включающей внеурочную деятельность.</w:t>
      </w:r>
    </w:p>
    <w:p w:rsidR="005B7C27" w:rsidRPr="003B444A" w:rsidRDefault="005B7C27" w:rsidP="003B444A">
      <w:pPr>
        <w:tabs>
          <w:tab w:val="left" w:pos="4500"/>
          <w:tab w:val="left" w:pos="9180"/>
          <w:tab w:val="lef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Учебный план обеспечивает возможность обучения на родном (нерусском) языке и русском языке.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областей, реализующих основную </w:t>
      </w:r>
      <w:r w:rsidRPr="003B444A">
        <w:rPr>
          <w:sz w:val="24"/>
          <w:szCs w:val="24"/>
        </w:rPr>
        <w:lastRenderedPageBreak/>
        <w:t>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>Обязательная часть базисного учебного плана отражает содержание образования, которое обеспечивает достижение важнейших целей современного начального образования: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>• 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>• 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>• формирование здорового образа жизни, элементарных правил поведения в экстремальных ситуациях;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>• личностное развитие обучающегося в соответствии с его индивидуальностью.</w:t>
      </w:r>
    </w:p>
    <w:p w:rsidR="005B7C27" w:rsidRPr="003B444A" w:rsidRDefault="005B7C27" w:rsidP="003B444A">
      <w:pPr>
        <w:pStyle w:val="af1"/>
        <w:spacing w:line="240" w:lineRule="auto"/>
        <w:ind w:firstLine="0"/>
        <w:rPr>
          <w:sz w:val="24"/>
          <w:szCs w:val="24"/>
        </w:rPr>
      </w:pPr>
      <w:r w:rsidRPr="003B444A">
        <w:rPr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использовано на проведение учебных занятий для углубленного изучения отдельных обязательных предметов и на курсы, обеспечивающих различные интересы обучающихся, в том числе  этнокультурные.</w:t>
      </w:r>
    </w:p>
    <w:p w:rsidR="005B7C27" w:rsidRPr="003B444A" w:rsidRDefault="005B7C27" w:rsidP="003B444A">
      <w:pPr>
        <w:pStyle w:val="af"/>
        <w:spacing w:after="0" w:afterAutospacing="0"/>
        <w:jc w:val="both"/>
      </w:pPr>
      <w:r w:rsidRPr="003B444A">
        <w:t>Предметные  области обязательной части  учебного плана: филология, математика и информатика, обществознание и естествознание, основы религиозных культур и светской этики,  искусство, технология, физическая культура.</w:t>
      </w:r>
    </w:p>
    <w:p w:rsidR="005B7C27" w:rsidRPr="003B444A" w:rsidRDefault="005B7C27" w:rsidP="003B444A">
      <w:pPr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B444A">
        <w:rPr>
          <w:rFonts w:ascii="Times New Roman" w:eastAsia="TimesNewRomanPSMT" w:hAnsi="Times New Roman" w:cs="Times New Roman"/>
          <w:sz w:val="24"/>
          <w:szCs w:val="24"/>
        </w:rPr>
        <w:t xml:space="preserve">Для начального уровня общего образования в Примерной общеобразовательной программе НОО </w:t>
      </w:r>
      <w:r w:rsidRPr="003B444A">
        <w:rPr>
          <w:rFonts w:ascii="Times New Roman" w:hAnsi="Times New Roman" w:cs="Times New Roman"/>
          <w:sz w:val="24"/>
          <w:szCs w:val="24"/>
        </w:rPr>
        <w:t xml:space="preserve">(сост. Е.С.Савинов) </w:t>
      </w:r>
      <w:r w:rsidRPr="003B444A">
        <w:rPr>
          <w:rFonts w:ascii="Times New Roman" w:eastAsia="TimesNewRomanPSMT" w:hAnsi="Times New Roman" w:cs="Times New Roman"/>
          <w:sz w:val="24"/>
          <w:szCs w:val="24"/>
        </w:rPr>
        <w:t>представлены 4 варианта примерного учебного плана (пункты 2.2.2-2.2.3)</w:t>
      </w:r>
    </w:p>
    <w:p w:rsidR="005B7C27" w:rsidRPr="003B444A" w:rsidRDefault="005B7C27" w:rsidP="003B4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eastAsia="TimesNewRomanPSMT" w:hAnsi="Times New Roman" w:cs="Times New Roman"/>
          <w:sz w:val="24"/>
          <w:szCs w:val="24"/>
        </w:rPr>
        <w:t xml:space="preserve">Далее,  по рекомендации МО и Н РТ предлагаются  три варианта  (2,3 и 4) примерных недельных учебных планов НОО, а также при реализации 6-дневного режима работы,  </w:t>
      </w:r>
      <w:r w:rsidRPr="003B444A">
        <w:rPr>
          <w:rFonts w:ascii="Times New Roman" w:hAnsi="Times New Roman" w:cs="Times New Roman"/>
          <w:sz w:val="24"/>
          <w:szCs w:val="24"/>
        </w:rPr>
        <w:t xml:space="preserve">за основу учебного плана 1-4 классов </w:t>
      </w:r>
      <w:r w:rsidRPr="003B444A">
        <w:rPr>
          <w:rFonts w:ascii="Times New Roman" w:eastAsia="TimesNewRomanPSMT" w:hAnsi="Times New Roman" w:cs="Times New Roman"/>
          <w:sz w:val="24"/>
          <w:szCs w:val="24"/>
        </w:rPr>
        <w:t>МБОУ СОШ с.Чаатинский</w:t>
      </w:r>
      <w:r w:rsidRPr="003B444A">
        <w:rPr>
          <w:rFonts w:ascii="Times New Roman" w:hAnsi="Times New Roman" w:cs="Times New Roman"/>
          <w:sz w:val="24"/>
          <w:szCs w:val="24"/>
        </w:rPr>
        <w:t xml:space="preserve"> был взят 3 вариант примерного учебного плана  начального общего образования    (изучение родного языка наряду с преподаванием на русском языке) на основании заявления родителей учащихся.</w:t>
      </w:r>
    </w:p>
    <w:p w:rsidR="005B7C27" w:rsidRPr="003B444A" w:rsidRDefault="005B7C27" w:rsidP="003B444A">
      <w:pPr>
        <w:pStyle w:val="af"/>
        <w:spacing w:after="0" w:afterAutospacing="0"/>
        <w:jc w:val="both"/>
      </w:pPr>
      <w:r w:rsidRPr="003B444A">
        <w:t>В соответствии с ФГОС НОО включены все обязательные учебные предметы: русский язык, родной язык, литературное чтение на русском языке, литературное чтение на родном языке, иностранный язык, математика, окружающий мир, основы религиозных культур и светской этики, музыка, изобразительное искусство, технология, физическая культура.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соответствии с ПООП НОО продолжительность учебного года для обучающихся 1 класса составляет 33 учебные недели; для обучающихся  2-4 классов – 34 учебные недели в первую смену.</w:t>
      </w:r>
      <w:r w:rsidRPr="003B444A">
        <w:rPr>
          <w:rFonts w:ascii="Times New Roman" w:hAnsi="Times New Roman" w:cs="Times New Roman"/>
          <w:bCs/>
          <w:sz w:val="24"/>
          <w:szCs w:val="24"/>
        </w:rPr>
        <w:t xml:space="preserve"> Продолжительность учебных периодов</w:t>
      </w:r>
      <w:r w:rsidRPr="003B444A">
        <w:rPr>
          <w:rFonts w:ascii="Times New Roman" w:hAnsi="Times New Roman" w:cs="Times New Roman"/>
          <w:sz w:val="24"/>
          <w:szCs w:val="24"/>
        </w:rPr>
        <w:t>: - в 1-4 классах делится на 4 четверти.</w:t>
      </w:r>
    </w:p>
    <w:p w:rsidR="005B7C27" w:rsidRPr="003B444A" w:rsidRDefault="005B7C27" w:rsidP="003B444A">
      <w:pPr>
        <w:pStyle w:val="Default"/>
        <w:contextualSpacing/>
        <w:jc w:val="both"/>
        <w:rPr>
          <w:color w:val="auto"/>
        </w:rPr>
      </w:pPr>
      <w:r w:rsidRPr="003B444A">
        <w:rPr>
          <w:color w:val="auto"/>
        </w:rPr>
        <w:t>Количество учебных занятий за 4 года обучения составляет 3362 часа.</w:t>
      </w:r>
    </w:p>
    <w:p w:rsidR="005B7C27" w:rsidRPr="003B444A" w:rsidRDefault="005B7C27" w:rsidP="003B444A">
      <w:pPr>
        <w:pStyle w:val="Default"/>
        <w:contextualSpacing/>
        <w:jc w:val="both"/>
        <w:rPr>
          <w:color w:val="auto"/>
        </w:rPr>
      </w:pPr>
      <w:r w:rsidRPr="003B444A">
        <w:rPr>
          <w:color w:val="auto"/>
        </w:rPr>
        <w:t>Продолжительность каникул в течение учебного года составляет не менее 30 календарных дней, летом не менее 8 недель. Для обучающихся 1 класса установлены дополнительные каникулы в соответствии с календарным графиком с с 12 по 18 февраля 2018 года.</w:t>
      </w:r>
    </w:p>
    <w:p w:rsidR="005B7C27" w:rsidRPr="003B444A" w:rsidRDefault="005B7C27" w:rsidP="003B444A">
      <w:pPr>
        <w:pStyle w:val="Default"/>
        <w:contextualSpacing/>
        <w:jc w:val="both"/>
        <w:rPr>
          <w:color w:val="auto"/>
        </w:rPr>
      </w:pPr>
      <w:r w:rsidRPr="003B444A">
        <w:rPr>
          <w:color w:val="auto"/>
        </w:rPr>
        <w:t xml:space="preserve">Продолжительность урока (академический час) в 2-4 классах   в соответствии с требованиями </w:t>
      </w:r>
      <w:r w:rsidRPr="003B444A">
        <w:rPr>
          <w:iCs/>
          <w:color w:val="auto"/>
        </w:rPr>
        <w:t>СанПиН 2.4.2.2821-10. Не более 45 минут.</w:t>
      </w:r>
    </w:p>
    <w:p w:rsidR="005B7C27" w:rsidRPr="003B444A" w:rsidRDefault="005B7C27" w:rsidP="003B444A">
      <w:pPr>
        <w:pStyle w:val="a8"/>
        <w:ind w:left="0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>Начало учебных занятий в осенне-весеннее время – 8.00 ч, в зимнее время - 8.30ч</w:t>
      </w:r>
    </w:p>
    <w:p w:rsidR="005B7C27" w:rsidRPr="003B444A" w:rsidRDefault="005B7C27" w:rsidP="003B444A">
      <w:pPr>
        <w:pStyle w:val="a8"/>
        <w:ind w:left="0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>Перемены между уроками в 2-4 классах не более 10 минут, между 3-4 уроками– не более 20 минут.</w:t>
      </w:r>
    </w:p>
    <w:p w:rsidR="005B7C27" w:rsidRPr="003B444A" w:rsidRDefault="005B7C27" w:rsidP="003B444A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5B7C27" w:rsidRPr="003B444A" w:rsidRDefault="005B7C27" w:rsidP="003B444A">
      <w:pPr>
        <w:pStyle w:val="a8"/>
        <w:ind w:left="0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>На курс «Русский язык» выделяется в 1 классе 4 часа, во 2-4 классах по 5 часов. В рамках реализации общеинтеллектуального направления внеурочной деятельности с 1 по 4 класс по 1 часу выделен для развития русской речи.</w:t>
      </w:r>
    </w:p>
    <w:p w:rsidR="005B7C27" w:rsidRPr="003B444A" w:rsidRDefault="005B7C27" w:rsidP="003B444A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 xml:space="preserve">На курс «Родной язык и литературное чтение» в обязательной части  отводится по 3 часа. По рекомендации  </w:t>
      </w:r>
      <w:r w:rsidRPr="003B444A">
        <w:rPr>
          <w:rFonts w:ascii="Times New Roman" w:hAnsi="Times New Roman" w:cs="Times New Roman"/>
          <w:bCs/>
          <w:sz w:val="24"/>
          <w:szCs w:val="24"/>
        </w:rPr>
        <w:t xml:space="preserve">Министерства образования и науки Республики Тыва  </w:t>
      </w:r>
      <w:r w:rsidRPr="003B444A">
        <w:rPr>
          <w:rFonts w:ascii="Times New Roman" w:hAnsi="Times New Roman" w:cs="Times New Roman"/>
          <w:sz w:val="24"/>
          <w:szCs w:val="24"/>
        </w:rPr>
        <w:t>от 14.07.2017  года №813-д «О формировании учебных планов образовательных организаций Республики Тыва, реализующих  основные общеобразовательные программы на 2017-2018 учебный год», инструктивно-методического письма Мин</w:t>
      </w:r>
      <w:r w:rsidRPr="003B444A">
        <w:rPr>
          <w:rFonts w:ascii="Times New Roman" w:hAnsi="Times New Roman" w:cs="Times New Roman"/>
          <w:bCs/>
          <w:sz w:val="24"/>
          <w:szCs w:val="24"/>
        </w:rPr>
        <w:t xml:space="preserve">истерства образования и науки Республики Тыва  </w:t>
      </w:r>
      <w:r w:rsidRPr="003B444A">
        <w:rPr>
          <w:rFonts w:ascii="Times New Roman" w:hAnsi="Times New Roman" w:cs="Times New Roman"/>
          <w:sz w:val="24"/>
          <w:szCs w:val="24"/>
        </w:rPr>
        <w:t>от 22.08.2017 года №5353 «О формировании учебных планов образовательных организаций Республики Тыва, реализующих  основные общеобразовательные программы на 2017-2018 учебный год» добавлены по 1 часу  с 1 по 3 классах, а в 4 классе 0, 5 часов. В рамках реализации общеинтеллектуального направления внеурочной деятельности с 1 по 4 классы по 1 часу выделен на изучение курса «Культура речи (родной язык)».</w:t>
      </w:r>
    </w:p>
    <w:p w:rsidR="005B7C27" w:rsidRPr="003B444A" w:rsidRDefault="005B7C27" w:rsidP="003B444A">
      <w:pPr>
        <w:pStyle w:val="a8"/>
        <w:ind w:left="0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>На курс «Математика» в 1-4 классах отводится по 4 часа. Для более эффективного усвоения материала по математике в рамках реализации общеинтеллектуального направления внеурочной деятельности с 1 по 4 классы по 1 часу выделен на изучение курса «Занимательная математика».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Интегрированный учебный предмет «Окружающий мир» в 1-4 классах изучается 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5B7C27" w:rsidRPr="003B444A" w:rsidRDefault="005B7C27" w:rsidP="003B444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Комплексный учебный курс «Основы религиозных культур и светской этики»  реализуется как обязательный в объеме 1 часа в неделю в 4 классах.  По итогам анкетирования по выбору курса в мае 2017 года  из 15 обучающихся 15 выбрали модуль «Основы буддийской культуры». По месту и содержанию в учебном плане он служит важным связующим звеном между двумя этапами гуманитарного образования и воспитании школьников.  2017-2018 учебном году  4 класс изучает модуль «Основы буддийской культуры».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Предметная область «Искусство» представлена двумя самостоятельными образовательными компонентами:»Изобразительное искусство» и «Музыка», на которые отводены по 1 часу в 1-4 классах.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На изучение предмета «Технология» в 1-4 классах отведены по 1 часу в неделю.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Обязательный учебный предмет «Физическая культура» изучается в объеме  3 часов в неделю с 1 по 4 классы.</w:t>
      </w:r>
    </w:p>
    <w:p w:rsidR="005B7C27" w:rsidRPr="003B444A" w:rsidRDefault="005B7C27" w:rsidP="003B444A">
      <w:pPr>
        <w:pStyle w:val="Default"/>
        <w:contextualSpacing/>
        <w:jc w:val="both"/>
      </w:pPr>
      <w:r w:rsidRPr="003B444A">
        <w:t>В 1 – 4 классах, в соответствии с ФГОС НОО, умение работать с информацией (поиск, анализ, обработка, переработка, презентация информации) включено во все предметы учебного плана. Содержание данной работы отражается в тематическом планировании (рабочей программе учителя по предмету) и подлежит внутришкольному контролю.</w:t>
      </w:r>
    </w:p>
    <w:p w:rsidR="005B7C27" w:rsidRPr="003B444A" w:rsidRDefault="005B7C27" w:rsidP="003B444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соответствии с ФГОС НОО основная образовательная программа начального общего образования МБОУ СОШ с.Чаатинский реализуется и через внеурочную деятельность по 5 направлениям. В каждом классе (1,2, 3,4 классы) по 10 часов, всего 40 часов в неделю.</w:t>
      </w:r>
    </w:p>
    <w:p w:rsidR="005B7C27" w:rsidRPr="003B444A" w:rsidRDefault="005B7C27" w:rsidP="003B444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27" w:rsidRPr="003B444A" w:rsidRDefault="005B7C27" w:rsidP="003B444A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Основное  общее образование по ФГОС ООО</w:t>
      </w:r>
    </w:p>
    <w:p w:rsidR="005B7C27" w:rsidRPr="003B444A" w:rsidRDefault="005B7C27" w:rsidP="003B444A">
      <w:pPr>
        <w:pStyle w:val="Zag1"/>
        <w:spacing w:after="0" w:line="240" w:lineRule="auto"/>
        <w:jc w:val="both"/>
        <w:rPr>
          <w:b w:val="0"/>
          <w:color w:val="auto"/>
          <w:lang w:val="ru-RU"/>
        </w:rPr>
      </w:pPr>
      <w:r w:rsidRPr="003B444A">
        <w:rPr>
          <w:b w:val="0"/>
          <w:color w:val="auto"/>
          <w:lang w:val="ru-RU"/>
        </w:rPr>
        <w:t xml:space="preserve">Учебный план </w:t>
      </w:r>
      <w:r w:rsidRPr="003B444A">
        <w:rPr>
          <w:rStyle w:val="Zag11"/>
          <w:rFonts w:eastAsia="@Arial Unicode MS"/>
          <w:b w:val="0"/>
          <w:color w:val="auto"/>
          <w:lang w:val="ru-RU"/>
        </w:rPr>
        <w:t>МБОУ СОШ с.Чаатинский</w:t>
      </w:r>
      <w:r w:rsidRPr="003B444A">
        <w:rPr>
          <w:b w:val="0"/>
          <w:color w:val="auto"/>
          <w:lang w:val="ru-RU"/>
        </w:rPr>
        <w:t>, реализует основную образовательную программу основного общего образования, определяет общие рамки отбора содержания основного общего образования, разработки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5B7C27" w:rsidRPr="003B444A" w:rsidRDefault="005B7C27" w:rsidP="003B444A">
      <w:pPr>
        <w:tabs>
          <w:tab w:val="left" w:pos="4500"/>
          <w:tab w:val="left" w:pos="9180"/>
          <w:tab w:val="lef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Учебный план:</w:t>
      </w:r>
    </w:p>
    <w:p w:rsidR="005B7C27" w:rsidRPr="003B444A" w:rsidRDefault="005B7C27" w:rsidP="003B444A">
      <w:pPr>
        <w:tabs>
          <w:tab w:val="left" w:pos="4500"/>
          <w:tab w:val="left" w:pos="9180"/>
          <w:tab w:val="lef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— фиксирует максимальный объём учебной нагрузки обучающихся;</w:t>
      </w:r>
    </w:p>
    <w:p w:rsidR="005B7C27" w:rsidRPr="003B444A" w:rsidRDefault="005B7C27" w:rsidP="003B444A">
      <w:pPr>
        <w:tabs>
          <w:tab w:val="left" w:pos="4500"/>
          <w:tab w:val="left" w:pos="9180"/>
          <w:tab w:val="lef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>— определяет (регламентирует) перечень учебных предметов, направлений внеурочной деятельности и время, отводимое на их освоение и организацию;</w:t>
      </w:r>
    </w:p>
    <w:p w:rsidR="005B7C27" w:rsidRPr="003B444A" w:rsidRDefault="005B7C27" w:rsidP="003B444A">
      <w:pPr>
        <w:tabs>
          <w:tab w:val="left" w:pos="4500"/>
          <w:tab w:val="left" w:pos="9180"/>
          <w:tab w:val="lef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— распределяет учебные предметы и направления внеурочной деятельности по классам и учебным годам.</w:t>
      </w:r>
    </w:p>
    <w:p w:rsidR="005B7C27" w:rsidRPr="003B444A" w:rsidRDefault="005B7C27" w:rsidP="003B444A">
      <w:pPr>
        <w:tabs>
          <w:tab w:val="left" w:pos="4500"/>
          <w:tab w:val="left" w:pos="9180"/>
          <w:tab w:val="lef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</w:t>
      </w:r>
    </w:p>
    <w:p w:rsidR="005B7C27" w:rsidRPr="003B444A" w:rsidRDefault="005B7C27" w:rsidP="003B444A">
      <w:pPr>
        <w:tabs>
          <w:tab w:val="left" w:pos="4500"/>
          <w:tab w:val="left" w:pos="9180"/>
          <w:tab w:val="lef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реализующих основную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5B7C27" w:rsidRPr="003B444A" w:rsidRDefault="005B7C27" w:rsidP="003B444A">
      <w:pPr>
        <w:pStyle w:val="1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444A">
        <w:rPr>
          <w:rFonts w:ascii="Times New Roman" w:hAnsi="Times New Roman"/>
          <w:sz w:val="24"/>
          <w:szCs w:val="24"/>
        </w:rPr>
        <w:t>В учебном плане школы реализуется полностью  обязательная часть и часть, формируемая  участниками образовательного процесса.</w:t>
      </w:r>
    </w:p>
    <w:p w:rsidR="005B7C27" w:rsidRPr="003B444A" w:rsidRDefault="005B7C27" w:rsidP="003B4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За основу учебного плана был взят 4 вариант учебного плана ООО (изучение родного языка наряду с преподаванием на русском языке)</w:t>
      </w:r>
    </w:p>
    <w:p w:rsidR="005B7C27" w:rsidRPr="003B444A" w:rsidRDefault="005B7C27" w:rsidP="003B444A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44A">
        <w:rPr>
          <w:rFonts w:ascii="Times New Roman" w:eastAsia="Calibri" w:hAnsi="Times New Roman" w:cs="Times New Roman"/>
          <w:sz w:val="24"/>
          <w:szCs w:val="24"/>
        </w:rPr>
        <w:tab/>
        <w:t>Обязательный учебный предмет «Математика» изучается в 5-7-х классах (5 часов в неделю).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af5"/>
          <w:rFonts w:ascii="Times New Roman" w:hAnsi="Times New Roman" w:cs="Times New Roman"/>
          <w:b w:val="0"/>
          <w:sz w:val="24"/>
          <w:szCs w:val="24"/>
        </w:rPr>
        <w:t>Обязательный учебный предмет  «Информатика и ИКТ» изучается в 7 классе (1 час в неделю).</w:t>
      </w:r>
    </w:p>
    <w:p w:rsidR="005B7C27" w:rsidRPr="003B444A" w:rsidRDefault="005B7C27" w:rsidP="003B444A">
      <w:pPr>
        <w:pStyle w:val="af4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связи с переходом на ФГОС ООО введены учебные предметы «Биология» и «География» с 5 класса (по 1 часу в неделю). Предметы  «Биология» и «География» продолжается в 6 и 7 классе (по 1 часу в неделю).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качестве обязательной  части учебный предмет «Обществознание» изучается с 6 класса (1 час в неделю).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На обязательный учебный предмет «Физическая культура» в даны по  3 часа в неделю.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Обязательный учебный предмет «Технология» построен по модульному принципу с учетом возможностей образовательного учреждения. Обязательный учебный предмет «Технология» изучается по 2 часа в неделю в 5-7 классах, в 8 классе - 1 час в неделю. В школе предмет «Технология» не делится на подгруппы.</w:t>
      </w:r>
    </w:p>
    <w:p w:rsidR="005B7C27" w:rsidRPr="003B444A" w:rsidRDefault="005B7C27" w:rsidP="003B44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27" w:rsidRPr="003B444A" w:rsidRDefault="005B7C27" w:rsidP="003B444A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Основное  общее образование по ФКГОС ООО</w:t>
      </w:r>
    </w:p>
    <w:p w:rsidR="005B7C27" w:rsidRPr="003B444A" w:rsidRDefault="005B7C27" w:rsidP="003B444A">
      <w:pPr>
        <w:pStyle w:val="a8"/>
        <w:ind w:left="0"/>
        <w:jc w:val="both"/>
        <w:rPr>
          <w:rStyle w:val="af7"/>
          <w:rFonts w:ascii="Times New Roman" w:hAnsi="Times New Roman" w:cs="Times New Roman"/>
          <w:i w:val="0"/>
        </w:rPr>
      </w:pPr>
      <w:r w:rsidRPr="003B444A">
        <w:rPr>
          <w:rStyle w:val="af7"/>
          <w:rFonts w:ascii="Times New Roman" w:hAnsi="Times New Roman" w:cs="Times New Roman"/>
          <w:i w:val="0"/>
        </w:rPr>
        <w:t>Учебный  план МБОУ СОШ с.Чаатинский</w:t>
      </w:r>
      <w:r w:rsidRPr="003B444A">
        <w:rPr>
          <w:rFonts w:ascii="Times New Roman" w:hAnsi="Times New Roman" w:cs="Times New Roman"/>
        </w:rPr>
        <w:t xml:space="preserve">составлен на основе ФБУП-2004, </w:t>
      </w:r>
      <w:r w:rsidRPr="003B444A">
        <w:rPr>
          <w:rStyle w:val="af7"/>
          <w:rFonts w:ascii="Times New Roman" w:hAnsi="Times New Roman" w:cs="Times New Roman"/>
          <w:i w:val="0"/>
        </w:rPr>
        <w:t>определяет максимальный объем учебной нагрузки обучающихся, распределяет по классам и областям учебное время, отведенное  на освоение федерального компонента, регионально-национального компонента и компонента образовательного учреждения государственного образовательного стандарта.</w:t>
      </w:r>
    </w:p>
    <w:p w:rsidR="005B7C27" w:rsidRPr="003B444A" w:rsidRDefault="005B7C27" w:rsidP="003B444A">
      <w:pPr>
        <w:pStyle w:val="a8"/>
        <w:ind w:left="0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>В учебном плане школы соблюдается соотношение между федеральным, региональным компонентами и компонентом школы.</w:t>
      </w:r>
    </w:p>
    <w:p w:rsidR="005B7C27" w:rsidRPr="003B444A" w:rsidRDefault="005B7C27" w:rsidP="003B444A">
      <w:pPr>
        <w:pStyle w:val="a8"/>
        <w:ind w:left="0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>Обязательная часть учебного плана 8- 9 классов реализуется полностью, который обеспечивает единство образовательного пространства РФ и гарантирует овладение выпускниками образовательного учреждения необходимым минимумом знаний, умений и навыков, обеспечивающим возможности продолжения образования.</w:t>
      </w:r>
    </w:p>
    <w:p w:rsidR="005B7C27" w:rsidRPr="003B444A" w:rsidRDefault="005B7C27" w:rsidP="003B444A">
      <w:pPr>
        <w:pStyle w:val="a8"/>
        <w:ind w:left="0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>Из образовательной области «Искусство» в 8-9 классах по решению образовательного учреждения изучается  учебный  предмет «Музыка» в 8 классе, а в 9 классе предмет «Черчение».</w:t>
      </w:r>
    </w:p>
    <w:p w:rsidR="005B7C27" w:rsidRPr="003B444A" w:rsidRDefault="005B7C27" w:rsidP="003B444A">
      <w:pPr>
        <w:pStyle w:val="a8"/>
        <w:ind w:left="0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>Учебный предмет  «Технология» изучается в   8 классе 1 час.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>В рамках ФК ГОС учебный предмет «Обществознание (включая экономику и право)» изучается в качестве федерального компонента с 8 по 9 класс (по 1 часу в неделю)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5B7C27" w:rsidRPr="003B444A" w:rsidRDefault="005B7C27" w:rsidP="003B444A">
      <w:pPr>
        <w:tabs>
          <w:tab w:val="left" w:pos="6260"/>
        </w:tabs>
        <w:autoSpaceDE w:val="0"/>
        <w:autoSpaceDN w:val="0"/>
        <w:adjustRightInd w:val="0"/>
        <w:spacing w:before="17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Учебные предметы  «Тувинский язык» и «Тувинская литература» изучается в 8 классе в объеме 4 часов, в 9 классе 3 часов. 1 час в 9 классе добавлен из регионального компонента на изучение предмета «Родной язык»</w:t>
      </w:r>
    </w:p>
    <w:p w:rsidR="005B7C27" w:rsidRPr="003B444A" w:rsidRDefault="005B7C27" w:rsidP="003B444A">
      <w:pPr>
        <w:tabs>
          <w:tab w:val="left" w:pos="6260"/>
        </w:tabs>
        <w:autoSpaceDE w:val="0"/>
        <w:autoSpaceDN w:val="0"/>
        <w:adjustRightInd w:val="0"/>
        <w:spacing w:before="17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В региональном компоненте в 9 классе   изучается предмет «История Тувы»,  в 8 классе «География Тувы» 1 час в неделю.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Учебный предмет «Основы безопасности жизнедеятельности» по ФК ГОС – в 8 классе в объеме 1 часа в неделю как обязательная часть.</w:t>
      </w:r>
    </w:p>
    <w:p w:rsidR="005B7C27" w:rsidRPr="003B444A" w:rsidRDefault="005B7C27" w:rsidP="003B44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27" w:rsidRPr="003B444A" w:rsidRDefault="005B7C27" w:rsidP="003B44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Среднее общее образование</w:t>
      </w:r>
    </w:p>
    <w:p w:rsidR="005B7C27" w:rsidRPr="003B444A" w:rsidRDefault="005B7C27" w:rsidP="003B444A">
      <w:pPr>
        <w:pStyle w:val="a8"/>
        <w:ind w:left="0" w:firstLine="709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>Среднее 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5B7C27" w:rsidRPr="003B444A" w:rsidRDefault="005B7C27" w:rsidP="003B444A">
      <w:pPr>
        <w:pStyle w:val="a8"/>
        <w:ind w:left="0" w:firstLine="709"/>
        <w:jc w:val="both"/>
        <w:rPr>
          <w:rFonts w:ascii="Times New Roman" w:hAnsi="Times New Roman" w:cs="Times New Roman"/>
        </w:rPr>
      </w:pPr>
    </w:p>
    <w:p w:rsidR="005B7C27" w:rsidRPr="003B444A" w:rsidRDefault="005B7C27" w:rsidP="003B444A">
      <w:pPr>
        <w:pStyle w:val="a8"/>
        <w:ind w:left="0" w:firstLine="709"/>
        <w:jc w:val="both"/>
        <w:rPr>
          <w:rFonts w:ascii="Times New Roman" w:hAnsi="Times New Roman" w:cs="Times New Roman"/>
        </w:rPr>
      </w:pPr>
      <w:r w:rsidRPr="003B444A">
        <w:rPr>
          <w:rFonts w:ascii="Times New Roman" w:hAnsi="Times New Roman" w:cs="Times New Roman"/>
        </w:rPr>
        <w:t xml:space="preserve">Недельный учебный план для 10 класса основан  на идее базового федерального компонента. Учебные предметы  представлены в учебном плане образовательного учреждения    для изучения обучающимися на универсальном профильном уровне. </w:t>
      </w:r>
    </w:p>
    <w:p w:rsidR="005B7C27" w:rsidRPr="003B444A" w:rsidRDefault="005B7C27" w:rsidP="003B444A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 В инвариантную часть учебного плана включены все обязательные учебные предметы на базовом уровне. Всего 25 часов.</w:t>
      </w:r>
    </w:p>
    <w:p w:rsidR="005B7C27" w:rsidRPr="003B444A" w:rsidRDefault="005B7C27" w:rsidP="003B444A">
      <w:pPr>
        <w:pStyle w:val="af4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44A">
        <w:rPr>
          <w:rFonts w:ascii="Times New Roman" w:eastAsia="Calibri" w:hAnsi="Times New Roman" w:cs="Times New Roman"/>
          <w:sz w:val="24"/>
          <w:szCs w:val="24"/>
        </w:rPr>
        <w:t>В 10 классе учебные предметы математика, русский язык. Предмет «Математика»  включает изучение учебных курсов «Алгебра и начала анализа» и «Геометрия» и демонстрирует общий объем часов.</w:t>
      </w:r>
    </w:p>
    <w:p w:rsidR="005B7C27" w:rsidRPr="003B444A" w:rsidRDefault="005B7C27" w:rsidP="003B444A">
      <w:pPr>
        <w:pStyle w:val="af4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44A">
        <w:rPr>
          <w:rFonts w:ascii="Times New Roman" w:eastAsia="Calibri" w:hAnsi="Times New Roman" w:cs="Times New Roman"/>
          <w:sz w:val="24"/>
          <w:szCs w:val="24"/>
        </w:rPr>
        <w:t>Обязательный учебный предмет «История» изучается  как интегрированный и включает разделы «История России» и «Всеобщая история».</w:t>
      </w:r>
    </w:p>
    <w:p w:rsidR="005B7C27" w:rsidRPr="003B444A" w:rsidRDefault="005B7C27" w:rsidP="003B444A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Обязательный учебный предмет «Основы безопасности жизнедеятельности» в 10  классе включает в рамках бюджетного финансирования  проведение 5-ти дневных учебных сборов в количестве 34 часов с целью обучения начальным знаниям в области обороны и  подготовки по основам военной службы.</w:t>
      </w:r>
    </w:p>
    <w:p w:rsidR="005B7C27" w:rsidRPr="003B444A" w:rsidRDefault="005B7C27" w:rsidP="003B444A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Обязательный учебный предмет «Физическая культура» изучается в объеме  3 часа в неделю на базовом уровне.</w:t>
      </w:r>
    </w:p>
    <w:p w:rsidR="005B7C27" w:rsidRPr="003B444A" w:rsidRDefault="005B7C27" w:rsidP="003B44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Интегрированный учебный предмет «Естествознание» (3 часа) включен  учебные предметы «Биология» (1 час), «Химия» (1 час), «Физика» (1 час).      Интегративный учебный предмет «Обществознание (включая экономику и право)» инвариантной части учебного плана (2 часа в неделю) изучается в качестве самостоятельного учебного предмета «Обществознание» (2 часа).  В 10 классе  изучает элективные курсы «Реальная математика», «Комплексный анализ текста (русский язык)», «Комплексный анализ текста (тувинский язык)».</w:t>
      </w:r>
    </w:p>
    <w:p w:rsidR="005B7C27" w:rsidRPr="003B444A" w:rsidRDefault="005B7C27" w:rsidP="003B44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Таким образом, учебный план образовательного учреждения включает все обязательные учебные предметы на базовом уровне федерального компонента.</w:t>
      </w:r>
    </w:p>
    <w:p w:rsidR="005B7C27" w:rsidRPr="003B444A" w:rsidRDefault="005B7C27" w:rsidP="003B444A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Общеобразовательный уровень подготовки обучающихся 10 класса составляют базовые учебные предметы вариативной части федерального компонента «География», «Информатика и ИКТ», «МХК», «Технология» - по 1 часу в неделю на базовом уровне.</w:t>
      </w:r>
    </w:p>
    <w:p w:rsidR="005B7C27" w:rsidRPr="003B444A" w:rsidRDefault="005B7C27" w:rsidP="003B444A">
      <w:pPr>
        <w:pStyle w:val="af4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>Учебный план 2017-2018 учебного года удовлетворяет современным требованиям, предъявляемым как к содержанию образования, так и к организации учебного процесса:</w:t>
      </w:r>
    </w:p>
    <w:p w:rsidR="005B7C27" w:rsidRPr="003B444A" w:rsidRDefault="005B7C27" w:rsidP="00007F03">
      <w:pPr>
        <w:pStyle w:val="af4"/>
        <w:numPr>
          <w:ilvl w:val="1"/>
          <w:numId w:val="1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Сохранены обязательные учебные предметы инвариантной части;</w:t>
      </w:r>
    </w:p>
    <w:p w:rsidR="005B7C27" w:rsidRPr="003B444A" w:rsidRDefault="005B7C27" w:rsidP="00007F03">
      <w:pPr>
        <w:pStyle w:val="af4"/>
        <w:numPr>
          <w:ilvl w:val="1"/>
          <w:numId w:val="1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учтены региональные образовательные потребности;</w:t>
      </w:r>
    </w:p>
    <w:p w:rsidR="005B7C27" w:rsidRPr="003B444A" w:rsidRDefault="005B7C27" w:rsidP="00007F03">
      <w:pPr>
        <w:pStyle w:val="af4"/>
        <w:numPr>
          <w:ilvl w:val="1"/>
          <w:numId w:val="1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преемственность между ступенями и классами обучения;</w:t>
      </w:r>
    </w:p>
    <w:p w:rsidR="005B7C27" w:rsidRPr="003B444A" w:rsidRDefault="005B7C27" w:rsidP="003B444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44A">
        <w:rPr>
          <w:rFonts w:ascii="Times New Roman" w:hAnsi="Times New Roman" w:cs="Times New Roman"/>
          <w:color w:val="000000"/>
          <w:sz w:val="24"/>
          <w:szCs w:val="24"/>
        </w:rPr>
        <w:t>Учебный план МБОУ СОШ с Чаатинский  даёт возможность школе определиться в своей образовательной стратегии, осуществляет основные направления в образовательной подготовке учащихся согласно федеральному компоненту государственного стандарта общего образования.</w:t>
      </w:r>
    </w:p>
    <w:p w:rsidR="005B7C27" w:rsidRPr="003B444A" w:rsidRDefault="005B7C27" w:rsidP="003B444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44A">
        <w:rPr>
          <w:rFonts w:ascii="Times New Roman" w:hAnsi="Times New Roman" w:cs="Times New Roman"/>
          <w:color w:val="000000"/>
          <w:sz w:val="24"/>
          <w:szCs w:val="24"/>
        </w:rPr>
        <w:t>Реализация данного учебного плана предоставляет возможность получения стандарта образования всеми учащимися,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учащихся.</w:t>
      </w:r>
    </w:p>
    <w:p w:rsidR="00BE6B91" w:rsidRPr="003B444A" w:rsidRDefault="00336B6D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К 2017</w:t>
      </w:r>
      <w:r w:rsidR="00BE6B91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году коллектив школы добился существенных успехов в формировании позитивного образа образовательного учреждения в селе: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- отмечен рост п</w:t>
      </w:r>
      <w:r w:rsidR="00DC084B" w:rsidRPr="003B444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оказателей качества знаний;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- высокие показатели участия учащихся и учителей школы в муниципальных и других  уровнях олимпиадах, творческих конкурсах и спор</w:t>
      </w:r>
      <w:r w:rsidR="00EA4822" w:rsidRPr="003B444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тивных соревнованиях;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вос</w:t>
      </w:r>
      <w:r w:rsidR="00EA4822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требованы учащимися элективные,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курсы, ведущиеся в рамках предпрофильной подготовки;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 создана единая система работы по сохранению и укреплению здоровья учащихся;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3B444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сформирован достаточно высокий кадровый потенциал;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созданы условия для роста педагогического мастерства учителей;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 удовлетворенность большинства родителей организацией образовательной деятельности в школе;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Имеются оборудованные учебные помещения, организована возможность доступа в Интернет;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комфортность и безопасность образовательной среды;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Школа  стабильно организует: 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-горячее питание обучающихся</w:t>
      </w:r>
      <w:r w:rsidR="00F72724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за счет родителей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-обеспечение бесплатными учебниками учащихся за счёт библиотечного фонда на  сколько это возможно. Школа обеспечена учебниками на </w:t>
      </w:r>
      <w:r w:rsidR="003D30FD" w:rsidRPr="003B444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50</w:t>
      </w:r>
      <w:r w:rsidRPr="003B444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%.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Однако не все конечные результаты удовлетворяют:</w:t>
      </w:r>
    </w:p>
    <w:p w:rsidR="00BE6B91" w:rsidRPr="003B444A" w:rsidRDefault="003D30FD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-не</w:t>
      </w:r>
      <w:r w:rsidR="00BE6B91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совсем успешно работает система дополнительного образования;</w:t>
      </w:r>
    </w:p>
    <w:p w:rsidR="003D30FD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не все предметные кабинеты оснащены всем необходимым и медленное обновление материально - технического оснащ</w:t>
      </w:r>
      <w:r w:rsidR="003D30FD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ения образовательного процесса;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недостаточная степень участия родителей в образовательном процессе;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не все родители озабочены результатами обучения учащихся;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Ранжированный список проблем для решени</w:t>
      </w:r>
      <w:r w:rsidR="003D30FD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я программным способом 2018-2021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гг..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Проблема первая-  медленное внедрение в педагогическую деятельность новых  образовательных педагогических технологий, обеспечивающих 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вовлечение в образовательный процесс детей с низким уровнем мотивации к обучению.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Проблема вторая - недостаточное понимание учащимися необходимости сохранения своего здоровья, не сформирована потребность в здоровом образе жизни.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Проблема третья - необходимость дальнейшего совершенствования воспитательной системы с целью повышения её воспитательного воздействия на духовно-нравственное  становление учащихся.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Проблема четвёртая - недостаточное включение в решение проблем функционирования  школы родительской общественности и учащихся.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Все выявленные  в ходе анализа проблемы влияют на качество образования выпускников, их адаптацию к современной социальной среде.</w:t>
      </w:r>
    </w:p>
    <w:p w:rsidR="00205E0A" w:rsidRPr="003B444A" w:rsidRDefault="00205E0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D40CF4" w:rsidRDefault="00BE6B91" w:rsidP="00007F03">
      <w:pPr>
        <w:pStyle w:val="a8"/>
        <w:numPr>
          <w:ilvl w:val="0"/>
          <w:numId w:val="11"/>
        </w:numPr>
        <w:jc w:val="center"/>
        <w:rPr>
          <w:rFonts w:ascii="Times New Roman" w:hAnsi="Times New Roman" w:cs="Times New Roman"/>
          <w:b/>
        </w:rPr>
      </w:pPr>
      <w:r w:rsidRPr="00D40CF4">
        <w:rPr>
          <w:rFonts w:ascii="Times New Roman" w:hAnsi="Times New Roman" w:cs="Times New Roman"/>
          <w:b/>
        </w:rPr>
        <w:t>Концепция развития школы.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Основные понятия адаптивной школы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 В современной педагогической практике словосочетание "адаптивная школа" является одним из наиболее общеупотребительных. Произносится довольно легко в повседневной жизни "адаптивная школа" мы имеем в виду, адаптивная школа - это школа для всех учащихся с разными уровнями способностей.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«Такая школа стремится, с одной стороны, максимально, адаптироваться  к учащимся, с их индивидуальными особенностями, с другой - по возможности гибко реагировать на социокультурные изменения среды. Главным итогом такой Двухсторонней деятельности школы является адаптация детей и юношества к быстро меняющейся жизни". Е. Ямбург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Особая позиция адаптивной школы состоит в том, что ребенок в ней - не просто ученик, он - личность.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Адаптивная среда школы - реальная жизнь для каждого, кто в ней находится. А значит, в ней должны измениться и содержание образовательного процесса, и организация,  и управление.</w:t>
      </w:r>
    </w:p>
    <w:p w:rsidR="00BE6B91" w:rsidRPr="003B444A" w:rsidRDefault="00DC084B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Таким </w:t>
      </w:r>
      <w:r w:rsidR="00BE6B91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образом, адаптивность школы - это ее способность обеспечить для каждого  ребенка: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-открытость и дружественный характер информационной, познавательной, социальной среды в школе; разнообразие образовательных программ и согласованных с ними образовательных технологий (с учетом индивидуальных особенностей и интересов ребенка); полноценность эмоционально- нравственного, интеллектуального, физического развития,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Адаптивность среды в школе выражается также в ее способности создавать и поддерживать условия для продуктивной работы педагогических кадров и обслуживающего персонала.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Концепция желаемого будущего состояния школы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  Программа развития основана на результатах анализа внешнего заказа и внутреннего потенциала самой школы по совокупности взаимодействия определяющих основные направления в решении фундаментальных образовательных и других социальных проблем. Основным ресурсом школы  следует считать хорошо сложившийся, целеустремленный и работоспособный  педагогический коллектив. 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Развитие школы, на наш взгляд, должно не отказываться от сложившихся традиций, не ломать то, что устоялось, а органически входить и развивать тему ценностей и всего того, что составляет уклад школы. Процесс развития школы доложен помочь школе выйти на такой уровень, где даже самая маленькая школа способна конкурировать с другими образовательными  учреждениями. Превращение школы массовой, работающей на среднего 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ученика, в школу равных возможностей - это именно тот ориентир, который  определяет развитие нашей школы. Поэтому мы стремимся к созданию такого образовательного пространства, способствующего тому, чтобы каждый ученик г реализовать себя как субъект собственной жизни,  деятельности и общения, 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Главная идея развития: нам нужно построить школу равных возможностей, создать адаптивную образовательную среду для КАЖДОГО обучающегося с учётом его способностей и возможностей, сохраняя здоровье каждого участника образовательного процесса. Развитие без ущерба для здоровья. 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Такая миссия школы соответственно привела нас к выбору модели адаптивной школы, способной удовлетворить образовательные потребности вех субъектов воспитательно-образовательного процесса, обеспечить условия для жизненного самоопределения обучающихся.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Цель развития школы: создание условий для построения адаптивного образовательного пространства школы, направленного на развитие ключевых компетенций обучающихся в условиях реализации национальной образовательной инициативы "Наша новая школа" и реализации стандартов поколения.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Миссия  адаптивной модели «Школа для всех»: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обеспечить</w:t>
      </w:r>
      <w:r w:rsidR="006043DA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получение основного и общего (п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олного) среднего образования каждому ученику на максимально возможном и качественном в соответствии с индивидуальными возможностями личности, при этом сохраняя здоровье каждого участника образовательного процесса; 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содействовать адаптации ученика к условиям жизни, к реалиям общественного развития, удовлетворить образовательные потребности  учащихся, родителей и т.п.</w:t>
      </w:r>
    </w:p>
    <w:p w:rsidR="003D30FD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Функция - это роль, которую выполняет школа, удовлетворяя потребности личности, общества и государс</w:t>
      </w:r>
      <w:r w:rsidR="00DC084B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тва. </w:t>
      </w:r>
    </w:p>
    <w:p w:rsidR="00BE6B91" w:rsidRPr="003B444A" w:rsidRDefault="00DC084B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МБОУ СОШ </w:t>
      </w:r>
      <w:r w:rsidR="00BE6B91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с.</w:t>
      </w:r>
      <w:r w:rsidR="003D30FD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Чаатинский</w:t>
      </w:r>
      <w:r w:rsidR="00BE6B91"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определило для себя функции, которые позволят реализовать данную программу развития школы: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- сохранения и укрепления здоровья учащихся; 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помочь  школьнику в его жизненном, личностном и профессиональном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определении;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ориентировать учителей на восстановление уверенности школьников в своих возможностях  посредством обеспечения удовлетворения ими содержанием и процессом образовательной деятельности;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коррекционная функция трактуется как преодоление отставания учащихся (невыполнение требований на одном из промежуточных этапов образовательного процесса), неуспеваемости (длительного невыполнения программных требований, фиксируемого на протяжении значительного промежутка времени), а также отклонения (несоответствия возрастным социальным нормам поведения) и устранение нарушений, дефектов, аномалий;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стимулирование детского труда.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Ценностные приоритеты развития школы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Основные задачи деятельности.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- Стремиться к созданию условий для образования творческой, свободной,  социально и профессионально компетентной личности, адаптивной и  адекватной на индивидуальном, личном, профессиональном и  социальном уровнях, способной жить в гармонии с собой и позитивно  относиться к </w:t>
      </w: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окружающему миру.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Создание воспитательно-образовательной среды, способствующей  формированию у школьников гражданской ответственности, духовности,  культуры, инициативности, самостоятельности, толерантности,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способности к успешной социализации в обществе.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 Перейти к системе управления, создающей наилучшие условия для  согласования целей основных участников педагогического процесса:  учащихся, родителей, учителей.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 Создать эффективную, постоянно действующую систему непрерывного  образования учителей.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Усовершенствовать систему перехода на новые образовательные  стандарты.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Развитие системы поддержки одарённых детей.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Создать максимально благоприятные условия для опытно-экспериментальной работы.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B444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Сохранение и укрепление здоровья школьников.</w:t>
      </w: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9B73ED" w:rsidRPr="003B444A" w:rsidRDefault="009B73ED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E6B91" w:rsidRPr="003B444A" w:rsidRDefault="00BE6B91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7C66A5" w:rsidRPr="003B444A" w:rsidRDefault="007C66A5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7C66A5" w:rsidRPr="003B444A" w:rsidRDefault="007C66A5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0CF4" w:rsidRDefault="00D40CF4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0CF4" w:rsidRDefault="00D40CF4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0CF4" w:rsidRDefault="00D40CF4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0CF4" w:rsidRDefault="00D40CF4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0CF4" w:rsidRDefault="00D40CF4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0CF4" w:rsidRDefault="00D40CF4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0CF4" w:rsidRDefault="00D40CF4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0CF4" w:rsidRPr="003B444A" w:rsidRDefault="00D40CF4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D40CF4" w:rsidRDefault="003B444A" w:rsidP="00D40CF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B444A" w:rsidRDefault="003B444A" w:rsidP="00007F03">
      <w:pPr>
        <w:pStyle w:val="12"/>
        <w:numPr>
          <w:ilvl w:val="0"/>
          <w:numId w:val="11"/>
        </w:numPr>
        <w:shd w:val="clear" w:color="auto" w:fill="auto"/>
        <w:tabs>
          <w:tab w:val="left" w:pos="55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bookmark20"/>
      <w:r w:rsidRPr="00D40CF4">
        <w:rPr>
          <w:rFonts w:ascii="Times New Roman" w:hAnsi="Times New Roman" w:cs="Times New Roman"/>
          <w:sz w:val="24"/>
          <w:szCs w:val="24"/>
        </w:rPr>
        <w:lastRenderedPageBreak/>
        <w:t>Механизм реализации программы</w:t>
      </w:r>
      <w:bookmarkEnd w:id="17"/>
    </w:p>
    <w:p w:rsidR="00D40CF4" w:rsidRPr="00D40CF4" w:rsidRDefault="00D40CF4" w:rsidP="00D40CF4">
      <w:pPr>
        <w:pStyle w:val="12"/>
        <w:shd w:val="clear" w:color="auto" w:fill="auto"/>
        <w:tabs>
          <w:tab w:val="left" w:pos="5501"/>
        </w:tabs>
        <w:spacing w:after="0" w:line="240" w:lineRule="auto"/>
        <w:ind w:left="795"/>
        <w:rPr>
          <w:rFonts w:ascii="Times New Roman" w:hAnsi="Times New Roman" w:cs="Times New Roman"/>
          <w:sz w:val="24"/>
          <w:szCs w:val="24"/>
        </w:rPr>
      </w:pP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74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Руководство реализацией Программы развития предполагает сочетание принципов единоначалия с демократичностью школьного уклада. Это:</w:t>
      </w:r>
    </w:p>
    <w:p w:rsidR="003B444A" w:rsidRPr="003B444A" w:rsidRDefault="003B444A" w:rsidP="00007F03">
      <w:pPr>
        <w:pStyle w:val="22"/>
        <w:numPr>
          <w:ilvl w:val="0"/>
          <w:numId w:val="17"/>
        </w:numPr>
        <w:shd w:val="clear" w:color="auto" w:fill="auto"/>
        <w:tabs>
          <w:tab w:val="left" w:pos="1084"/>
        </w:tabs>
        <w:spacing w:before="0" w:line="240" w:lineRule="auto"/>
        <w:ind w:left="1160" w:hanging="42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разработка и принятие необходимых нормативных правовых и распорядительных актов и иной организационно-педагогической документации;</w:t>
      </w:r>
    </w:p>
    <w:p w:rsidR="003B444A" w:rsidRPr="003B444A" w:rsidRDefault="003B444A" w:rsidP="00007F03">
      <w:pPr>
        <w:pStyle w:val="22"/>
        <w:numPr>
          <w:ilvl w:val="0"/>
          <w:numId w:val="17"/>
        </w:numPr>
        <w:shd w:val="clear" w:color="auto" w:fill="auto"/>
        <w:tabs>
          <w:tab w:val="left" w:pos="1084"/>
        </w:tabs>
        <w:spacing w:before="0" w:line="240" w:lineRule="auto"/>
        <w:ind w:left="740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обновление структуры управления (образовательной организацией, образовательными отношениями);</w:t>
      </w:r>
    </w:p>
    <w:p w:rsidR="003B444A" w:rsidRPr="003B444A" w:rsidRDefault="003B444A" w:rsidP="00007F03">
      <w:pPr>
        <w:pStyle w:val="22"/>
        <w:numPr>
          <w:ilvl w:val="0"/>
          <w:numId w:val="17"/>
        </w:numPr>
        <w:shd w:val="clear" w:color="auto" w:fill="auto"/>
        <w:tabs>
          <w:tab w:val="left" w:pos="1084"/>
        </w:tabs>
        <w:spacing w:before="0" w:line="240" w:lineRule="auto"/>
        <w:ind w:left="740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обновление содержания образования;</w:t>
      </w:r>
    </w:p>
    <w:p w:rsidR="003B444A" w:rsidRPr="003B444A" w:rsidRDefault="003B444A" w:rsidP="00007F03">
      <w:pPr>
        <w:pStyle w:val="22"/>
        <w:numPr>
          <w:ilvl w:val="0"/>
          <w:numId w:val="17"/>
        </w:numPr>
        <w:shd w:val="clear" w:color="auto" w:fill="auto"/>
        <w:tabs>
          <w:tab w:val="left" w:pos="1084"/>
        </w:tabs>
        <w:spacing w:before="0" w:line="240" w:lineRule="auto"/>
        <w:ind w:left="740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информационное сопровождение.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74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Директор школы осуществляет руководство реализацией Программы, рациональное использование выделяемых на ее выполнение финансовых средств.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left="620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Реализация программы Развития МБОУ СОШ с. Чаатинский им. К.О.Шактаржыка осуществляется через следующие подпрограммы:</w:t>
      </w:r>
    </w:p>
    <w:p w:rsidR="003B444A" w:rsidRPr="003B444A" w:rsidRDefault="003B444A" w:rsidP="00117978">
      <w:pPr>
        <w:pStyle w:val="22"/>
        <w:numPr>
          <w:ilvl w:val="1"/>
          <w:numId w:val="6"/>
        </w:numPr>
        <w:shd w:val="clear" w:color="auto" w:fill="auto"/>
        <w:tabs>
          <w:tab w:val="left" w:pos="1146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Подпрограмма «Создание условий для повышения качества образования»</w:t>
      </w:r>
    </w:p>
    <w:p w:rsidR="003B444A" w:rsidRPr="003B444A" w:rsidRDefault="003B444A" w:rsidP="00117978">
      <w:pPr>
        <w:pStyle w:val="22"/>
        <w:numPr>
          <w:ilvl w:val="1"/>
          <w:numId w:val="6"/>
        </w:numPr>
        <w:shd w:val="clear" w:color="auto" w:fill="auto"/>
        <w:tabs>
          <w:tab w:val="left" w:pos="1146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Подпрограмма «Развитие системы воспитательной деятельности»</w:t>
      </w:r>
    </w:p>
    <w:p w:rsidR="003B444A" w:rsidRPr="003B444A" w:rsidRDefault="003B444A" w:rsidP="00117978">
      <w:pPr>
        <w:pStyle w:val="22"/>
        <w:numPr>
          <w:ilvl w:val="1"/>
          <w:numId w:val="6"/>
        </w:numPr>
        <w:shd w:val="clear" w:color="auto" w:fill="auto"/>
        <w:tabs>
          <w:tab w:val="left" w:pos="1146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Подпрограмма «Развитие материально-технической базы»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6" w:gutter="0"/>
          <w:cols w:space="720"/>
          <w:noEndnote/>
          <w:docGrid w:linePitch="360"/>
        </w:sectPr>
      </w:pPr>
      <w:r w:rsidRPr="003B444A">
        <w:rPr>
          <w:rFonts w:ascii="Times New Roman" w:hAnsi="Times New Roman" w:cs="Times New Roman"/>
          <w:sz w:val="24"/>
          <w:szCs w:val="24"/>
        </w:rPr>
        <w:t>которые нацелены на совершенствования: образовательного процесса, процесса использования педагогических технологий, совокупности методов, приемов и средств обучения, внедряемых непосредственно в организацию учебного процесса, в программы и методики. Подпрограммы направлены на создание личности, ориентированной на успех в любой области реализации своих возможностей и получение непрерывного качественного образования.</w:t>
      </w:r>
    </w:p>
    <w:p w:rsidR="003B444A" w:rsidRPr="00117978" w:rsidRDefault="003B444A" w:rsidP="00117978">
      <w:pPr>
        <w:pStyle w:val="12"/>
        <w:numPr>
          <w:ilvl w:val="1"/>
          <w:numId w:val="16"/>
        </w:numPr>
        <w:shd w:val="clear" w:color="auto" w:fill="auto"/>
        <w:spacing w:after="0" w:line="240" w:lineRule="auto"/>
        <w:ind w:left="2620"/>
        <w:rPr>
          <w:rFonts w:ascii="Times New Roman" w:hAnsi="Times New Roman" w:cs="Times New Roman"/>
          <w:sz w:val="24"/>
          <w:szCs w:val="24"/>
        </w:rPr>
      </w:pPr>
      <w:bookmarkStart w:id="18" w:name="bookmark23"/>
      <w:r w:rsidRPr="00117978">
        <w:rPr>
          <w:rFonts w:ascii="Times New Roman" w:hAnsi="Times New Roman" w:cs="Times New Roman"/>
          <w:sz w:val="24"/>
          <w:szCs w:val="24"/>
        </w:rPr>
        <w:lastRenderedPageBreak/>
        <w:t>Подпрограмма «Создание условий для повышения качества образования»</w:t>
      </w:r>
      <w:bookmarkEnd w:id="18"/>
    </w:p>
    <w:p w:rsidR="003B444A" w:rsidRPr="003B444A" w:rsidRDefault="00117978" w:rsidP="003B444A">
      <w:pPr>
        <w:pStyle w:val="2f0"/>
        <w:shd w:val="clear" w:color="auto" w:fill="auto"/>
        <w:spacing w:before="0" w:line="240" w:lineRule="auto"/>
        <w:ind w:firstLine="600"/>
        <w:rPr>
          <w:b w:val="0"/>
          <w:sz w:val="24"/>
          <w:szCs w:val="24"/>
        </w:rPr>
      </w:pPr>
      <w:bookmarkStart w:id="19" w:name="bookmark24"/>
      <w:r>
        <w:rPr>
          <w:b w:val="0"/>
          <w:sz w:val="24"/>
          <w:szCs w:val="24"/>
        </w:rPr>
        <w:t>Сроки реализации 2017-2021</w:t>
      </w:r>
      <w:r w:rsidR="003B444A" w:rsidRPr="003B444A">
        <w:rPr>
          <w:b w:val="0"/>
          <w:sz w:val="24"/>
          <w:szCs w:val="24"/>
        </w:rPr>
        <w:t xml:space="preserve"> гг.</w:t>
      </w:r>
      <w:bookmarkEnd w:id="19"/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Система оценки качества образования - это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учащихся, эффективность деятельности образовательного учреждения, качества образовательных программ с учетом запросов основных пользователей. Оценка качества образования - это определение степени соответствия ресурсного обеспечения образовательного процесса в Школе, образовательных результатов нормативным требованиям, стандартам, социальным и личностным ожиданиям всех участников.</w:t>
      </w:r>
    </w:p>
    <w:p w:rsidR="003B444A" w:rsidRPr="003B444A" w:rsidRDefault="003B444A" w:rsidP="003B444A">
      <w:pPr>
        <w:pStyle w:val="22"/>
        <w:shd w:val="clear" w:color="auto" w:fill="auto"/>
        <w:spacing w:before="0" w:after="30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Модернизация системы образования, введение независимой внешней оценки знаний, умений и навыков обучающихся, компетентностный подход к обучению поставили новую задачу в системе оценки качества обучения в Школе.</w:t>
      </w:r>
    </w:p>
    <w:p w:rsidR="003B444A" w:rsidRPr="003B444A" w:rsidRDefault="003B444A" w:rsidP="003B444A">
      <w:pPr>
        <w:pStyle w:val="90"/>
        <w:shd w:val="clear" w:color="auto" w:fill="auto"/>
        <w:spacing w:before="0" w:line="240" w:lineRule="auto"/>
        <w:ind w:firstLine="600"/>
        <w:rPr>
          <w:b w:val="0"/>
          <w:sz w:val="24"/>
          <w:szCs w:val="24"/>
        </w:rPr>
      </w:pPr>
      <w:r w:rsidRPr="003B444A">
        <w:rPr>
          <w:b w:val="0"/>
          <w:sz w:val="24"/>
          <w:szCs w:val="24"/>
        </w:rPr>
        <w:t>Целевое назначение подпрограммы:</w:t>
      </w:r>
    </w:p>
    <w:p w:rsidR="003B444A" w:rsidRPr="003B444A" w:rsidRDefault="003B444A" w:rsidP="00007F03">
      <w:pPr>
        <w:pStyle w:val="22"/>
        <w:numPr>
          <w:ilvl w:val="0"/>
          <w:numId w:val="19"/>
        </w:numPr>
        <w:shd w:val="clear" w:color="auto" w:fill="auto"/>
        <w:tabs>
          <w:tab w:val="left" w:pos="30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Создание комплексных характеристик образования, отражающих степень соответствия реальных достигаемых образовательных результатов и условий обеспечения образовательного процесса нормативным требованиям, социальным и личностным ожиданиям.</w:t>
      </w:r>
    </w:p>
    <w:p w:rsidR="003B444A" w:rsidRPr="003B444A" w:rsidRDefault="003B444A" w:rsidP="00007F03">
      <w:pPr>
        <w:pStyle w:val="22"/>
        <w:numPr>
          <w:ilvl w:val="0"/>
          <w:numId w:val="19"/>
        </w:numPr>
        <w:shd w:val="clear" w:color="auto" w:fill="auto"/>
        <w:tabs>
          <w:tab w:val="left" w:pos="31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Развитие индивидуальных (образовательных) достижений обучающихся - в результате обучения в Школе выпускники должны развить способности к решению учебно-практических задач в системе научных знаний и представлений о природе, обществе, человеке, знаковых и информационных системах, овладеть учебно-познавательными, исследовательскими, коммуникативными и информационными навыками и умениями в практической деятельности.</w:t>
      </w:r>
    </w:p>
    <w:p w:rsidR="003B444A" w:rsidRPr="003B444A" w:rsidRDefault="003B444A" w:rsidP="00007F03">
      <w:pPr>
        <w:pStyle w:val="22"/>
        <w:numPr>
          <w:ilvl w:val="0"/>
          <w:numId w:val="19"/>
        </w:numPr>
        <w:shd w:val="clear" w:color="auto" w:fill="auto"/>
        <w:tabs>
          <w:tab w:val="left" w:pos="31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Достижение метапредметных результатов обучающимися, овладение универсальными учебными действиями (познавательными, регулятивными и коммуникативными), обеспечивающими овладение ключевыми компетенциями, составляющими основу умения учиться.</w:t>
      </w:r>
    </w:p>
    <w:p w:rsidR="003B444A" w:rsidRPr="003B444A" w:rsidRDefault="003B444A" w:rsidP="00007F03">
      <w:pPr>
        <w:pStyle w:val="22"/>
        <w:numPr>
          <w:ilvl w:val="0"/>
          <w:numId w:val="19"/>
        </w:numPr>
        <w:shd w:val="clear" w:color="auto" w:fill="auto"/>
        <w:tabs>
          <w:tab w:val="left" w:pos="313"/>
        </w:tabs>
        <w:spacing w:before="0" w:after="362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Способность учащихся к саморазвитию, самосовершенствованию и самореализации путем сознательного присвоения нового социального опыта; обеспечивающего его культурную идентичность, социальную компетентность, толерантность, способность к самостоятельному усвоению новых знаний, умений и действий, включая организацию этого процесса.</w:t>
      </w:r>
    </w:p>
    <w:p w:rsidR="003B444A" w:rsidRPr="003B444A" w:rsidRDefault="003B444A" w:rsidP="003B444A">
      <w:pPr>
        <w:pStyle w:val="90"/>
        <w:shd w:val="clear" w:color="auto" w:fill="auto"/>
        <w:spacing w:before="0" w:after="48" w:line="240" w:lineRule="auto"/>
        <w:ind w:firstLine="600"/>
        <w:rPr>
          <w:b w:val="0"/>
          <w:sz w:val="24"/>
          <w:szCs w:val="24"/>
        </w:rPr>
      </w:pPr>
      <w:r w:rsidRPr="003B444A">
        <w:rPr>
          <w:b w:val="0"/>
          <w:sz w:val="24"/>
          <w:szCs w:val="24"/>
        </w:rPr>
        <w:t>Задачи подпрограммы: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«Создание условий для повышения качества образования» в Школе с учетом ФГОС:</w:t>
      </w:r>
    </w:p>
    <w:p w:rsid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34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Формирование культурной, духовно-нравственной личности обучающегося Школы, способной на основе полученного качественного образования осуществлять профессионально-личностный выбор и успешно реализовывать себя в различных сферах деятельности.</w:t>
      </w: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35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Формирование системы управления в Школе, обеспечивающей эффективную «обратную связь», позволяющую осуществлять регулирование процессами на основании полученной информации о достижениях обучающимися планируемых результатов освоения образовательных программ начального и общего образования в рамках сферы ответственности ОУ перед потребителями образовательных услуг.</w:t>
      </w: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35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Обеспечение в результате обучения каждому обучающемуся навыков ориентации в мире ценностей и решения задач, связанных с определением собственной мировоззренческой, нравственной и гражданской позиции.</w:t>
      </w: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35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Создание системы диагностики и контроля состояния образования, обеспечивающей своевременное выявление изменений, влияющих на качество </w:t>
      </w:r>
      <w:r w:rsidRPr="003B444A">
        <w:rPr>
          <w:rFonts w:ascii="Times New Roman" w:hAnsi="Times New Roman" w:cs="Times New Roman"/>
          <w:sz w:val="24"/>
          <w:szCs w:val="24"/>
        </w:rPr>
        <w:lastRenderedPageBreak/>
        <w:t>обучения.</w:t>
      </w: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35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Получение информации о состоянии качества обучения, повышение объективности контроля и оценки образовательных достижений обучающихся.</w:t>
      </w: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35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Проведение системного сравнительного анализа качества образовательных услуг.</w:t>
      </w: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35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Повышение уровня информированности потребителей.</w:t>
      </w: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35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Обеспечение соответствия образовательных достижений обучающихся, различных образовательных программ и технологий обучения.</w:t>
      </w: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35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Определение результативности образовательного процесса, соответствия нормам и требованиям стандартов.</w:t>
      </w: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44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Обеспечение условий для самооценки и самоконтроля.</w:t>
      </w: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44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Оценка уровня индивидуальных образовательных достижений обучающихся для их итоговой аттестации.</w:t>
      </w:r>
    </w:p>
    <w:p w:rsidR="003B444A" w:rsidRPr="003B444A" w:rsidRDefault="003B444A" w:rsidP="00007F03">
      <w:pPr>
        <w:pStyle w:val="22"/>
        <w:numPr>
          <w:ilvl w:val="0"/>
          <w:numId w:val="20"/>
        </w:numPr>
        <w:shd w:val="clear" w:color="auto" w:fill="auto"/>
        <w:tabs>
          <w:tab w:val="left" w:pos="44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Разработка учебно-методических материалов по оценке качества образования.</w:t>
      </w:r>
    </w:p>
    <w:p w:rsidR="003B444A" w:rsidRPr="003B444A" w:rsidRDefault="003B444A" w:rsidP="003B444A">
      <w:pPr>
        <w:pStyle w:val="22"/>
        <w:shd w:val="clear" w:color="auto" w:fill="auto"/>
        <w:spacing w:before="0" w:after="24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Решение обозначенных задач на качественно новом уровне позволит повысить мотивацию обучающихся и преподавателей, показатели качества обучения, подготовит выпускников к независимой оценке знаний, обозначит перспективы дальнейшего развития и образовательного учреждения, и участников образовательного процесса.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Ожидаемые результаты подпрограммы: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Повышение качества образования через расширение спектра регламентированных оценочных процедур, направленных на оценку итоговой аттестации выпускников и оценку эффективности деятельности, состояния и тенденций развития Школы.</w:t>
      </w:r>
    </w:p>
    <w:p w:rsidR="003B444A" w:rsidRPr="003B444A" w:rsidRDefault="003B444A" w:rsidP="003B444A">
      <w:pPr>
        <w:pStyle w:val="90"/>
        <w:shd w:val="clear" w:color="auto" w:fill="auto"/>
        <w:spacing w:before="0" w:line="240" w:lineRule="auto"/>
        <w:ind w:firstLine="600"/>
        <w:rPr>
          <w:b w:val="0"/>
          <w:sz w:val="24"/>
          <w:szCs w:val="24"/>
        </w:rPr>
      </w:pPr>
      <w:r w:rsidRPr="003B444A">
        <w:rPr>
          <w:b w:val="0"/>
          <w:sz w:val="24"/>
          <w:szCs w:val="24"/>
        </w:rPr>
        <w:t>Критерии и показатели повышения качества образования выражаются в кодификаторе личностных результатов обучения в условиях модернизации образования и действия ФГОС.</w:t>
      </w:r>
    </w:p>
    <w:p w:rsid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444A" w:rsidRPr="003B444A" w:rsidRDefault="003B444A" w:rsidP="00007F03">
      <w:pPr>
        <w:pStyle w:val="22"/>
        <w:numPr>
          <w:ilvl w:val="0"/>
          <w:numId w:val="21"/>
        </w:numPr>
        <w:shd w:val="clear" w:color="auto" w:fill="auto"/>
        <w:tabs>
          <w:tab w:val="left" w:pos="28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 xml:space="preserve">критерий. </w:t>
      </w:r>
      <w:r w:rsidRPr="003B444A">
        <w:rPr>
          <w:rFonts w:ascii="Times New Roman" w:hAnsi="Times New Roman" w:cs="Times New Roman"/>
          <w:sz w:val="24"/>
          <w:szCs w:val="24"/>
        </w:rPr>
        <w:t>Выполнение критериальной базы планируемых результатов обучения.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Показатели:</w:t>
      </w:r>
    </w:p>
    <w:p w:rsidR="003B444A" w:rsidRPr="003B444A" w:rsidRDefault="003B444A" w:rsidP="00007F03">
      <w:pPr>
        <w:pStyle w:val="22"/>
        <w:numPr>
          <w:ilvl w:val="0"/>
          <w:numId w:val="22"/>
        </w:numPr>
        <w:shd w:val="clear" w:color="auto" w:fill="auto"/>
        <w:tabs>
          <w:tab w:val="left" w:pos="3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Планируемые результаты освоения основной образовательной программы, составляющие содержание блоков «Выпускник научится».</w:t>
      </w:r>
    </w:p>
    <w:p w:rsidR="003B444A" w:rsidRPr="003B444A" w:rsidRDefault="003B444A" w:rsidP="00007F03">
      <w:pPr>
        <w:pStyle w:val="22"/>
        <w:numPr>
          <w:ilvl w:val="0"/>
          <w:numId w:val="22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Персонифицированная информация в рамках процедур итоговой оценки выпускников с четко регламентированным инструментарием, полученная в ходе изучения и анализа.</w:t>
      </w:r>
    </w:p>
    <w:p w:rsidR="003B444A" w:rsidRPr="003B444A" w:rsidRDefault="003B444A" w:rsidP="00007F03">
      <w:pPr>
        <w:pStyle w:val="22"/>
        <w:numPr>
          <w:ilvl w:val="0"/>
          <w:numId w:val="22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Стартовый уровень и динамика образовательных достижений обучающихся, на основе контекстной информации об условиях и особенностях деятельности участников образовательных отношений, учитываются при анализе оценки выпускников Школы.</w:t>
      </w:r>
    </w:p>
    <w:p w:rsidR="003B444A" w:rsidRPr="003B444A" w:rsidRDefault="003B444A" w:rsidP="00007F03">
      <w:pPr>
        <w:pStyle w:val="22"/>
        <w:numPr>
          <w:ilvl w:val="0"/>
          <w:numId w:val="22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Адекватное отражение потребности личности ученика в основополагающей системе требований стандартов в контексте изучения индивидуальных особенностей развития учащихся Школы.</w:t>
      </w:r>
    </w:p>
    <w:p w:rsidR="003B444A" w:rsidRPr="003B444A" w:rsidRDefault="003B444A" w:rsidP="00007F03">
      <w:pPr>
        <w:pStyle w:val="22"/>
        <w:numPr>
          <w:ilvl w:val="0"/>
          <w:numId w:val="21"/>
        </w:numPr>
        <w:shd w:val="clear" w:color="auto" w:fill="auto"/>
        <w:tabs>
          <w:tab w:val="left" w:pos="30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 xml:space="preserve">критерий. </w:t>
      </w:r>
      <w:r w:rsidRPr="003B444A">
        <w:rPr>
          <w:rFonts w:ascii="Times New Roman" w:hAnsi="Times New Roman" w:cs="Times New Roman"/>
          <w:sz w:val="24"/>
          <w:szCs w:val="24"/>
        </w:rPr>
        <w:t>Уровень ресурсного обеспечения образовательного процесса.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Показатели:</w:t>
      </w:r>
    </w:p>
    <w:p w:rsidR="003B444A" w:rsidRPr="003B444A" w:rsidRDefault="003B444A" w:rsidP="00007F03">
      <w:pPr>
        <w:pStyle w:val="22"/>
        <w:numPr>
          <w:ilvl w:val="0"/>
          <w:numId w:val="23"/>
        </w:numPr>
        <w:shd w:val="clear" w:color="auto" w:fill="auto"/>
        <w:tabs>
          <w:tab w:val="left" w:pos="3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Условия реализации общеобразовательных программ начального и общего образования и их соответствие требованиям стандартов.</w:t>
      </w:r>
    </w:p>
    <w:p w:rsidR="003B444A" w:rsidRPr="003B444A" w:rsidRDefault="003B444A" w:rsidP="00007F03">
      <w:pPr>
        <w:pStyle w:val="22"/>
        <w:numPr>
          <w:ilvl w:val="0"/>
          <w:numId w:val="23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Кадровое обеспечение образовательного процесса.</w:t>
      </w:r>
    </w:p>
    <w:p w:rsidR="003B444A" w:rsidRPr="003B444A" w:rsidRDefault="003B444A" w:rsidP="00007F03">
      <w:pPr>
        <w:pStyle w:val="22"/>
        <w:numPr>
          <w:ilvl w:val="0"/>
          <w:numId w:val="23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Организационное и технологическое обеспечение проведения оценки индивидуальных достижений выпускников начальной и основной школ в Школе и их соответствие планируемым результатом на уровне требований стандартов и на уровне ресурсного обеспечения.</w:t>
      </w:r>
    </w:p>
    <w:p w:rsidR="003B444A" w:rsidRPr="003B444A" w:rsidRDefault="003B444A" w:rsidP="00007F03">
      <w:pPr>
        <w:pStyle w:val="22"/>
        <w:numPr>
          <w:ilvl w:val="0"/>
          <w:numId w:val="21"/>
        </w:numPr>
        <w:shd w:val="clear" w:color="auto" w:fill="auto"/>
        <w:tabs>
          <w:tab w:val="left" w:pos="30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 xml:space="preserve">критерий. </w:t>
      </w:r>
      <w:r w:rsidRPr="003B444A">
        <w:rPr>
          <w:rFonts w:ascii="Times New Roman" w:hAnsi="Times New Roman" w:cs="Times New Roman"/>
          <w:sz w:val="24"/>
          <w:szCs w:val="24"/>
        </w:rPr>
        <w:t>Внешняя (независимая) оценка уровня и качества освоения основной образовательной программы начального общего образования.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>Показатели:</w:t>
      </w:r>
    </w:p>
    <w:p w:rsidR="003B444A" w:rsidRPr="003B444A" w:rsidRDefault="003B444A" w:rsidP="00007F03">
      <w:pPr>
        <w:pStyle w:val="22"/>
        <w:numPr>
          <w:ilvl w:val="0"/>
          <w:numId w:val="24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Распределение обучающихся по качеству (структуре) освоения основной образовательной программы начального и общего образования (по выделенным планируемым результатам, элементам содержания, компетенциям). Доля обучающихся на всех уровнях образования, получивших оценку своих достижений (в том числе с использованием информационно-коммуникационных технологий) через добровольные и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обязательные процедуры оценивания для построения на основе этого индивидуальной образовательной траектории, способствующей социализации личности.</w:t>
      </w:r>
    </w:p>
    <w:p w:rsidR="003B444A" w:rsidRPr="003B444A" w:rsidRDefault="003B444A" w:rsidP="00007F03">
      <w:pPr>
        <w:pStyle w:val="22"/>
        <w:numPr>
          <w:ilvl w:val="0"/>
          <w:numId w:val="24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Уровень освоения основной образовательной программы начального и общего образования по предметам, личностным и метапредметным результатам (для всех обучающихся и отдельных групп).</w:t>
      </w:r>
    </w:p>
    <w:p w:rsidR="003B444A" w:rsidRPr="003B444A" w:rsidRDefault="003B444A" w:rsidP="00007F03">
      <w:pPr>
        <w:pStyle w:val="22"/>
        <w:numPr>
          <w:ilvl w:val="0"/>
          <w:numId w:val="24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Уровень сформированности учебной мотивации по отдельным предметам (для всех обучающихся и отдельных групп).</w:t>
      </w:r>
    </w:p>
    <w:p w:rsidR="003B444A" w:rsidRPr="003B444A" w:rsidRDefault="003B444A" w:rsidP="00007F03">
      <w:pPr>
        <w:pStyle w:val="22"/>
        <w:numPr>
          <w:ilvl w:val="0"/>
          <w:numId w:val="24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Число обучающихся, включенных в образовательный процесс в результате поддержки и сопровождения.</w:t>
      </w:r>
    </w:p>
    <w:p w:rsidR="003B444A" w:rsidRDefault="003B444A" w:rsidP="00625F4A">
      <w:pPr>
        <w:pStyle w:val="afa"/>
        <w:shd w:val="clear" w:color="auto" w:fill="auto"/>
        <w:spacing w:line="240" w:lineRule="auto"/>
        <w:rPr>
          <w:sz w:val="24"/>
          <w:szCs w:val="24"/>
        </w:rPr>
      </w:pPr>
    </w:p>
    <w:p w:rsidR="003B444A" w:rsidRPr="003B444A" w:rsidRDefault="003B444A" w:rsidP="00007F03">
      <w:pPr>
        <w:pStyle w:val="22"/>
        <w:numPr>
          <w:ilvl w:val="0"/>
          <w:numId w:val="21"/>
        </w:numPr>
        <w:shd w:val="clear" w:color="auto" w:fill="auto"/>
        <w:tabs>
          <w:tab w:val="left" w:pos="293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25F4A">
        <w:rPr>
          <w:rStyle w:val="23"/>
          <w:rFonts w:ascii="Times New Roman" w:hAnsi="Times New Roman" w:cs="Times New Roman"/>
          <w:sz w:val="24"/>
          <w:szCs w:val="24"/>
        </w:rPr>
        <w:t>критерий:</w:t>
      </w:r>
      <w:r w:rsidRPr="003B444A">
        <w:rPr>
          <w:rFonts w:ascii="Times New Roman" w:hAnsi="Times New Roman" w:cs="Times New Roman"/>
          <w:sz w:val="24"/>
          <w:szCs w:val="24"/>
        </w:rPr>
        <w:t>Качество усвоения гуманистических, демократических и традиционных ценностей многонационального российского общества. Показатели:</w:t>
      </w:r>
    </w:p>
    <w:p w:rsidR="003B444A" w:rsidRPr="003B444A" w:rsidRDefault="003B444A" w:rsidP="00007F03">
      <w:pPr>
        <w:pStyle w:val="22"/>
        <w:numPr>
          <w:ilvl w:val="0"/>
          <w:numId w:val="25"/>
        </w:numPr>
        <w:shd w:val="clear" w:color="auto" w:fill="auto"/>
        <w:tabs>
          <w:tab w:val="left" w:pos="31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Гуманистические и демократические ценностные ориентации.</w:t>
      </w:r>
    </w:p>
    <w:p w:rsidR="003B444A" w:rsidRPr="003B444A" w:rsidRDefault="003B444A" w:rsidP="00007F03">
      <w:pPr>
        <w:pStyle w:val="22"/>
        <w:numPr>
          <w:ilvl w:val="0"/>
          <w:numId w:val="25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Уровень развития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3B444A" w:rsidRPr="003B444A" w:rsidRDefault="003B444A" w:rsidP="00007F03">
      <w:pPr>
        <w:pStyle w:val="22"/>
        <w:numPr>
          <w:ilvl w:val="0"/>
          <w:numId w:val="25"/>
        </w:numPr>
        <w:shd w:val="clear" w:color="auto" w:fill="auto"/>
        <w:tabs>
          <w:tab w:val="left" w:pos="336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Степень сформированности осознанного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 - ценностям народов России и народов мира. Готовность и способность вести диалог с другими людьми и достигать взаимопонимания.</w:t>
      </w:r>
    </w:p>
    <w:p w:rsidR="003B444A" w:rsidRPr="003B444A" w:rsidRDefault="003B444A" w:rsidP="00007F03">
      <w:pPr>
        <w:pStyle w:val="22"/>
        <w:numPr>
          <w:ilvl w:val="0"/>
          <w:numId w:val="25"/>
        </w:numPr>
        <w:shd w:val="clear" w:color="auto" w:fill="auto"/>
        <w:tabs>
          <w:tab w:val="left" w:pos="336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Степень сформированности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человека.</w:t>
      </w:r>
    </w:p>
    <w:p w:rsidR="003B444A" w:rsidRPr="003B444A" w:rsidRDefault="003B444A" w:rsidP="00007F03">
      <w:pPr>
        <w:pStyle w:val="22"/>
        <w:numPr>
          <w:ilvl w:val="0"/>
          <w:numId w:val="21"/>
        </w:numPr>
        <w:shd w:val="clear" w:color="auto" w:fill="auto"/>
        <w:tabs>
          <w:tab w:val="left" w:pos="28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 xml:space="preserve">критерий: </w:t>
      </w:r>
      <w:r w:rsidRPr="003B444A">
        <w:rPr>
          <w:rFonts w:ascii="Times New Roman" w:hAnsi="Times New Roman" w:cs="Times New Roman"/>
          <w:sz w:val="24"/>
          <w:szCs w:val="24"/>
        </w:rPr>
        <w:t>Личностный аспект оценки индивидуальных достижений обучающихся.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Показатели:</w:t>
      </w:r>
    </w:p>
    <w:p w:rsidR="003B444A" w:rsidRPr="003B444A" w:rsidRDefault="003B444A" w:rsidP="00007F03">
      <w:pPr>
        <w:pStyle w:val="22"/>
        <w:numPr>
          <w:ilvl w:val="0"/>
          <w:numId w:val="26"/>
        </w:numPr>
        <w:shd w:val="clear" w:color="auto" w:fill="auto"/>
        <w:tabs>
          <w:tab w:val="left" w:pos="331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Оценка индивидуальных достижений обучающихся в соответствии с требованиями ФГОС с использованием разработанных стандартизированных измерительных и инструктивно-методических материалов.</w:t>
      </w:r>
    </w:p>
    <w:p w:rsidR="003B444A" w:rsidRPr="003B444A" w:rsidRDefault="003B444A" w:rsidP="00007F03">
      <w:pPr>
        <w:pStyle w:val="22"/>
        <w:numPr>
          <w:ilvl w:val="0"/>
          <w:numId w:val="26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Количество участников образовательных отношений, использующих возможности социокультурного пространства района для обеспечения личностного развития учащихся в соответствии с ФГОС, на основании мониторинга индивидуальных достижений обучающихся на уровне отдельного класса и образовательного учреждения.</w:t>
      </w:r>
    </w:p>
    <w:p w:rsidR="003B444A" w:rsidRPr="003B444A" w:rsidRDefault="003B444A" w:rsidP="00007F03">
      <w:pPr>
        <w:pStyle w:val="22"/>
        <w:numPr>
          <w:ilvl w:val="0"/>
          <w:numId w:val="26"/>
        </w:numPr>
        <w:shd w:val="clear" w:color="auto" w:fill="auto"/>
        <w:tabs>
          <w:tab w:val="left" w:pos="3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Разработка единой информационно-технологической платформы системы оценки качества начального и общего образования, доля учащихся, обучающихся в различных формах обучения, с использованием современных технологий, в том числе с использованием дистанционных технологий.</w:t>
      </w:r>
    </w:p>
    <w:p w:rsidR="003B444A" w:rsidRPr="003B444A" w:rsidRDefault="003B444A" w:rsidP="00007F03">
      <w:pPr>
        <w:pStyle w:val="22"/>
        <w:numPr>
          <w:ilvl w:val="0"/>
          <w:numId w:val="26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Успешность проведения обследований в Школе.</w:t>
      </w:r>
    </w:p>
    <w:p w:rsidR="003B444A" w:rsidRPr="003B444A" w:rsidRDefault="003B444A" w:rsidP="00007F03">
      <w:pPr>
        <w:pStyle w:val="22"/>
        <w:numPr>
          <w:ilvl w:val="0"/>
          <w:numId w:val="26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Реализация механизмов обеспечения достоверности при оценке индивидуальных достижений обучающихся;</w:t>
      </w:r>
    </w:p>
    <w:p w:rsidR="003B444A" w:rsidRPr="003B444A" w:rsidRDefault="003B444A" w:rsidP="00007F03">
      <w:pPr>
        <w:pStyle w:val="22"/>
        <w:numPr>
          <w:ilvl w:val="0"/>
          <w:numId w:val="26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Участие в обеспечении доступности данных оценки индивидуальных достижений обучающихся в соответствии с уровнями доступа.</w:t>
      </w:r>
    </w:p>
    <w:p w:rsidR="00625F4A" w:rsidRPr="00625F4A" w:rsidRDefault="003B444A" w:rsidP="00625F4A">
      <w:pPr>
        <w:pStyle w:val="22"/>
        <w:numPr>
          <w:ilvl w:val="0"/>
          <w:numId w:val="26"/>
        </w:numPr>
        <w:shd w:val="clear" w:color="auto" w:fill="auto"/>
        <w:tabs>
          <w:tab w:val="left" w:pos="341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Оценки индивидуальных достижений обучающихся и подготовка рекомендаций по совершенствованию образовательного процесса, динамика развития исследовательских, проектных умений учащихся.</w:t>
      </w:r>
    </w:p>
    <w:p w:rsidR="00625F4A" w:rsidRPr="00625F4A" w:rsidRDefault="00625F4A" w:rsidP="00625F4A">
      <w:pPr>
        <w:pStyle w:val="22"/>
        <w:shd w:val="clear" w:color="auto" w:fill="auto"/>
        <w:tabs>
          <w:tab w:val="left" w:pos="341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625F4A" w:rsidRPr="00625F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p w:rsidR="00625F4A" w:rsidRDefault="003B444A" w:rsidP="003B444A">
      <w:pPr>
        <w:pStyle w:val="afc"/>
        <w:shd w:val="clear" w:color="auto" w:fill="auto"/>
        <w:spacing w:line="240" w:lineRule="auto"/>
        <w:jc w:val="both"/>
        <w:rPr>
          <w:sz w:val="24"/>
          <w:szCs w:val="24"/>
        </w:rPr>
      </w:pPr>
      <w:r w:rsidRPr="003B444A">
        <w:rPr>
          <w:rStyle w:val="afd"/>
          <w:b w:val="0"/>
        </w:rPr>
        <w:lastRenderedPageBreak/>
        <w:t xml:space="preserve">Выполнение подпрограммы «Создание условий для повышения качества образования» </w:t>
      </w:r>
      <w:r w:rsidR="00625F4A">
        <w:rPr>
          <w:sz w:val="24"/>
          <w:szCs w:val="24"/>
        </w:rPr>
        <w:t>в 2017-2021</w:t>
      </w:r>
      <w:r w:rsidRPr="003B444A">
        <w:rPr>
          <w:sz w:val="24"/>
          <w:szCs w:val="24"/>
        </w:rPr>
        <w:t xml:space="preserve"> учебных годах: </w:t>
      </w:r>
    </w:p>
    <w:p w:rsidR="003B444A" w:rsidRPr="003B444A" w:rsidRDefault="003B444A" w:rsidP="003B444A">
      <w:pPr>
        <w:pStyle w:val="afc"/>
        <w:shd w:val="clear" w:color="auto" w:fill="auto"/>
        <w:spacing w:line="240" w:lineRule="auto"/>
        <w:jc w:val="both"/>
        <w:rPr>
          <w:sz w:val="24"/>
          <w:szCs w:val="24"/>
        </w:rPr>
      </w:pPr>
      <w:r w:rsidRPr="003B444A">
        <w:rPr>
          <w:sz w:val="24"/>
          <w:szCs w:val="24"/>
        </w:rPr>
        <w:t>Анализ уровня готовности к обучению в Школе (для всех обучающихся и отдельных групп).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43"/>
        <w:gridCol w:w="2534"/>
        <w:gridCol w:w="2654"/>
      </w:tblGrid>
      <w:tr w:rsidR="003B444A" w:rsidRPr="003B444A" w:rsidTr="00117978">
        <w:trPr>
          <w:trHeight w:hRule="exact" w:val="965"/>
        </w:trPr>
        <w:tc>
          <w:tcPr>
            <w:tcW w:w="14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Задача 1. 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культурной, духовно-нравственной личности обучающегося Школы, способной на основе полученного качественного образования осуществлять профессионально-личностный выбор и успешно реализовывать себя в различных сферах деятельности.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готовности к обучению на определенной ступени обучения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</w:t>
            </w:r>
          </w:p>
        </w:tc>
      </w:tr>
      <w:tr w:rsidR="003B444A" w:rsidRPr="003B444A" w:rsidTr="00117978">
        <w:trPr>
          <w:trHeight w:hRule="exact" w:val="128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 Разработка и размещение инструктивно-методических материалов по организации и проведению оценки качества образования представляется на сайте ОУ. Организация и проведение оценки качества образования.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Инструктивно-методические материалы размещаются на сайте ОУ.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Руководитель</w:t>
            </w:r>
          </w:p>
        </w:tc>
      </w:tr>
      <w:tr w:rsidR="003B444A" w:rsidRPr="003B444A" w:rsidTr="00117978">
        <w:trPr>
          <w:trHeight w:hRule="exact" w:val="960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Мониторинг сформированности учебной мотивации по отдельным предметам.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сформированности учебной мотивации по отдельным предметам (для всех обучающихся и отдельных групп) Справка по Школе.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</w:t>
            </w:r>
          </w:p>
        </w:tc>
      </w:tr>
      <w:tr w:rsidR="003B444A" w:rsidRPr="003B444A" w:rsidTr="00117978">
        <w:trPr>
          <w:trHeight w:hRule="exact" w:val="128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Разработка и использование тестов когнитивного развития учащихся различных возрастных групп.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дополнительных тестов когнитивного развития для проверки полученных результатов обученности.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  <w:tr w:rsidR="003B444A" w:rsidRPr="003B444A" w:rsidTr="00117978">
        <w:trPr>
          <w:trHeight w:hRule="exact" w:val="64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Индивидуальные рекомендации по формированию образовательных траекторий обучения учащихся в 5 классе.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  <w:tr w:rsidR="003B444A" w:rsidRPr="003B444A" w:rsidTr="00117978">
        <w:trPr>
          <w:trHeight w:hRule="exact" w:val="64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Мониторинг детей, имеющих трудности в освоении основной программы ФГОС.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  <w:tr w:rsidR="003B444A" w:rsidRPr="003B444A" w:rsidTr="00117978">
        <w:trPr>
          <w:trHeight w:hRule="exact" w:val="648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Дополнительные обследования детей. Разработка рекомендаций по оказанию индивидуальной помощи.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  <w:tr w:rsidR="003B444A" w:rsidRPr="003B444A" w:rsidTr="00117978">
        <w:trPr>
          <w:trHeight w:hRule="exact" w:val="64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и методических материалов по организации работы с детьми, не освоившими требования ФГОС на базовом уровне.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Руководитель ШМО</w:t>
            </w:r>
          </w:p>
        </w:tc>
      </w:tr>
      <w:tr w:rsidR="003B444A" w:rsidRPr="003B444A" w:rsidTr="00117978">
        <w:trPr>
          <w:trHeight w:hRule="exact" w:val="65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Распределение обучающихся по уровням готовности к обучению в основной школе (для всех обучающихся и отдельных групп).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</w:tbl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43"/>
        <w:gridCol w:w="2534"/>
        <w:gridCol w:w="2654"/>
      </w:tblGrid>
      <w:tr w:rsidR="003B444A" w:rsidRPr="003B444A" w:rsidTr="00117978">
        <w:trPr>
          <w:trHeight w:hRule="exact" w:val="2237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плана-графика мероприятий по подготовке и проведению процедуры оценки качества начального образования специалистами в соответствии с моделью проведения процедур оценки качества. Оценка индивидуальных достижений обучающихся.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Разработка стандартизированных измерительных и инструктивно-методических материалов для проведения мониторинга индивидуальных достижений выпускников начальной школы.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  <w:tr w:rsidR="003B444A" w:rsidRPr="003B444A" w:rsidTr="00117978">
        <w:trPr>
          <w:trHeight w:hRule="exact" w:val="1915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проектов, повышающих мотивацию обучения.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Каталог проектов по различным предметным областям деятельности. Систематизация проектов с учетом вида и типа, назначения и участия каждого учащегося в его реализации. Проведение процедур оценки качества образования для оценки индивидуальных достижений обучающихся. Аналитические материалы, «портфолио» достижений учеников.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  <w:tr w:rsidR="003B444A" w:rsidRPr="003B444A" w:rsidTr="00117978">
        <w:trPr>
          <w:trHeight w:hRule="exact" w:val="1915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образовательных достижений каждого выпускника начального уровня образования, основного уровня образования.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способности и готовности обучающихся к саморазвитию и самообразованию на основе мотивации к обучению.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Расширение системы формирования ответственного отношения к учению.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Справка по результатам контроля.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  <w:tr w:rsidR="003B444A" w:rsidRPr="003B444A" w:rsidTr="00117978">
        <w:trPr>
          <w:trHeight w:hRule="exact" w:val="643"/>
        </w:trPr>
        <w:tc>
          <w:tcPr>
            <w:tcW w:w="14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Задача 2. 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управления в Школе, обеспечивающей эффективную «обратную связь» в рамках сферы ответственности перед потребителями образовательных услуг</w:t>
            </w:r>
          </w:p>
        </w:tc>
      </w:tr>
      <w:tr w:rsidR="003B444A" w:rsidRPr="003B444A" w:rsidTr="00117978">
        <w:trPr>
          <w:trHeight w:hRule="exact" w:val="965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начальной и основной школы в соответствии с требованиями ФГОС НОО и ООО.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График непрерывного повышения квалификации.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  <w:tr w:rsidR="003B444A" w:rsidRPr="003B444A" w:rsidTr="00117978">
        <w:trPr>
          <w:trHeight w:hRule="exact" w:val="970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625F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и методических материалов по повышению квалификации. Участие в инструктивно-методических семинарах «Проведение процедур оценки качества начального образования согласно ФГОС».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</w:tbl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43"/>
        <w:gridCol w:w="2534"/>
        <w:gridCol w:w="2654"/>
      </w:tblGrid>
      <w:tr w:rsidR="003B444A" w:rsidRPr="003B444A" w:rsidTr="00117978">
        <w:trPr>
          <w:trHeight w:hRule="exact" w:val="336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проведения методологических семинаров.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4A" w:rsidRPr="003B444A" w:rsidTr="00117978">
        <w:trPr>
          <w:trHeight w:hRule="exact" w:val="960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образования в Школе для выявления индивидуальных достижений обучающихся.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Сравнительная аналитическая справка результатов.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  <w:tr w:rsidR="003B444A" w:rsidRPr="003B444A" w:rsidTr="00117978">
        <w:trPr>
          <w:trHeight w:hRule="exact" w:val="1598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Данные для надзорных органов, осуществляющих функции по контролю и надзору в сфере образования.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</w:t>
            </w:r>
          </w:p>
        </w:tc>
      </w:tr>
      <w:tr w:rsidR="003B444A" w:rsidRPr="003B444A" w:rsidTr="00117978">
        <w:trPr>
          <w:trHeight w:hRule="exact" w:val="1594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проблем, выявленных в результате оценки качества образования.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Рекомендации по использованию результатов оценки качества начального и общего образования.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с учителями по обсуждению проблем, выявленных в результате оценки качества образования.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ШМО, учителя-предметники</w:t>
            </w:r>
          </w:p>
        </w:tc>
      </w:tr>
      <w:tr w:rsidR="003B444A" w:rsidRPr="003B444A" w:rsidTr="00117978">
        <w:trPr>
          <w:trHeight w:hRule="exact" w:val="1598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индивидуальных образовательных маршрутов.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Подготовка итогового отчета о проведении оценки качества начального и общего образования.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оценки качества.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на сайте гимназии.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Зам.дир. по УВР, Руководители ШМО,</w:t>
            </w:r>
          </w:p>
        </w:tc>
      </w:tr>
      <w:tr w:rsidR="003B444A" w:rsidRPr="003B444A" w:rsidTr="00117978">
        <w:trPr>
          <w:trHeight w:hRule="exact" w:val="643"/>
        </w:trPr>
        <w:tc>
          <w:tcPr>
            <w:tcW w:w="14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Задача 3. 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Обеспечение в результате обучения каждому обучающемуся навыков ориентации в мире ценностей и решения задач, связанных с определением собственной мировоззренческой, нравственной и гражданской позиции.</w:t>
            </w:r>
          </w:p>
        </w:tc>
      </w:tr>
      <w:tr w:rsidR="003B444A" w:rsidRPr="003B444A" w:rsidTr="00117978">
        <w:trPr>
          <w:trHeight w:hRule="exact" w:val="128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Развитие морального сознания как переходного от доконвенционального к конвенциональному уровню.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Ориентация в нравственном смысле и содержании, как собственных поступков, так и поступков окружающих.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after="18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18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B444A" w:rsidRPr="003B444A" w:rsidTr="00117978">
        <w:trPr>
          <w:trHeight w:hRule="exact" w:val="65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Результаты анализа Методики «Ценностные ориентации» (тест-опросник личностного роста). Сформированностьэмпатии для осознанного понимания других людей 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after="18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18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43"/>
        <w:gridCol w:w="2534"/>
        <w:gridCol w:w="2654"/>
      </w:tblGrid>
      <w:tr w:rsidR="003B444A" w:rsidRPr="003B444A" w:rsidTr="00117978">
        <w:trPr>
          <w:trHeight w:hRule="exact" w:val="65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сопереживания им, выражающихся в поступках, направленных на помощь и обеспечение благополучия.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4A" w:rsidRPr="003B444A" w:rsidTr="00117978">
        <w:trPr>
          <w:trHeight w:hRule="exact" w:val="1910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результатов тестирования (Характеристика показателей оценки в зависимости от выраженности фактора).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Сформированность морального сознания, способности к решению нравственных дилемм учитывая позиции партнеров в общении, ориентации на их мотивы и чувства; устойчивое следование моральным нормам и этическим требованиям в поведении.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Сформированность осознанных устойчивых моральных предпочтений.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after="18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18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B444A" w:rsidRPr="003B444A" w:rsidTr="00117978">
        <w:trPr>
          <w:trHeight w:hRule="exact" w:val="1915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Методика для оценки жизненных установок личности, объективности оценки других и самооценки.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Реализация установки на здоровый образ жизни в реальном поведении и поступках. Усвоение правил индивидуального и коллективного безопасного поведения в чрезвычайных ситуациях, угрожающих жизни и здоровью человека, правил поведения на дорогах.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after="18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18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B444A" w:rsidRPr="003B444A" w:rsidTr="00117978">
        <w:trPr>
          <w:trHeight w:hRule="exact" w:val="128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Справка по результатам медосмотра, мониторинг здоровья. Обсуждение ДТП с участием школьников.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Сформированность чувства прекрасного и эстетических чувств на основе знакомства с мировой и отечественной культурой.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ВР, классные руководители</w:t>
            </w:r>
          </w:p>
        </w:tc>
      </w:tr>
      <w:tr w:rsidR="003B444A" w:rsidRPr="003B444A" w:rsidTr="00117978">
        <w:trPr>
          <w:trHeight w:hRule="exact" w:val="65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after="12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Договоры о сотрудничестве.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12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взаимодействия.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p w:rsidR="003B444A" w:rsidRPr="00625F4A" w:rsidRDefault="003B444A" w:rsidP="00625F4A">
      <w:pPr>
        <w:pStyle w:val="12"/>
        <w:shd w:val="clear" w:color="auto" w:fill="auto"/>
        <w:tabs>
          <w:tab w:val="left" w:pos="3454"/>
        </w:tabs>
        <w:spacing w:after="0" w:line="240" w:lineRule="auto"/>
        <w:ind w:left="286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35"/>
      <w:bookmarkStart w:id="21" w:name="bookmark36"/>
      <w:r w:rsidRPr="00625F4A">
        <w:rPr>
          <w:rFonts w:ascii="Times New Roman" w:hAnsi="Times New Roman" w:cs="Times New Roman"/>
          <w:sz w:val="24"/>
          <w:szCs w:val="24"/>
        </w:rPr>
        <w:lastRenderedPageBreak/>
        <w:t>Подпрограмма «Развитие системы воспитательной деятельности»</w:t>
      </w:r>
      <w:bookmarkEnd w:id="20"/>
      <w:bookmarkEnd w:id="21"/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Сроки реализации </w:t>
      </w:r>
      <w:r w:rsidR="00625F4A">
        <w:rPr>
          <w:rFonts w:ascii="Times New Roman" w:hAnsi="Times New Roman" w:cs="Times New Roman"/>
          <w:sz w:val="24"/>
          <w:szCs w:val="24"/>
        </w:rPr>
        <w:t>2017-2021</w:t>
      </w:r>
      <w:r w:rsidRPr="003B444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Целевое назначение подпрограммы: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Поддержание и развитие традиций МБОУ СОШ с. Чаатинский им. К.О.Шактаржыка.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Самоопределение - жизненное, ценностно-смысловое состояние человека, возникающее на основе духовно-нравственного, социального, национального, религиозного, профессионального, семейного воспитания, осуществляемого человеком на всем его жизненном пути, а в момент окончания школы, выступающее «ядром» личности выпускника.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Развитие органов ученического самоуправления до уровня партнерства с педагогическим коллективом.</w:t>
      </w:r>
    </w:p>
    <w:p w:rsidR="003B444A" w:rsidRPr="003B444A" w:rsidRDefault="003B444A" w:rsidP="003B444A">
      <w:pPr>
        <w:pStyle w:val="90"/>
        <w:shd w:val="clear" w:color="auto" w:fill="auto"/>
        <w:spacing w:before="0" w:line="240" w:lineRule="auto"/>
        <w:ind w:firstLine="600"/>
        <w:rPr>
          <w:b w:val="0"/>
          <w:sz w:val="24"/>
          <w:szCs w:val="24"/>
        </w:rPr>
      </w:pPr>
      <w:r w:rsidRPr="003B444A">
        <w:rPr>
          <w:b w:val="0"/>
          <w:sz w:val="24"/>
          <w:szCs w:val="24"/>
        </w:rPr>
        <w:t>Задачи подпрограммы:</w:t>
      </w:r>
    </w:p>
    <w:p w:rsidR="003B444A" w:rsidRPr="003B444A" w:rsidRDefault="003B444A" w:rsidP="00007F03">
      <w:pPr>
        <w:pStyle w:val="22"/>
        <w:numPr>
          <w:ilvl w:val="0"/>
          <w:numId w:val="28"/>
        </w:numPr>
        <w:shd w:val="clear" w:color="auto" w:fill="auto"/>
        <w:tabs>
          <w:tab w:val="left" w:pos="3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Повышение культурного, нравственного уровня учащихся, воспитание гражданского долга.</w:t>
      </w:r>
    </w:p>
    <w:p w:rsidR="003B444A" w:rsidRPr="003B444A" w:rsidRDefault="003B444A" w:rsidP="00007F03">
      <w:pPr>
        <w:pStyle w:val="22"/>
        <w:numPr>
          <w:ilvl w:val="0"/>
          <w:numId w:val="28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Участие в социально значимой деятельности школы, района, активизация внеклассной работы по предметам.</w:t>
      </w:r>
    </w:p>
    <w:p w:rsidR="003B444A" w:rsidRPr="003B444A" w:rsidRDefault="003B444A" w:rsidP="00007F03">
      <w:pPr>
        <w:pStyle w:val="22"/>
        <w:numPr>
          <w:ilvl w:val="0"/>
          <w:numId w:val="28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Создание условий для эффективного взаимодействия с семьей в интересах полноценного воспитания учащихся, внедрение в практику новых форм работы с родителями (законными представителями).</w:t>
      </w:r>
    </w:p>
    <w:p w:rsidR="003B444A" w:rsidRPr="003B444A" w:rsidRDefault="003B444A" w:rsidP="00007F03">
      <w:pPr>
        <w:pStyle w:val="22"/>
        <w:numPr>
          <w:ilvl w:val="0"/>
          <w:numId w:val="28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Совершенствование системы педагогического сопровождения с целью усиления влияния на детей группы риска; формирование у детей установок на здоровый образ жизни.</w:t>
      </w:r>
    </w:p>
    <w:p w:rsidR="003B444A" w:rsidRPr="003B444A" w:rsidRDefault="003B444A" w:rsidP="003B444A">
      <w:pPr>
        <w:pStyle w:val="90"/>
        <w:shd w:val="clear" w:color="auto" w:fill="auto"/>
        <w:spacing w:before="0" w:line="240" w:lineRule="auto"/>
        <w:ind w:firstLine="600"/>
        <w:rPr>
          <w:b w:val="0"/>
          <w:sz w:val="24"/>
          <w:szCs w:val="24"/>
        </w:rPr>
      </w:pPr>
      <w:r w:rsidRPr="003B444A">
        <w:rPr>
          <w:b w:val="0"/>
          <w:sz w:val="24"/>
          <w:szCs w:val="24"/>
        </w:rPr>
        <w:t>Ожидаемые результаты подпрограммы:</w:t>
      </w:r>
    </w:p>
    <w:p w:rsidR="003B444A" w:rsidRPr="003B444A" w:rsidRDefault="003B444A" w:rsidP="00007F03">
      <w:pPr>
        <w:pStyle w:val="22"/>
        <w:numPr>
          <w:ilvl w:val="0"/>
          <w:numId w:val="29"/>
        </w:numPr>
        <w:shd w:val="clear" w:color="auto" w:fill="auto"/>
        <w:tabs>
          <w:tab w:val="left" w:pos="2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увеличение числа учащихся, обучающихся в системе дополнительного образования до 100%;</w:t>
      </w:r>
    </w:p>
    <w:p w:rsidR="003B444A" w:rsidRPr="003B444A" w:rsidRDefault="003B444A" w:rsidP="00007F03">
      <w:pPr>
        <w:pStyle w:val="22"/>
        <w:numPr>
          <w:ilvl w:val="0"/>
          <w:numId w:val="29"/>
        </w:numPr>
        <w:shd w:val="clear" w:color="auto" w:fill="auto"/>
        <w:tabs>
          <w:tab w:val="left" w:pos="2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реализация программы воспитательной системы школы;</w:t>
      </w:r>
    </w:p>
    <w:p w:rsidR="003B444A" w:rsidRPr="003B444A" w:rsidRDefault="003B444A" w:rsidP="00007F03">
      <w:pPr>
        <w:pStyle w:val="22"/>
        <w:numPr>
          <w:ilvl w:val="0"/>
          <w:numId w:val="29"/>
        </w:numPr>
        <w:shd w:val="clear" w:color="auto" w:fill="auto"/>
        <w:tabs>
          <w:tab w:val="left" w:pos="2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развитие социальных инициатив учащихся;</w:t>
      </w:r>
    </w:p>
    <w:p w:rsidR="003B444A" w:rsidRPr="003B444A" w:rsidRDefault="003B444A" w:rsidP="00007F03">
      <w:pPr>
        <w:pStyle w:val="22"/>
        <w:numPr>
          <w:ilvl w:val="0"/>
          <w:numId w:val="29"/>
        </w:numPr>
        <w:shd w:val="clear" w:color="auto" w:fill="auto"/>
        <w:tabs>
          <w:tab w:val="left" w:pos="2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повышение качества воспитания и навыков культурного поведения учащихся, адекватных требованиям ФГОС;</w:t>
      </w:r>
    </w:p>
    <w:p w:rsidR="003B444A" w:rsidRPr="003B444A" w:rsidRDefault="003B444A" w:rsidP="00007F03">
      <w:pPr>
        <w:pStyle w:val="22"/>
        <w:numPr>
          <w:ilvl w:val="0"/>
          <w:numId w:val="29"/>
        </w:numPr>
        <w:shd w:val="clear" w:color="auto" w:fill="auto"/>
        <w:tabs>
          <w:tab w:val="left" w:pos="2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повышение эффективности воспитательного процесса в школе, снижение фактов проявления негативных поведенческих реакций учащихся;</w:t>
      </w:r>
    </w:p>
    <w:p w:rsidR="003B444A" w:rsidRPr="003B444A" w:rsidRDefault="003B444A" w:rsidP="00007F03">
      <w:pPr>
        <w:pStyle w:val="22"/>
        <w:numPr>
          <w:ilvl w:val="0"/>
          <w:numId w:val="29"/>
        </w:numPr>
        <w:shd w:val="clear" w:color="auto" w:fill="auto"/>
        <w:tabs>
          <w:tab w:val="left" w:pos="2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совместная деятельность семьи и школы по воспитанию, реализующая принципы гуманистической педагогики: семинары, творческие объединения родителей и учителей;</w:t>
      </w:r>
    </w:p>
    <w:p w:rsidR="003B444A" w:rsidRPr="003B444A" w:rsidRDefault="003B444A" w:rsidP="00007F03">
      <w:pPr>
        <w:pStyle w:val="22"/>
        <w:numPr>
          <w:ilvl w:val="0"/>
          <w:numId w:val="29"/>
        </w:numPr>
        <w:shd w:val="clear" w:color="auto" w:fill="auto"/>
        <w:tabs>
          <w:tab w:val="left" w:pos="2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удовлетворенность семьи воспитанием обучающихся.</w:t>
      </w:r>
    </w:p>
    <w:p w:rsidR="003B444A" w:rsidRPr="003B444A" w:rsidRDefault="003B444A" w:rsidP="003B444A">
      <w:pPr>
        <w:pStyle w:val="90"/>
        <w:shd w:val="clear" w:color="auto" w:fill="auto"/>
        <w:spacing w:before="0" w:line="240" w:lineRule="auto"/>
        <w:ind w:firstLine="600"/>
        <w:rPr>
          <w:b w:val="0"/>
          <w:sz w:val="24"/>
          <w:szCs w:val="24"/>
        </w:rPr>
      </w:pPr>
      <w:r w:rsidRPr="003B444A">
        <w:rPr>
          <w:b w:val="0"/>
          <w:sz w:val="24"/>
          <w:szCs w:val="24"/>
        </w:rPr>
        <w:t>Критерии и показатели развития системы воспитательной деятельности:</w:t>
      </w:r>
    </w:p>
    <w:p w:rsidR="003B444A" w:rsidRPr="003B444A" w:rsidRDefault="003B444A" w:rsidP="00007F03">
      <w:pPr>
        <w:pStyle w:val="22"/>
        <w:numPr>
          <w:ilvl w:val="0"/>
          <w:numId w:val="30"/>
        </w:numPr>
        <w:shd w:val="clear" w:color="auto" w:fill="auto"/>
        <w:tabs>
          <w:tab w:val="left" w:pos="29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 xml:space="preserve">критерий. </w:t>
      </w:r>
      <w:r w:rsidRPr="003B444A">
        <w:rPr>
          <w:rFonts w:ascii="Times New Roman" w:hAnsi="Times New Roman" w:cs="Times New Roman"/>
          <w:sz w:val="24"/>
          <w:szCs w:val="24"/>
        </w:rPr>
        <w:t>Рост мотивации и развитие способности учащихся анализировать, обретать и отстаивать собственную позицию в социальной действительности.</w:t>
      </w:r>
    </w:p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lastRenderedPageBreak/>
        <w:t>Показатели:</w:t>
      </w:r>
    </w:p>
    <w:p w:rsidR="003B444A" w:rsidRPr="003B444A" w:rsidRDefault="003B444A" w:rsidP="00007F03">
      <w:pPr>
        <w:pStyle w:val="22"/>
        <w:numPr>
          <w:ilvl w:val="0"/>
          <w:numId w:val="31"/>
        </w:numPr>
        <w:shd w:val="clear" w:color="auto" w:fill="auto"/>
        <w:tabs>
          <w:tab w:val="left" w:pos="3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Удовлетворенность деятельностью воспитательной системы школы со стороны родителей (законных представителей).</w:t>
      </w:r>
    </w:p>
    <w:p w:rsidR="003B444A" w:rsidRPr="003B444A" w:rsidRDefault="003B444A" w:rsidP="00007F03">
      <w:pPr>
        <w:pStyle w:val="22"/>
        <w:numPr>
          <w:ilvl w:val="0"/>
          <w:numId w:val="31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Удовлетворенность деятельностью школы со стороны учащихся.</w:t>
      </w:r>
    </w:p>
    <w:p w:rsidR="003B444A" w:rsidRPr="003B444A" w:rsidRDefault="003B444A" w:rsidP="00007F03">
      <w:pPr>
        <w:pStyle w:val="22"/>
        <w:numPr>
          <w:ilvl w:val="0"/>
          <w:numId w:val="31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Соотнесение оценки качества результата деятельности обучающихся в соответствии с поставленной воспитательной целью.</w:t>
      </w:r>
    </w:p>
    <w:p w:rsidR="003B444A" w:rsidRPr="003B444A" w:rsidRDefault="003B444A" w:rsidP="00007F03">
      <w:pPr>
        <w:pStyle w:val="22"/>
        <w:numPr>
          <w:ilvl w:val="0"/>
          <w:numId w:val="30"/>
        </w:numPr>
        <w:shd w:val="clear" w:color="auto" w:fill="auto"/>
        <w:tabs>
          <w:tab w:val="left" w:pos="30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 xml:space="preserve">критерий. </w:t>
      </w:r>
      <w:r w:rsidRPr="003B444A">
        <w:rPr>
          <w:rFonts w:ascii="Times New Roman" w:hAnsi="Times New Roman" w:cs="Times New Roman"/>
          <w:sz w:val="24"/>
          <w:szCs w:val="24"/>
        </w:rPr>
        <w:t>Формирование эмоционально-ценностного отношения к разным культурам и их представителям.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Показатели:</w:t>
      </w:r>
    </w:p>
    <w:p w:rsidR="003B444A" w:rsidRPr="003B444A" w:rsidRDefault="003B444A" w:rsidP="00007F03">
      <w:pPr>
        <w:pStyle w:val="22"/>
        <w:numPr>
          <w:ilvl w:val="0"/>
          <w:numId w:val="32"/>
        </w:numPr>
        <w:shd w:val="clear" w:color="auto" w:fill="auto"/>
        <w:tabs>
          <w:tab w:val="left" w:pos="3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Сформированность коммуникативных умений на различных ступенях обучения.</w:t>
      </w:r>
    </w:p>
    <w:p w:rsidR="003B444A" w:rsidRPr="003B444A" w:rsidRDefault="003B444A" w:rsidP="00007F03">
      <w:pPr>
        <w:pStyle w:val="22"/>
        <w:numPr>
          <w:ilvl w:val="0"/>
          <w:numId w:val="32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Сформированность эмоционально-ценностного отношения к разным культурам и их представителям.</w:t>
      </w:r>
    </w:p>
    <w:p w:rsidR="003B444A" w:rsidRPr="003B444A" w:rsidRDefault="003B444A" w:rsidP="00007F03">
      <w:pPr>
        <w:pStyle w:val="22"/>
        <w:numPr>
          <w:ilvl w:val="0"/>
          <w:numId w:val="30"/>
        </w:numPr>
        <w:shd w:val="clear" w:color="auto" w:fill="auto"/>
        <w:tabs>
          <w:tab w:val="left" w:pos="30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Style w:val="23"/>
          <w:rFonts w:ascii="Times New Roman" w:hAnsi="Times New Roman" w:cs="Times New Roman"/>
          <w:b w:val="0"/>
          <w:sz w:val="24"/>
          <w:szCs w:val="24"/>
        </w:rPr>
        <w:t xml:space="preserve">критерий. </w:t>
      </w:r>
      <w:r w:rsidRPr="003B444A">
        <w:rPr>
          <w:rFonts w:ascii="Times New Roman" w:hAnsi="Times New Roman" w:cs="Times New Roman"/>
          <w:sz w:val="24"/>
          <w:szCs w:val="24"/>
        </w:rPr>
        <w:t>Раскрытие творческого потенциала детей, развитие познавательных потребностей, вовлечение учеников в практику больших и малых полезных дел.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Показатели:</w:t>
      </w:r>
    </w:p>
    <w:p w:rsidR="003B444A" w:rsidRPr="003B444A" w:rsidRDefault="003B444A" w:rsidP="00007F03">
      <w:pPr>
        <w:pStyle w:val="22"/>
        <w:numPr>
          <w:ilvl w:val="0"/>
          <w:numId w:val="33"/>
        </w:numPr>
        <w:shd w:val="clear" w:color="auto" w:fill="auto"/>
        <w:tabs>
          <w:tab w:val="left" w:pos="3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Уровень комфортности обучения учащихся (на основе опросов).</w:t>
      </w:r>
    </w:p>
    <w:p w:rsidR="003B444A" w:rsidRPr="003B444A" w:rsidRDefault="003B444A" w:rsidP="00007F03">
      <w:pPr>
        <w:pStyle w:val="22"/>
        <w:numPr>
          <w:ilvl w:val="0"/>
          <w:numId w:val="33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Эффективность программы сопровождения детей с особенностями развития.</w:t>
      </w:r>
    </w:p>
    <w:p w:rsidR="003B444A" w:rsidRPr="003B444A" w:rsidRDefault="003B444A" w:rsidP="00007F03">
      <w:pPr>
        <w:pStyle w:val="22"/>
        <w:numPr>
          <w:ilvl w:val="0"/>
          <w:numId w:val="33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Сформированность целостного представления о дальнейшем укреплении традиций, создании новых традиций, украшающих жизнь коллектива и воспитывающих у учеников чувство гордости за свою школу.</w:t>
      </w:r>
    </w:p>
    <w:p w:rsidR="003B444A" w:rsidRPr="003B444A" w:rsidRDefault="003B444A" w:rsidP="00007F03">
      <w:pPr>
        <w:pStyle w:val="22"/>
        <w:numPr>
          <w:ilvl w:val="0"/>
          <w:numId w:val="33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Сформированность у учащихся активного и позитивного отношения к собственному творческому развитию с помощью внеклассных мероприятий.</w:t>
      </w:r>
    </w:p>
    <w:p w:rsidR="003B444A" w:rsidRPr="003B444A" w:rsidRDefault="003B444A" w:rsidP="00007F03">
      <w:pPr>
        <w:pStyle w:val="22"/>
        <w:numPr>
          <w:ilvl w:val="0"/>
          <w:numId w:val="33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Оценка организации деятельности творческих коллективов старшеклассников в условиях проектной деятельности.</w:t>
      </w:r>
    </w:p>
    <w:p w:rsidR="003B444A" w:rsidRPr="003B444A" w:rsidRDefault="003B444A" w:rsidP="00007F03">
      <w:pPr>
        <w:pStyle w:val="22"/>
        <w:numPr>
          <w:ilvl w:val="0"/>
          <w:numId w:val="33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Оценка качества активизации и дальнейшего совершенствования деятельности органов школьного самоуправления.</w:t>
      </w:r>
    </w:p>
    <w:p w:rsidR="003B444A" w:rsidRPr="003B444A" w:rsidRDefault="003B444A" w:rsidP="00007F03">
      <w:pPr>
        <w:pStyle w:val="22"/>
        <w:numPr>
          <w:ilvl w:val="0"/>
          <w:numId w:val="33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Оценка качества совершенствования форм работы по учету, пропаганде и демонстрации личных достижений учащихся в среде родителей, педагогов, учащихся.</w:t>
      </w:r>
    </w:p>
    <w:p w:rsidR="003B444A" w:rsidRPr="003B444A" w:rsidRDefault="003B444A" w:rsidP="003B444A">
      <w:pPr>
        <w:pStyle w:val="36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3B444A">
        <w:rPr>
          <w:rFonts w:ascii="Times New Roman" w:hAnsi="Times New Roman" w:cs="Times New Roman"/>
          <w:b w:val="0"/>
          <w:sz w:val="24"/>
          <w:szCs w:val="24"/>
        </w:rPr>
        <w:t xml:space="preserve">Выполнение подпрограммы «Развитие системы воспитательной деятельности» в </w:t>
      </w:r>
      <w:r w:rsidR="00625F4A">
        <w:rPr>
          <w:rFonts w:ascii="Times New Roman" w:hAnsi="Times New Roman" w:cs="Times New Roman"/>
          <w:b w:val="0"/>
          <w:sz w:val="24"/>
          <w:szCs w:val="24"/>
        </w:rPr>
        <w:t>2017-2021</w:t>
      </w:r>
      <w:r w:rsidRPr="003B444A">
        <w:rPr>
          <w:rFonts w:ascii="Times New Roman" w:hAnsi="Times New Roman" w:cs="Times New Roman"/>
          <w:b w:val="0"/>
          <w:sz w:val="24"/>
          <w:szCs w:val="24"/>
        </w:rPr>
        <w:t>учебных годах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43"/>
        <w:gridCol w:w="2530"/>
        <w:gridCol w:w="2659"/>
      </w:tblGrid>
      <w:tr w:rsidR="003B444A" w:rsidRPr="003B444A" w:rsidTr="00117978">
        <w:trPr>
          <w:trHeight w:hRule="exact" w:val="331"/>
        </w:trPr>
        <w:tc>
          <w:tcPr>
            <w:tcW w:w="14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Задача 1. 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Повышение культурного, нравственного уровня учащихся, воспитание гражданского долга</w:t>
            </w:r>
          </w:p>
        </w:tc>
      </w:tr>
      <w:tr w:rsidR="003B444A" w:rsidRPr="003B444A" w:rsidTr="00117978">
        <w:trPr>
          <w:trHeight w:hRule="exact" w:val="965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Расширение полномочий Совета старшеклассников по привлечению его к участию в мероприятиях педагогического коллектива.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Ежегодный план работы.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336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Реализация целевой подпрограммы «Я - гражданин России».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</w:tbl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43"/>
        <w:gridCol w:w="2530"/>
        <w:gridCol w:w="2659"/>
      </w:tblGrid>
      <w:tr w:rsidR="003B444A" w:rsidRPr="003B444A" w:rsidTr="00117978">
        <w:trPr>
          <w:trHeight w:hRule="exact" w:val="65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социальных инициатив учеников. Аналитическая справка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4A" w:rsidRPr="003B444A" w:rsidTr="00117978">
        <w:trPr>
          <w:trHeight w:hRule="exact" w:val="960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Изучение положений о конкурсах, обретение опыта.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конкурсах инновационных продуктов по проблемам воспитания. Справка по проведению отдельных мероприятий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 РМК УО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Кл.руководители, зам. дир. по ВР</w:t>
            </w:r>
          </w:p>
        </w:tc>
      </w:tr>
      <w:tr w:rsidR="003B444A" w:rsidRPr="003B444A" w:rsidTr="00117978">
        <w:trPr>
          <w:trHeight w:hRule="exact" w:val="64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Изучение положений о конкурсах, обретение опыта. Районные интеллектуальные и творческие конкурсы.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 РМК УО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Кл.руководители, зам. дир. по ВР</w:t>
            </w:r>
          </w:p>
        </w:tc>
      </w:tr>
      <w:tr w:rsidR="003B444A" w:rsidRPr="003B444A" w:rsidTr="00117978">
        <w:trPr>
          <w:trHeight w:hRule="exact" w:val="128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правовыми организациями в целях правового просвещения учащихся. Формирование способности руководствоваться в ситуациях нравственно-правового выбора мотивами долга, совести, справедливости.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Кл.руководители, зам. дир. по ВР</w:t>
            </w:r>
          </w:p>
        </w:tc>
      </w:tr>
      <w:tr w:rsidR="003B444A" w:rsidRPr="003B444A" w:rsidTr="00117978">
        <w:trPr>
          <w:trHeight w:hRule="exact" w:val="128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Развитие патриотических чувств учащихся через организацию и проведение внеклассных мероприятий.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Изучение биографий выдающихся граждан своей страны -патриотов и борцов за Отечество.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Кл.руководители, зам. дир. по ВР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планов классных руководителей.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960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Посещение мест, связанных с памятью поколений.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общества - истинными гражданами и патриотами своей страны.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Кл.руководители, зам. дир. по ВР</w:t>
            </w:r>
          </w:p>
        </w:tc>
      </w:tr>
      <w:tr w:rsidR="003B444A" w:rsidRPr="003B444A" w:rsidTr="00117978">
        <w:trPr>
          <w:trHeight w:hRule="exact" w:val="223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проявления патриотизма и гражданской позиции.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истинного патриотизма учащихся, любви к Родине, селу, району.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Демонстрация примеров проявления молодежью, школьниками гражданской позиции и мужества, патриотизма.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Поощрение обучающихся, проявляющих гражданскую позицию, мужество, героизм.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Отчет об общественно-значимых акциях.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Кл.руководители, зам. дир. по ВР</w:t>
            </w:r>
          </w:p>
        </w:tc>
      </w:tr>
      <w:tr w:rsidR="003B444A" w:rsidRPr="003B444A" w:rsidTr="00117978">
        <w:trPr>
          <w:trHeight w:hRule="exact" w:val="336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работе в общественных молодежных организациях, волонтерских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Кл.руководители,</w:t>
            </w:r>
          </w:p>
        </w:tc>
      </w:tr>
    </w:tbl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43"/>
        <w:gridCol w:w="2530"/>
        <w:gridCol w:w="2659"/>
      </w:tblGrid>
      <w:tr w:rsidR="003B444A" w:rsidRPr="003B444A" w:rsidTr="00117978">
        <w:trPr>
          <w:trHeight w:hRule="exact" w:val="1286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отрядах.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Активное сотрудничество с социумом и общественными организациями по развитию патриотизма и гражданской позиции учащихся.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Классные проекты.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14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Задача 2. 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Участие в социально-значимой деятельности школы, села, района активизация внеклассной работы по предметам.</w:t>
            </w:r>
          </w:p>
        </w:tc>
      </w:tr>
      <w:tr w:rsidR="003B444A" w:rsidRPr="003B444A" w:rsidTr="00117978">
        <w:trPr>
          <w:trHeight w:hRule="exact" w:val="128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Работа педагогов по формированию лидерского поведения в социально-значимой деятельности.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Организации и управление жизнедеятельностью ребенка в детских коллективах и объединениях детей по интересам.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 кл. руководителей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Кл.руководители, зам. дир. по ВР</w:t>
            </w:r>
          </w:p>
        </w:tc>
      </w:tr>
      <w:tr w:rsidR="003B444A" w:rsidRPr="003B444A" w:rsidTr="00117978">
        <w:trPr>
          <w:trHeight w:hRule="exact" w:val="1594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включенности ребенка в творческие коллективы.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Организация цикла мероприятий, направленных на повышение уровня компетентности родителей в воспитании собственных детей.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Работа педагогов в рамках индивидуального образовательного маршрута.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648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с участием детей, родителей, жителей села. Развитие социальных проектов.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after="12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12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Краснополянского с/п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1910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«Новая модель воспитательной системы».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программы «Новая модель воспитательной системы». Проведение социально-значимых проектов, нацеленных на расширение знаний школьников о традициях Школы.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Развитие системы самоуправления в школе.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965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исследовательской деятельности. Развитие социальных инициатив учеников. Аналитическая справка.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3B444A" w:rsidRPr="003B444A" w:rsidTr="00117978">
        <w:trPr>
          <w:trHeight w:hRule="exact" w:val="653"/>
        </w:trPr>
        <w:tc>
          <w:tcPr>
            <w:tcW w:w="1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Задача 3. 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взаимодействия с семьей в интересах полноценного воспитания учащихся, внедрение в практику новых форм работы с родителями.</w:t>
            </w:r>
          </w:p>
        </w:tc>
      </w:tr>
    </w:tbl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43"/>
        <w:gridCol w:w="2530"/>
        <w:gridCol w:w="2659"/>
      </w:tblGrid>
      <w:tr w:rsidR="003B444A" w:rsidRPr="003B444A" w:rsidTr="00117978">
        <w:trPr>
          <w:trHeight w:hRule="exact" w:val="160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повышение педагогической культуры родителей для реализации программы духовно-нравственного развития и воспитания обучающихся.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воспитанию в семье и школе, реализующая принципы гуманистической педагогики: семинары, творческие объединения родителей и учителей. Аналитическая справка.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128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взаимодействия школы и семьи.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условий, обеспечивающих рост профессиональной компетентности родителей в осуществлении эффективного позитивного влияния на воспитание. Аналитическая справка.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643"/>
        </w:trPr>
        <w:tc>
          <w:tcPr>
            <w:tcW w:w="14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Задача 4. 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педагогического сопровождения с целью усиления влияния на детей группы риска; формирование у детей установок на здоровый образ жизни.</w:t>
            </w:r>
          </w:p>
        </w:tc>
      </w:tr>
      <w:tr w:rsidR="003B444A" w:rsidRPr="003B444A" w:rsidTr="00117978">
        <w:trPr>
          <w:trHeight w:hRule="exact" w:val="1277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деятельности старшеклассников с младшими школьниками. Мониторинг норм взаимодействия субъектов образовательного процесса (учащихся, педагогов, родителей, администрации).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128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через систему родительских собраний, тематических и индивидуальных консультаций, бесед, встреч. Совершенствование коммуникативных навыков учителей в процессе взаимодействия «учитель - ученик».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1915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 предшествующим годом.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Разработка совместного плана воспитательных мероприятий с семьей по повышению эффективности воспитательного процесса.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Развитие и расширение различных форм образовательной деятельности школьного обучения, самообразования, дополнительного образования, социально-творческой деятельности.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65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Создание диагностической карты проектирования индивидуального воспитательного маршрута.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</w:tbl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43"/>
        <w:gridCol w:w="2530"/>
        <w:gridCol w:w="2659"/>
      </w:tblGrid>
      <w:tr w:rsidR="003B444A" w:rsidRPr="003B444A" w:rsidTr="00117978">
        <w:trPr>
          <w:trHeight w:hRule="exact" w:val="653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методическую, тьюторскую поддержку родителей при реализации образовательной программы.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4A" w:rsidRPr="003B444A" w:rsidTr="00117978">
        <w:trPr>
          <w:trHeight w:hRule="exact" w:val="1277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Работа педагогов и семьи по развитию организаторских умений и навыков, обеспечивающих успешное решение задач в сложных жизненных ситуациях.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Готовность к оценочной деятельности (умение отстаивать свою точку зрения). Аналитическая справка.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1598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Анализ мероприятий.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помощи учащимся, оказавшимся в кризисной ситуации через такие формы как телефон доверия, электронная почта, консультирование. Использование в практической работе с обучающимися эффективных технологий и методик по семейному воспитанию.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B444A" w:rsidRPr="003B444A" w:rsidTr="00117978">
        <w:trPr>
          <w:trHeight w:hRule="exact" w:val="1277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Работа в системе «психологического всеобуча» для педагогов и родителей.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благоприятного взаимодействия всех участников учебно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softHyphen/>
              <w:t>воспитательного процесса: педагогов, детей, и родителей.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after="18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18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B444A" w:rsidRPr="003B444A" w:rsidTr="00117978">
        <w:trPr>
          <w:trHeight w:hRule="exact" w:val="1291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психолого-педагогического консилиума как формы продуктивного взаимодействия педагогов и психологической службы.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Изучение запросов семьи, оказание консультативной помощи семье.</w:t>
            </w:r>
          </w:p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</w:tbl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p w:rsidR="003B444A" w:rsidRPr="00625F4A" w:rsidRDefault="003B444A" w:rsidP="00625F4A">
      <w:pPr>
        <w:pStyle w:val="12"/>
        <w:shd w:val="clear" w:color="auto" w:fill="auto"/>
        <w:tabs>
          <w:tab w:val="left" w:pos="3934"/>
        </w:tabs>
        <w:spacing w:after="0" w:line="240" w:lineRule="auto"/>
        <w:ind w:left="33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40"/>
      <w:bookmarkStart w:id="23" w:name="bookmark41"/>
      <w:r w:rsidRPr="00625F4A">
        <w:rPr>
          <w:rFonts w:ascii="Times New Roman" w:hAnsi="Times New Roman" w:cs="Times New Roman"/>
          <w:sz w:val="24"/>
          <w:szCs w:val="24"/>
        </w:rPr>
        <w:lastRenderedPageBreak/>
        <w:t>Подпрограмма «Развитие материально-технической базы»</w:t>
      </w:r>
      <w:bookmarkEnd w:id="22"/>
      <w:bookmarkEnd w:id="23"/>
    </w:p>
    <w:p w:rsidR="003B444A" w:rsidRPr="003B444A" w:rsidRDefault="003B444A" w:rsidP="003B444A">
      <w:pPr>
        <w:pStyle w:val="2f0"/>
        <w:shd w:val="clear" w:color="auto" w:fill="auto"/>
        <w:spacing w:before="0" w:line="240" w:lineRule="auto"/>
        <w:rPr>
          <w:b w:val="0"/>
          <w:sz w:val="24"/>
          <w:szCs w:val="24"/>
        </w:rPr>
      </w:pPr>
      <w:bookmarkStart w:id="24" w:name="bookmark42"/>
      <w:r w:rsidRPr="003B444A">
        <w:rPr>
          <w:b w:val="0"/>
          <w:sz w:val="24"/>
          <w:szCs w:val="24"/>
        </w:rPr>
        <w:t>Сроки реализации 2017-2021 гг.</w:t>
      </w:r>
      <w:bookmarkEnd w:id="24"/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Целевое назначение подпрограммы:</w:t>
      </w:r>
    </w:p>
    <w:p w:rsidR="003B444A" w:rsidRPr="003B444A" w:rsidRDefault="003B444A" w:rsidP="003B444A">
      <w:pPr>
        <w:pStyle w:val="22"/>
        <w:shd w:val="clear" w:color="auto" w:fill="auto"/>
        <w:spacing w:before="0" w:after="30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создание условий для организации образовательного процесса в соответствии с требованиями федерального государственного образовательного стандарта на первом и втором уровнях образования, санитарно-эпидемиологическими требованиями, правилами пожарной безопасности.</w:t>
      </w:r>
    </w:p>
    <w:p w:rsidR="003B444A" w:rsidRPr="003B444A" w:rsidRDefault="003B444A" w:rsidP="00625F4A">
      <w:pPr>
        <w:pStyle w:val="80"/>
        <w:shd w:val="clear" w:color="auto" w:fill="auto"/>
        <w:tabs>
          <w:tab w:val="left" w:pos="1299"/>
        </w:tabs>
        <w:spacing w:line="240" w:lineRule="auto"/>
        <w:ind w:left="600"/>
        <w:jc w:val="both"/>
        <w:rPr>
          <w:sz w:val="24"/>
          <w:szCs w:val="24"/>
        </w:rPr>
      </w:pPr>
      <w:r w:rsidRPr="003B444A">
        <w:rPr>
          <w:sz w:val="24"/>
          <w:szCs w:val="24"/>
        </w:rPr>
        <w:t>Оценка материально-технического состояния Школы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Общая характеристика: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Материально-техническая база школы соответствует целям и задачам общеобразовательной организации. Состояние материально</w:t>
      </w:r>
      <w:r w:rsidR="00625F4A">
        <w:rPr>
          <w:rFonts w:ascii="Times New Roman" w:hAnsi="Times New Roman" w:cs="Times New Roman"/>
          <w:sz w:val="24"/>
          <w:szCs w:val="24"/>
        </w:rPr>
        <w:t>-</w:t>
      </w:r>
      <w:r w:rsidRPr="003B444A">
        <w:rPr>
          <w:rFonts w:ascii="Times New Roman" w:hAnsi="Times New Roman" w:cs="Times New Roman"/>
          <w:sz w:val="24"/>
          <w:szCs w:val="24"/>
        </w:rPr>
        <w:softHyphen/>
        <w:t>технической базы, содержание здания и территории соответствует санитарно-гигиеническим нормам и требованиям пожарной безопасности, предъявляемым к школьным зданиям.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Учащиеся на уровне </w:t>
      </w:r>
      <w:r w:rsidR="00625F4A">
        <w:rPr>
          <w:rFonts w:ascii="Times New Roman" w:hAnsi="Times New Roman" w:cs="Times New Roman"/>
          <w:sz w:val="24"/>
          <w:szCs w:val="24"/>
        </w:rPr>
        <w:t xml:space="preserve">дошкольного, </w:t>
      </w:r>
      <w:r w:rsidRPr="003B444A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 обучаются в учебных классах. Площадь учебных помещений варьируется от 14,7 м до 49,4 м :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Учебные классы не в полной объеме укомплектованы учебным оборудованием и ученической мебелью.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Специально оборудованная</w:t>
      </w:r>
      <w:r w:rsidR="00AD1F2C">
        <w:rPr>
          <w:rFonts w:ascii="Times New Roman" w:hAnsi="Times New Roman" w:cs="Times New Roman"/>
          <w:sz w:val="24"/>
          <w:szCs w:val="24"/>
        </w:rPr>
        <w:t xml:space="preserve"> столовая с обеденным залом на 3</w:t>
      </w:r>
      <w:r w:rsidRPr="003B444A">
        <w:rPr>
          <w:rFonts w:ascii="Times New Roman" w:hAnsi="Times New Roman" w:cs="Times New Roman"/>
          <w:sz w:val="24"/>
          <w:szCs w:val="24"/>
        </w:rPr>
        <w:t>0 посадочных мест, в которой осуществляется горячее питание обучающихся и сотрудников.</w:t>
      </w:r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Помещения соответствуют санитарно-гигиеническим нормам и нормам пожарной безопасности. Вентиляция в школе естественная, проветривание помещений осуществляется во время перемен.</w:t>
      </w:r>
    </w:p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p w:rsidR="003B444A" w:rsidRPr="003B444A" w:rsidRDefault="00AD1F2C" w:rsidP="00AD1F2C">
      <w:pPr>
        <w:pStyle w:val="2f0"/>
        <w:shd w:val="clear" w:color="auto" w:fill="auto"/>
        <w:tabs>
          <w:tab w:val="left" w:pos="1558"/>
        </w:tabs>
        <w:spacing w:before="0" w:line="240" w:lineRule="auto"/>
        <w:ind w:left="840"/>
        <w:rPr>
          <w:b w:val="0"/>
          <w:sz w:val="24"/>
          <w:szCs w:val="24"/>
        </w:rPr>
      </w:pPr>
      <w:bookmarkStart w:id="25" w:name="bookmark44"/>
      <w:r>
        <w:rPr>
          <w:b w:val="0"/>
          <w:sz w:val="24"/>
          <w:szCs w:val="24"/>
        </w:rPr>
        <w:lastRenderedPageBreak/>
        <w:tab/>
      </w:r>
      <w:r w:rsidR="003B444A" w:rsidRPr="003B444A">
        <w:rPr>
          <w:b w:val="0"/>
          <w:sz w:val="24"/>
          <w:szCs w:val="24"/>
        </w:rPr>
        <w:t>Задачи по дальнейшему развитию материально-технической базы школы:</w:t>
      </w:r>
      <w:bookmarkEnd w:id="25"/>
    </w:p>
    <w:p w:rsidR="003B444A" w:rsidRPr="003B444A" w:rsidRDefault="003B444A" w:rsidP="003B444A">
      <w:pPr>
        <w:pStyle w:val="22"/>
        <w:shd w:val="clear" w:color="auto" w:fill="auto"/>
        <w:spacing w:before="0" w:line="240" w:lineRule="auto"/>
        <w:ind w:firstLine="840"/>
        <w:jc w:val="left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 xml:space="preserve">Исходя из оценки материально-технического состояния Школы, с целью его </w:t>
      </w:r>
      <w:r w:rsidR="00AD1F2C">
        <w:rPr>
          <w:rFonts w:ascii="Times New Roman" w:hAnsi="Times New Roman" w:cs="Times New Roman"/>
          <w:sz w:val="24"/>
          <w:szCs w:val="24"/>
        </w:rPr>
        <w:t>улучшения на период с 01.08.2017 по 31.12.2021</w:t>
      </w:r>
      <w:r w:rsidRPr="003B444A">
        <w:rPr>
          <w:rFonts w:ascii="Times New Roman" w:hAnsi="Times New Roman" w:cs="Times New Roman"/>
          <w:sz w:val="24"/>
          <w:szCs w:val="24"/>
        </w:rPr>
        <w:t xml:space="preserve"> гг. определены следующие задачи:</w:t>
      </w:r>
    </w:p>
    <w:p w:rsidR="003B444A" w:rsidRPr="003B444A" w:rsidRDefault="003B444A" w:rsidP="00007F03">
      <w:pPr>
        <w:pStyle w:val="22"/>
        <w:numPr>
          <w:ilvl w:val="0"/>
          <w:numId w:val="35"/>
        </w:numPr>
        <w:shd w:val="clear" w:color="auto" w:fill="auto"/>
        <w:tabs>
          <w:tab w:val="left" w:pos="840"/>
        </w:tabs>
        <w:spacing w:before="0" w:line="240" w:lineRule="auto"/>
        <w:ind w:left="480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приведение в соответствие с СанПиН содержания здания, помещений и оборудования;</w:t>
      </w:r>
    </w:p>
    <w:p w:rsidR="003B444A" w:rsidRPr="003B444A" w:rsidRDefault="003B444A" w:rsidP="00007F03">
      <w:pPr>
        <w:pStyle w:val="22"/>
        <w:numPr>
          <w:ilvl w:val="0"/>
          <w:numId w:val="35"/>
        </w:numPr>
        <w:shd w:val="clear" w:color="auto" w:fill="auto"/>
        <w:tabs>
          <w:tab w:val="left" w:pos="840"/>
        </w:tabs>
        <w:spacing w:before="0" w:line="240" w:lineRule="auto"/>
        <w:ind w:left="480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проведение мероприятий для обеспечения бесперебойной работы коммуникаций и энергосбережения;</w:t>
      </w:r>
    </w:p>
    <w:p w:rsidR="003B444A" w:rsidRPr="003B444A" w:rsidRDefault="003B444A" w:rsidP="00007F03">
      <w:pPr>
        <w:pStyle w:val="22"/>
        <w:numPr>
          <w:ilvl w:val="0"/>
          <w:numId w:val="35"/>
        </w:numPr>
        <w:shd w:val="clear" w:color="auto" w:fill="auto"/>
        <w:tabs>
          <w:tab w:val="left" w:pos="840"/>
        </w:tabs>
        <w:spacing w:before="0" w:line="240" w:lineRule="auto"/>
        <w:ind w:left="480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приведение здания в соответствие требованиям пожарной безопасности;</w:t>
      </w:r>
    </w:p>
    <w:p w:rsidR="003B444A" w:rsidRDefault="003B444A" w:rsidP="00AD1F2C">
      <w:pPr>
        <w:pStyle w:val="22"/>
        <w:numPr>
          <w:ilvl w:val="0"/>
          <w:numId w:val="35"/>
        </w:numPr>
        <w:shd w:val="clear" w:color="auto" w:fill="auto"/>
        <w:tabs>
          <w:tab w:val="left" w:pos="840"/>
        </w:tabs>
        <w:spacing w:before="0" w:line="240" w:lineRule="auto"/>
        <w:ind w:left="480" w:firstLine="0"/>
        <w:rPr>
          <w:rFonts w:ascii="Times New Roman" w:hAnsi="Times New Roman" w:cs="Times New Roman"/>
          <w:sz w:val="24"/>
          <w:szCs w:val="24"/>
        </w:rPr>
      </w:pPr>
      <w:r w:rsidRPr="003B444A">
        <w:rPr>
          <w:rFonts w:ascii="Times New Roman" w:hAnsi="Times New Roman" w:cs="Times New Roman"/>
          <w:sz w:val="24"/>
          <w:szCs w:val="24"/>
        </w:rPr>
        <w:t>обеспечение выполнения требований федерального государственного образовательного стандарта (на второй и третьей ступенях).</w:t>
      </w:r>
    </w:p>
    <w:p w:rsidR="00AD1F2C" w:rsidRPr="003B444A" w:rsidRDefault="00AD1F2C" w:rsidP="00007F03">
      <w:pPr>
        <w:pStyle w:val="22"/>
        <w:numPr>
          <w:ilvl w:val="0"/>
          <w:numId w:val="35"/>
        </w:numPr>
        <w:shd w:val="clear" w:color="auto" w:fill="auto"/>
        <w:tabs>
          <w:tab w:val="left" w:pos="840"/>
        </w:tabs>
        <w:spacing w:before="0" w:after="309" w:line="240" w:lineRule="auto"/>
        <w:ind w:left="4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Постройка новой школы</w:t>
      </w:r>
    </w:p>
    <w:p w:rsidR="003B444A" w:rsidRPr="003B444A" w:rsidRDefault="003B444A" w:rsidP="003B444A">
      <w:pPr>
        <w:pStyle w:val="2f0"/>
        <w:shd w:val="clear" w:color="auto" w:fill="auto"/>
        <w:spacing w:before="0" w:line="240" w:lineRule="auto"/>
        <w:ind w:right="40"/>
        <w:jc w:val="center"/>
        <w:rPr>
          <w:b w:val="0"/>
          <w:sz w:val="24"/>
          <w:szCs w:val="24"/>
        </w:rPr>
      </w:pPr>
      <w:bookmarkStart w:id="26" w:name="bookmark45"/>
      <w:r w:rsidRPr="003B444A">
        <w:rPr>
          <w:b w:val="0"/>
          <w:sz w:val="24"/>
          <w:szCs w:val="24"/>
        </w:rPr>
        <w:t xml:space="preserve"> Комплекс необходимых мероприятий по совершенствованию и развитию материально-технической базы Школы</w:t>
      </w:r>
      <w:bookmarkEnd w:id="2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7512"/>
        <w:gridCol w:w="4085"/>
      </w:tblGrid>
      <w:tr w:rsidR="003B444A" w:rsidRPr="003B444A" w:rsidTr="00117978">
        <w:trPr>
          <w:trHeight w:hRule="exact" w:val="64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(тыс. ру б.)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14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Обеспечение образовательного процесса</w:t>
            </w:r>
          </w:p>
        </w:tc>
      </w:tr>
      <w:tr w:rsidR="003B444A" w:rsidRPr="003B444A" w:rsidTr="00117978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B444A"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(декабрь)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Оборудование для кабинета физики и химии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35 262,00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64 000,00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приобретение учебной мебели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195 513, 00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3B444A"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автобуса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B444A"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000, 00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4A" w:rsidRPr="003B444A" w:rsidTr="00117978">
        <w:trPr>
          <w:trHeight w:hRule="exact" w:val="331"/>
        </w:trPr>
        <w:tc>
          <w:tcPr>
            <w:tcW w:w="14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Содержание здания и помещений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Ремонт электропроводки </w:t>
            </w:r>
            <w:r w:rsidR="00AD1F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r w:rsidR="00AD1F2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150 000, 00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Замена дверных блоков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B444A" w:rsidRPr="003B444A">
              <w:rPr>
                <w:rFonts w:ascii="Times New Roman" w:hAnsi="Times New Roman" w:cs="Times New Roman"/>
                <w:sz w:val="24"/>
                <w:szCs w:val="24"/>
              </w:rPr>
              <w:t xml:space="preserve"> 896, 00</w:t>
            </w:r>
          </w:p>
        </w:tc>
      </w:tr>
      <w:tr w:rsidR="003B444A" w:rsidRPr="003B444A" w:rsidTr="00117978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Сантехнические работы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14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Style w:val="23"/>
                <w:rFonts w:ascii="Times New Roman" w:hAnsi="Times New Roman" w:cs="Times New Roman"/>
                <w:b w:val="0"/>
                <w:sz w:val="24"/>
                <w:szCs w:val="24"/>
              </w:rPr>
              <w:t>Обеспечение безопасности учреждения</w:t>
            </w:r>
          </w:p>
        </w:tc>
      </w:tr>
      <w:tr w:rsidR="003B444A" w:rsidRPr="003B444A" w:rsidTr="00117978">
        <w:trPr>
          <w:trHeight w:hRule="exact" w:val="33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Приобретение и монтаж 4 внешних камер видеонаблюдения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55 000,00</w:t>
            </w:r>
          </w:p>
        </w:tc>
      </w:tr>
    </w:tbl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  <w:bookmarkStart w:id="27" w:name="_GoBack"/>
      <w:bookmarkEnd w:id="2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7512"/>
        <w:gridCol w:w="4085"/>
      </w:tblGrid>
      <w:tr w:rsidR="003B444A" w:rsidRPr="003B444A" w:rsidTr="00117978">
        <w:trPr>
          <w:trHeight w:hRule="exact" w:val="33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1543E7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Ремонт пожарной сигнализации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56 000, 00</w:t>
            </w:r>
          </w:p>
        </w:tc>
      </w:tr>
      <w:tr w:rsidR="00AD1F2C" w:rsidRPr="003B444A" w:rsidTr="00117978">
        <w:trPr>
          <w:trHeight w:hRule="exact" w:val="33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1F2C" w:rsidRPr="003B444A" w:rsidRDefault="001543E7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F2C" w:rsidRPr="003B444A" w:rsidRDefault="00AD1F2C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дублирующего сигнала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F2C" w:rsidRPr="003B444A" w:rsidRDefault="001543E7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1543E7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Приобретение укрывного огнезащитного материала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4A" w:rsidRPr="003B444A" w:rsidTr="00117978">
        <w:trPr>
          <w:trHeight w:hRule="exact" w:val="64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44A" w:rsidRPr="003B444A" w:rsidRDefault="001543E7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Установка противопожарных дверей (библиотека, электрощитовая, склад)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125 000,00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Перезарядка огнетушителей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3 391,00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Приобретение стендов по охране труда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3B444A" w:rsidRPr="003B444A" w:rsidTr="00117978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Приобретение стендов по ГО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Огнезащитная пропитка деревянных перекрытий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86 266,00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Установка противопожарного люка на чердачное помещение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Перезарядка огнетушителей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3 560,00</w:t>
            </w:r>
          </w:p>
        </w:tc>
      </w:tr>
      <w:tr w:rsidR="003B444A" w:rsidRPr="003B444A" w:rsidTr="00117978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44A" w:rsidRPr="003B444A" w:rsidRDefault="003B444A" w:rsidP="003B444A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4A">
              <w:rPr>
                <w:rFonts w:ascii="Times New Roman" w:hAnsi="Times New Roman" w:cs="Times New Roman"/>
                <w:sz w:val="24"/>
                <w:szCs w:val="24"/>
              </w:rPr>
              <w:t>Огнезащитная пропитка деревянных перекрытий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4A" w:rsidRPr="003B444A" w:rsidTr="00117978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1543E7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44A" w:rsidRPr="003B444A" w:rsidRDefault="001543E7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дымовыхизвещателей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1543E7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3B444A" w:rsidRPr="003B444A" w:rsidTr="00117978">
        <w:trPr>
          <w:trHeight w:hRule="exact" w:val="33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DB6CC7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44A" w:rsidRPr="003B444A" w:rsidRDefault="00DB6CC7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Постройка новой школы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44A" w:rsidRPr="003B444A" w:rsidRDefault="003B444A" w:rsidP="003B4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44A" w:rsidRPr="003B444A" w:rsidRDefault="003B444A" w:rsidP="003B444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B444A" w:rsidRPr="003B444A" w:rsidSect="009A7CAF">
          <w:pgSz w:w="16840" w:h="11900" w:orient="landscape"/>
          <w:pgMar w:top="1418" w:right="567" w:bottom="567" w:left="567" w:header="0" w:footer="3" w:gutter="0"/>
          <w:cols w:space="720"/>
          <w:noEndnote/>
          <w:docGrid w:linePitch="360"/>
        </w:sectPr>
      </w:pPr>
    </w:p>
    <w:p w:rsidR="003B444A" w:rsidRPr="003B444A" w:rsidRDefault="003B444A" w:rsidP="003B444A">
      <w:pPr>
        <w:pStyle w:val="12"/>
        <w:framePr w:w="14832" w:h="8609" w:hRule="exact" w:wrap="none" w:vAnchor="page" w:hAnchor="page" w:x="1259" w:y="1679"/>
        <w:shd w:val="clear" w:color="auto" w:fill="auto"/>
        <w:tabs>
          <w:tab w:val="left" w:pos="3627"/>
        </w:tabs>
        <w:spacing w:after="275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B444A" w:rsidRPr="003B444A" w:rsidRDefault="003B444A" w:rsidP="003B444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sectPr w:rsidR="003B444A" w:rsidRPr="003B444A" w:rsidSect="009A7CAF">
      <w:footerReference w:type="default" r:id="rId10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C97" w:rsidRDefault="00691C97" w:rsidP="001C5774">
      <w:pPr>
        <w:spacing w:after="0" w:line="240" w:lineRule="auto"/>
      </w:pPr>
      <w:r>
        <w:separator/>
      </w:r>
    </w:p>
  </w:endnote>
  <w:endnote w:type="continuationSeparator" w:id="1">
    <w:p w:rsidR="00691C97" w:rsidRDefault="00691C97" w:rsidP="001C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C7" w:rsidRDefault="00DB6CC7">
    <w:pPr>
      <w:pStyle w:val="ad"/>
      <w:jc w:val="right"/>
    </w:pPr>
  </w:p>
  <w:p w:rsidR="00DB6CC7" w:rsidRDefault="00DB6CC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C97" w:rsidRDefault="00691C97" w:rsidP="001C5774">
      <w:pPr>
        <w:spacing w:after="0" w:line="240" w:lineRule="auto"/>
      </w:pPr>
      <w:r>
        <w:separator/>
      </w:r>
    </w:p>
  </w:footnote>
  <w:footnote w:type="continuationSeparator" w:id="1">
    <w:p w:rsidR="00691C97" w:rsidRDefault="00691C97" w:rsidP="001C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211068"/>
    <w:multiLevelType w:val="hybridMultilevel"/>
    <w:tmpl w:val="30EB6D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4988599"/>
    <w:multiLevelType w:val="hybridMultilevel"/>
    <w:tmpl w:val="252964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E57293"/>
    <w:multiLevelType w:val="multilevel"/>
    <w:tmpl w:val="150EFD3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55" w:hanging="435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  <w:sz w:val="28"/>
      </w:rPr>
    </w:lvl>
  </w:abstractNum>
  <w:abstractNum w:abstractNumId="3">
    <w:nsid w:val="095702C2"/>
    <w:multiLevelType w:val="hybridMultilevel"/>
    <w:tmpl w:val="81BA1F32"/>
    <w:lvl w:ilvl="0" w:tplc="0EFACDD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8A630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93955"/>
    <w:multiLevelType w:val="multilevel"/>
    <w:tmpl w:val="714E4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710C54"/>
    <w:multiLevelType w:val="hybridMultilevel"/>
    <w:tmpl w:val="5E42A3A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111D481F"/>
    <w:multiLevelType w:val="hybridMultilevel"/>
    <w:tmpl w:val="05E44B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7A4EA3"/>
    <w:multiLevelType w:val="hybridMultilevel"/>
    <w:tmpl w:val="0792B524"/>
    <w:lvl w:ilvl="0" w:tplc="DE366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8F79A3"/>
    <w:multiLevelType w:val="multilevel"/>
    <w:tmpl w:val="75FC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383361"/>
    <w:multiLevelType w:val="multilevel"/>
    <w:tmpl w:val="BB0AD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B01055"/>
    <w:multiLevelType w:val="multilevel"/>
    <w:tmpl w:val="8A92A5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79173B"/>
    <w:multiLevelType w:val="multilevel"/>
    <w:tmpl w:val="B3C63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B1F0B8C"/>
    <w:multiLevelType w:val="hybridMultilevel"/>
    <w:tmpl w:val="5A70D116"/>
    <w:lvl w:ilvl="0" w:tplc="5AD2887A">
      <w:start w:val="32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3">
    <w:nsid w:val="2C224CC1"/>
    <w:multiLevelType w:val="multilevel"/>
    <w:tmpl w:val="7C08B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A6013C"/>
    <w:multiLevelType w:val="multilevel"/>
    <w:tmpl w:val="F6E663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F75D52"/>
    <w:multiLevelType w:val="multilevel"/>
    <w:tmpl w:val="D4BEF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8461EA"/>
    <w:multiLevelType w:val="hybridMultilevel"/>
    <w:tmpl w:val="5656AB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F4BE6"/>
    <w:multiLevelType w:val="multilevel"/>
    <w:tmpl w:val="1CF0832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742676"/>
    <w:multiLevelType w:val="multilevel"/>
    <w:tmpl w:val="7BECAB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600100"/>
    <w:multiLevelType w:val="multilevel"/>
    <w:tmpl w:val="383254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257B17"/>
    <w:multiLevelType w:val="multilevel"/>
    <w:tmpl w:val="0B3C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170D6B"/>
    <w:multiLevelType w:val="multilevel"/>
    <w:tmpl w:val="3300F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D6E75EC"/>
    <w:multiLevelType w:val="hybridMultilevel"/>
    <w:tmpl w:val="46B02ABE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0F06B55"/>
    <w:multiLevelType w:val="multilevel"/>
    <w:tmpl w:val="E5FEF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25379B"/>
    <w:multiLevelType w:val="multilevel"/>
    <w:tmpl w:val="0E5AF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47374911"/>
    <w:multiLevelType w:val="multilevel"/>
    <w:tmpl w:val="882A1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814BA2"/>
    <w:multiLevelType w:val="multilevel"/>
    <w:tmpl w:val="AF248296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717D5F"/>
    <w:multiLevelType w:val="multilevel"/>
    <w:tmpl w:val="0412A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005881"/>
    <w:multiLevelType w:val="multilevel"/>
    <w:tmpl w:val="1360A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760014"/>
    <w:multiLevelType w:val="hybridMultilevel"/>
    <w:tmpl w:val="A16E9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CC3353"/>
    <w:multiLevelType w:val="multilevel"/>
    <w:tmpl w:val="7CF098BC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8B2193"/>
    <w:multiLevelType w:val="multilevel"/>
    <w:tmpl w:val="9754E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E564D1"/>
    <w:multiLevelType w:val="multilevel"/>
    <w:tmpl w:val="C9E84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6845BF"/>
    <w:multiLevelType w:val="multilevel"/>
    <w:tmpl w:val="EC809C9E"/>
    <w:lvl w:ilvl="0">
      <w:start w:val="1"/>
      <w:numFmt w:val="decimal"/>
      <w:lvlText w:val="5.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711D49"/>
    <w:multiLevelType w:val="multilevel"/>
    <w:tmpl w:val="73C86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AF5383"/>
    <w:multiLevelType w:val="hybridMultilevel"/>
    <w:tmpl w:val="1E04E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32D66"/>
    <w:multiLevelType w:val="multilevel"/>
    <w:tmpl w:val="DA741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99BB719"/>
    <w:multiLevelType w:val="hybridMultilevel"/>
    <w:tmpl w:val="6B6A23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DFF018E"/>
    <w:multiLevelType w:val="multilevel"/>
    <w:tmpl w:val="BAEA30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B94BD4"/>
    <w:multiLevelType w:val="multilevel"/>
    <w:tmpl w:val="74A2F7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0"/>
  </w:num>
  <w:num w:numId="3">
    <w:abstractNumId w:val="37"/>
  </w:num>
  <w:num w:numId="4">
    <w:abstractNumId w:val="1"/>
  </w:num>
  <w:num w:numId="5">
    <w:abstractNumId w:val="30"/>
  </w:num>
  <w:num w:numId="6">
    <w:abstractNumId w:val="21"/>
  </w:num>
  <w:num w:numId="7">
    <w:abstractNumId w:val="16"/>
  </w:num>
  <w:num w:numId="8">
    <w:abstractNumId w:val="6"/>
  </w:num>
  <w:num w:numId="9">
    <w:abstractNumId w:val="20"/>
  </w:num>
  <w:num w:numId="10">
    <w:abstractNumId w:val="7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5"/>
  </w:num>
  <w:num w:numId="14">
    <w:abstractNumId w:val="5"/>
  </w:num>
  <w:num w:numId="15">
    <w:abstractNumId w:val="18"/>
  </w:num>
  <w:num w:numId="16">
    <w:abstractNumId w:val="25"/>
  </w:num>
  <w:num w:numId="17">
    <w:abstractNumId w:val="19"/>
  </w:num>
  <w:num w:numId="18">
    <w:abstractNumId w:val="17"/>
  </w:num>
  <w:num w:numId="19">
    <w:abstractNumId w:val="23"/>
  </w:num>
  <w:num w:numId="20">
    <w:abstractNumId w:val="8"/>
  </w:num>
  <w:num w:numId="21">
    <w:abstractNumId w:val="14"/>
  </w:num>
  <w:num w:numId="22">
    <w:abstractNumId w:val="32"/>
  </w:num>
  <w:num w:numId="23">
    <w:abstractNumId w:val="28"/>
  </w:num>
  <w:num w:numId="24">
    <w:abstractNumId w:val="34"/>
  </w:num>
  <w:num w:numId="25">
    <w:abstractNumId w:val="27"/>
  </w:num>
  <w:num w:numId="26">
    <w:abstractNumId w:val="9"/>
  </w:num>
  <w:num w:numId="27">
    <w:abstractNumId w:val="26"/>
  </w:num>
  <w:num w:numId="28">
    <w:abstractNumId w:val="4"/>
  </w:num>
  <w:num w:numId="29">
    <w:abstractNumId w:val="10"/>
  </w:num>
  <w:num w:numId="30">
    <w:abstractNumId w:val="39"/>
  </w:num>
  <w:num w:numId="31">
    <w:abstractNumId w:val="15"/>
  </w:num>
  <w:num w:numId="32">
    <w:abstractNumId w:val="13"/>
  </w:num>
  <w:num w:numId="33">
    <w:abstractNumId w:val="31"/>
  </w:num>
  <w:num w:numId="34">
    <w:abstractNumId w:val="33"/>
  </w:num>
  <w:num w:numId="35">
    <w:abstractNumId w:val="38"/>
  </w:num>
  <w:num w:numId="36">
    <w:abstractNumId w:val="36"/>
  </w:num>
  <w:num w:numId="37">
    <w:abstractNumId w:val="24"/>
  </w:num>
  <w:num w:numId="38">
    <w:abstractNumId w:val="11"/>
  </w:num>
  <w:num w:numId="39">
    <w:abstractNumId w:val="2"/>
  </w:num>
  <w:num w:numId="40">
    <w:abstractNumId w:val="1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834"/>
    <w:rsid w:val="00007B01"/>
    <w:rsid w:val="00007F03"/>
    <w:rsid w:val="00020C06"/>
    <w:rsid w:val="0003140B"/>
    <w:rsid w:val="000446D7"/>
    <w:rsid w:val="00046BF7"/>
    <w:rsid w:val="00050D79"/>
    <w:rsid w:val="00055113"/>
    <w:rsid w:val="00056F17"/>
    <w:rsid w:val="00087467"/>
    <w:rsid w:val="000922AB"/>
    <w:rsid w:val="000962C5"/>
    <w:rsid w:val="000C6AA5"/>
    <w:rsid w:val="000D356A"/>
    <w:rsid w:val="000E031F"/>
    <w:rsid w:val="000E06E2"/>
    <w:rsid w:val="000E2898"/>
    <w:rsid w:val="000F40EA"/>
    <w:rsid w:val="00103F2B"/>
    <w:rsid w:val="00105A0C"/>
    <w:rsid w:val="0010796F"/>
    <w:rsid w:val="00113CE5"/>
    <w:rsid w:val="00117978"/>
    <w:rsid w:val="0013044F"/>
    <w:rsid w:val="001543E7"/>
    <w:rsid w:val="00155D21"/>
    <w:rsid w:val="00155F4D"/>
    <w:rsid w:val="001612DE"/>
    <w:rsid w:val="0017332B"/>
    <w:rsid w:val="0017556E"/>
    <w:rsid w:val="001804C4"/>
    <w:rsid w:val="001823D7"/>
    <w:rsid w:val="00183144"/>
    <w:rsid w:val="00195816"/>
    <w:rsid w:val="001A237C"/>
    <w:rsid w:val="001A45EE"/>
    <w:rsid w:val="001A49E8"/>
    <w:rsid w:val="001B0C3A"/>
    <w:rsid w:val="001C5774"/>
    <w:rsid w:val="001C5E29"/>
    <w:rsid w:val="001D26F0"/>
    <w:rsid w:val="001D5819"/>
    <w:rsid w:val="001E0684"/>
    <w:rsid w:val="001E1CAC"/>
    <w:rsid w:val="001E74FB"/>
    <w:rsid w:val="001F0445"/>
    <w:rsid w:val="001F1C6D"/>
    <w:rsid w:val="001F5E02"/>
    <w:rsid w:val="00201DE5"/>
    <w:rsid w:val="00205E0A"/>
    <w:rsid w:val="0021584D"/>
    <w:rsid w:val="00217D58"/>
    <w:rsid w:val="002215BF"/>
    <w:rsid w:val="002242CA"/>
    <w:rsid w:val="00240330"/>
    <w:rsid w:val="00270DB6"/>
    <w:rsid w:val="002808A3"/>
    <w:rsid w:val="00284E83"/>
    <w:rsid w:val="0029343F"/>
    <w:rsid w:val="002B5779"/>
    <w:rsid w:val="002C232C"/>
    <w:rsid w:val="002D12F4"/>
    <w:rsid w:val="002D41D8"/>
    <w:rsid w:val="002E4554"/>
    <w:rsid w:val="002E6F06"/>
    <w:rsid w:val="002F034E"/>
    <w:rsid w:val="003035B4"/>
    <w:rsid w:val="003040CF"/>
    <w:rsid w:val="00306EB8"/>
    <w:rsid w:val="00310FAA"/>
    <w:rsid w:val="003235CE"/>
    <w:rsid w:val="00335795"/>
    <w:rsid w:val="00336B6D"/>
    <w:rsid w:val="003439DA"/>
    <w:rsid w:val="00356690"/>
    <w:rsid w:val="00357FAF"/>
    <w:rsid w:val="003655EB"/>
    <w:rsid w:val="0037319B"/>
    <w:rsid w:val="003A319F"/>
    <w:rsid w:val="003B444A"/>
    <w:rsid w:val="003C2630"/>
    <w:rsid w:val="003C46F7"/>
    <w:rsid w:val="003C7694"/>
    <w:rsid w:val="003D30FD"/>
    <w:rsid w:val="003E5A76"/>
    <w:rsid w:val="003F1823"/>
    <w:rsid w:val="004041EE"/>
    <w:rsid w:val="00404382"/>
    <w:rsid w:val="00404E2F"/>
    <w:rsid w:val="00415EDC"/>
    <w:rsid w:val="0042128D"/>
    <w:rsid w:val="004256AD"/>
    <w:rsid w:val="00431764"/>
    <w:rsid w:val="00436E6C"/>
    <w:rsid w:val="004421EE"/>
    <w:rsid w:val="0045568E"/>
    <w:rsid w:val="00462E9D"/>
    <w:rsid w:val="00480566"/>
    <w:rsid w:val="00495665"/>
    <w:rsid w:val="004A1EFE"/>
    <w:rsid w:val="004A5D3A"/>
    <w:rsid w:val="004B1ADD"/>
    <w:rsid w:val="004B25B8"/>
    <w:rsid w:val="004C7E3A"/>
    <w:rsid w:val="004E2E6D"/>
    <w:rsid w:val="004E68CF"/>
    <w:rsid w:val="004F3D5E"/>
    <w:rsid w:val="00502043"/>
    <w:rsid w:val="0050306F"/>
    <w:rsid w:val="005210EB"/>
    <w:rsid w:val="00531F49"/>
    <w:rsid w:val="00532831"/>
    <w:rsid w:val="005343CE"/>
    <w:rsid w:val="00547B3A"/>
    <w:rsid w:val="00550820"/>
    <w:rsid w:val="0055183D"/>
    <w:rsid w:val="00557E20"/>
    <w:rsid w:val="005652AD"/>
    <w:rsid w:val="00565ACE"/>
    <w:rsid w:val="0058658C"/>
    <w:rsid w:val="00595408"/>
    <w:rsid w:val="005A79E1"/>
    <w:rsid w:val="005B7C27"/>
    <w:rsid w:val="005C0516"/>
    <w:rsid w:val="005C21C7"/>
    <w:rsid w:val="005C78CA"/>
    <w:rsid w:val="005C7A92"/>
    <w:rsid w:val="005D7B7A"/>
    <w:rsid w:val="005E0562"/>
    <w:rsid w:val="005E2829"/>
    <w:rsid w:val="005E5DA8"/>
    <w:rsid w:val="005F1620"/>
    <w:rsid w:val="006021EC"/>
    <w:rsid w:val="006043DA"/>
    <w:rsid w:val="00614F5F"/>
    <w:rsid w:val="006246A1"/>
    <w:rsid w:val="00625F4A"/>
    <w:rsid w:val="00641C29"/>
    <w:rsid w:val="00644C94"/>
    <w:rsid w:val="00651F3B"/>
    <w:rsid w:val="00653FA9"/>
    <w:rsid w:val="0068084D"/>
    <w:rsid w:val="006838B9"/>
    <w:rsid w:val="006914BA"/>
    <w:rsid w:val="00691872"/>
    <w:rsid w:val="00691C97"/>
    <w:rsid w:val="00694BD8"/>
    <w:rsid w:val="006A6EF8"/>
    <w:rsid w:val="006C2461"/>
    <w:rsid w:val="006E1C1E"/>
    <w:rsid w:val="006E412B"/>
    <w:rsid w:val="006E501D"/>
    <w:rsid w:val="00701B53"/>
    <w:rsid w:val="007136C8"/>
    <w:rsid w:val="00714DC9"/>
    <w:rsid w:val="00716B8B"/>
    <w:rsid w:val="0072747D"/>
    <w:rsid w:val="00730B76"/>
    <w:rsid w:val="00732416"/>
    <w:rsid w:val="00732500"/>
    <w:rsid w:val="00755580"/>
    <w:rsid w:val="007712BA"/>
    <w:rsid w:val="007768EE"/>
    <w:rsid w:val="00783F18"/>
    <w:rsid w:val="007863D4"/>
    <w:rsid w:val="00797489"/>
    <w:rsid w:val="007A794F"/>
    <w:rsid w:val="007C66A5"/>
    <w:rsid w:val="007D722C"/>
    <w:rsid w:val="007E2E17"/>
    <w:rsid w:val="007F3F59"/>
    <w:rsid w:val="007F7FB8"/>
    <w:rsid w:val="0080571B"/>
    <w:rsid w:val="00812954"/>
    <w:rsid w:val="008326C1"/>
    <w:rsid w:val="00835EDF"/>
    <w:rsid w:val="00874543"/>
    <w:rsid w:val="00882C26"/>
    <w:rsid w:val="00882C92"/>
    <w:rsid w:val="008A1B8D"/>
    <w:rsid w:val="008A2320"/>
    <w:rsid w:val="008B0068"/>
    <w:rsid w:val="008B2834"/>
    <w:rsid w:val="008C0B7D"/>
    <w:rsid w:val="008C4C64"/>
    <w:rsid w:val="008C71DB"/>
    <w:rsid w:val="008F7235"/>
    <w:rsid w:val="0090271A"/>
    <w:rsid w:val="00911227"/>
    <w:rsid w:val="00925109"/>
    <w:rsid w:val="00925852"/>
    <w:rsid w:val="00930465"/>
    <w:rsid w:val="009363C9"/>
    <w:rsid w:val="00936586"/>
    <w:rsid w:val="009405CD"/>
    <w:rsid w:val="00941CEF"/>
    <w:rsid w:val="00947DE8"/>
    <w:rsid w:val="00950F42"/>
    <w:rsid w:val="0095361A"/>
    <w:rsid w:val="00962940"/>
    <w:rsid w:val="00964783"/>
    <w:rsid w:val="00965530"/>
    <w:rsid w:val="00966326"/>
    <w:rsid w:val="00983B54"/>
    <w:rsid w:val="009A7CAF"/>
    <w:rsid w:val="009B5688"/>
    <w:rsid w:val="009B73ED"/>
    <w:rsid w:val="009E483F"/>
    <w:rsid w:val="009F294A"/>
    <w:rsid w:val="009F3B60"/>
    <w:rsid w:val="00A24F8E"/>
    <w:rsid w:val="00A270CE"/>
    <w:rsid w:val="00A315A0"/>
    <w:rsid w:val="00A32962"/>
    <w:rsid w:val="00A50B25"/>
    <w:rsid w:val="00A63492"/>
    <w:rsid w:val="00A668B9"/>
    <w:rsid w:val="00A67144"/>
    <w:rsid w:val="00A67DC2"/>
    <w:rsid w:val="00A7483E"/>
    <w:rsid w:val="00A81B57"/>
    <w:rsid w:val="00A831F8"/>
    <w:rsid w:val="00A90172"/>
    <w:rsid w:val="00A93C65"/>
    <w:rsid w:val="00AC00FB"/>
    <w:rsid w:val="00AD1F2C"/>
    <w:rsid w:val="00AD6A33"/>
    <w:rsid w:val="00AE63EC"/>
    <w:rsid w:val="00B02DB4"/>
    <w:rsid w:val="00B07402"/>
    <w:rsid w:val="00B12805"/>
    <w:rsid w:val="00B221C1"/>
    <w:rsid w:val="00B315A0"/>
    <w:rsid w:val="00B3534B"/>
    <w:rsid w:val="00B403D4"/>
    <w:rsid w:val="00B45068"/>
    <w:rsid w:val="00B73A8D"/>
    <w:rsid w:val="00B762A6"/>
    <w:rsid w:val="00B85B27"/>
    <w:rsid w:val="00BC154F"/>
    <w:rsid w:val="00BC1BDC"/>
    <w:rsid w:val="00BD068C"/>
    <w:rsid w:val="00BD1B67"/>
    <w:rsid w:val="00BD4103"/>
    <w:rsid w:val="00BD7188"/>
    <w:rsid w:val="00BE36EF"/>
    <w:rsid w:val="00BE66E8"/>
    <w:rsid w:val="00BE6B91"/>
    <w:rsid w:val="00C06BCE"/>
    <w:rsid w:val="00C51E42"/>
    <w:rsid w:val="00C62BB7"/>
    <w:rsid w:val="00C73100"/>
    <w:rsid w:val="00C769A8"/>
    <w:rsid w:val="00C83155"/>
    <w:rsid w:val="00C978FF"/>
    <w:rsid w:val="00CD5538"/>
    <w:rsid w:val="00CE3551"/>
    <w:rsid w:val="00CF023D"/>
    <w:rsid w:val="00D033AD"/>
    <w:rsid w:val="00D03F7B"/>
    <w:rsid w:val="00D04038"/>
    <w:rsid w:val="00D1770F"/>
    <w:rsid w:val="00D1793F"/>
    <w:rsid w:val="00D27A4B"/>
    <w:rsid w:val="00D33A17"/>
    <w:rsid w:val="00D40CF4"/>
    <w:rsid w:val="00D4509D"/>
    <w:rsid w:val="00D56A59"/>
    <w:rsid w:val="00D81FF6"/>
    <w:rsid w:val="00D82360"/>
    <w:rsid w:val="00D872CB"/>
    <w:rsid w:val="00D9489D"/>
    <w:rsid w:val="00DB19F9"/>
    <w:rsid w:val="00DB6CC7"/>
    <w:rsid w:val="00DB6F99"/>
    <w:rsid w:val="00DC084B"/>
    <w:rsid w:val="00DE0F77"/>
    <w:rsid w:val="00DE4BBE"/>
    <w:rsid w:val="00DF639C"/>
    <w:rsid w:val="00E06E2B"/>
    <w:rsid w:val="00E13077"/>
    <w:rsid w:val="00E142BA"/>
    <w:rsid w:val="00E309AA"/>
    <w:rsid w:val="00E46514"/>
    <w:rsid w:val="00E505E8"/>
    <w:rsid w:val="00E55F8A"/>
    <w:rsid w:val="00E6551A"/>
    <w:rsid w:val="00E71AC2"/>
    <w:rsid w:val="00E82816"/>
    <w:rsid w:val="00E8469F"/>
    <w:rsid w:val="00E9375D"/>
    <w:rsid w:val="00EA1628"/>
    <w:rsid w:val="00EA4822"/>
    <w:rsid w:val="00EB2EEB"/>
    <w:rsid w:val="00EC2248"/>
    <w:rsid w:val="00EC3D2E"/>
    <w:rsid w:val="00EE32E6"/>
    <w:rsid w:val="00F16B5B"/>
    <w:rsid w:val="00F42AEB"/>
    <w:rsid w:val="00F42D21"/>
    <w:rsid w:val="00F47E9D"/>
    <w:rsid w:val="00F50C81"/>
    <w:rsid w:val="00F53A19"/>
    <w:rsid w:val="00F56974"/>
    <w:rsid w:val="00F56E96"/>
    <w:rsid w:val="00F72724"/>
    <w:rsid w:val="00F82666"/>
    <w:rsid w:val="00FA02DD"/>
    <w:rsid w:val="00FA7DB9"/>
    <w:rsid w:val="00FB66B9"/>
    <w:rsid w:val="00FB7D4B"/>
    <w:rsid w:val="00FC0BAF"/>
    <w:rsid w:val="00FC16D9"/>
    <w:rsid w:val="00FD2932"/>
    <w:rsid w:val="00FD730F"/>
    <w:rsid w:val="00FE3AB3"/>
    <w:rsid w:val="00FE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AD"/>
  </w:style>
  <w:style w:type="paragraph" w:styleId="2">
    <w:name w:val="heading 2"/>
    <w:basedOn w:val="a"/>
    <w:link w:val="20"/>
    <w:qFormat/>
    <w:rsid w:val="00DB6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C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6B91"/>
  </w:style>
  <w:style w:type="character" w:styleId="a3">
    <w:name w:val="Hyperlink"/>
    <w:basedOn w:val="a0"/>
    <w:unhideWhenUsed/>
    <w:rsid w:val="00BE6B91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BE6B9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6B91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BE6B91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No Spacing"/>
    <w:uiPriority w:val="1"/>
    <w:qFormat/>
    <w:rsid w:val="00BE6B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link w:val="a9"/>
    <w:uiPriority w:val="34"/>
    <w:qFormat/>
    <w:rsid w:val="00BE6B91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a">
    <w:name w:val="Table Grid"/>
    <w:basedOn w:val="a1"/>
    <w:uiPriority w:val="59"/>
    <w:rsid w:val="00BE6B91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BE6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E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6B91"/>
  </w:style>
  <w:style w:type="paragraph" w:styleId="ad">
    <w:name w:val="footer"/>
    <w:basedOn w:val="a"/>
    <w:link w:val="ae"/>
    <w:uiPriority w:val="99"/>
    <w:unhideWhenUsed/>
    <w:rsid w:val="00BE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E6B91"/>
  </w:style>
  <w:style w:type="paragraph" w:customStyle="1" w:styleId="Default">
    <w:name w:val="Default"/>
    <w:rsid w:val="00FB6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A831F8"/>
    <w:rPr>
      <w:rFonts w:ascii="Arial Narrow" w:eastAsia="Arial Narrow" w:hAnsi="Arial Narrow" w:cs="Arial Narrow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A831F8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A831F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831F8"/>
    <w:pPr>
      <w:widowControl w:val="0"/>
      <w:shd w:val="clear" w:color="auto" w:fill="FFFFFF"/>
      <w:spacing w:before="360" w:after="0" w:line="322" w:lineRule="exact"/>
      <w:ind w:hanging="380"/>
      <w:jc w:val="both"/>
    </w:pPr>
    <w:rPr>
      <w:rFonts w:ascii="Arial Narrow" w:eastAsia="Arial Narrow" w:hAnsi="Arial Narrow" w:cs="Arial Narrow"/>
      <w:sz w:val="28"/>
      <w:szCs w:val="28"/>
    </w:rPr>
  </w:style>
  <w:style w:type="paragraph" w:customStyle="1" w:styleId="12">
    <w:name w:val="Заголовок №1"/>
    <w:basedOn w:val="a"/>
    <w:link w:val="11"/>
    <w:rsid w:val="00A831F8"/>
    <w:pPr>
      <w:widowControl w:val="0"/>
      <w:shd w:val="clear" w:color="auto" w:fill="FFFFFF"/>
      <w:spacing w:after="360" w:line="0" w:lineRule="atLeast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character" w:customStyle="1" w:styleId="31">
    <w:name w:val="Основной текст (3)_"/>
    <w:basedOn w:val="a0"/>
    <w:link w:val="32"/>
    <w:rsid w:val="007F7FB8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F7FB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212pt">
    <w:name w:val="Основной текст (2) + 12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7F7FB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7F7FB8"/>
    <w:rPr>
      <w:rFonts w:ascii="Arial Narrow" w:eastAsia="Arial Narrow" w:hAnsi="Arial Narrow" w:cs="Arial Narrow"/>
      <w:sz w:val="28"/>
      <w:szCs w:val="28"/>
      <w:shd w:val="clear" w:color="auto" w:fill="FFFFFF"/>
    </w:rPr>
  </w:style>
  <w:style w:type="character" w:customStyle="1" w:styleId="13">
    <w:name w:val="Заголовок №1 + Не полужирный"/>
    <w:basedOn w:val="11"/>
    <w:rsid w:val="007F7FB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Интервал 11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7F7FB8"/>
    <w:rPr>
      <w:rFonts w:ascii="Trebuchet MS" w:eastAsia="Trebuchet MS" w:hAnsi="Trebuchet MS" w:cs="Trebuchet MS"/>
      <w:b/>
      <w:bCs/>
      <w:i/>
      <w:iCs/>
      <w:sz w:val="16"/>
      <w:szCs w:val="16"/>
      <w:shd w:val="clear" w:color="auto" w:fill="FFFFFF"/>
      <w:lang w:val="en-US" w:bidi="en-US"/>
    </w:rPr>
  </w:style>
  <w:style w:type="character" w:customStyle="1" w:styleId="2Corbel15pt">
    <w:name w:val="Основной текст (2) + Corbel;15 pt;Полужирный"/>
    <w:basedOn w:val="21"/>
    <w:rsid w:val="007F7FB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35">
    <w:name w:val="Подпись к таблице (3)_"/>
    <w:basedOn w:val="a0"/>
    <w:link w:val="36"/>
    <w:rsid w:val="007F7FB8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6">
    <w:name w:val="Подпись к картинке (2)_"/>
    <w:basedOn w:val="a0"/>
    <w:link w:val="27"/>
    <w:rsid w:val="007F7FB8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37">
    <w:name w:val="Подпись к картинке (3)_"/>
    <w:basedOn w:val="a0"/>
    <w:link w:val="38"/>
    <w:rsid w:val="007F7FB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41">
    <w:name w:val="Подпись к картинке (4)_"/>
    <w:basedOn w:val="a0"/>
    <w:link w:val="42"/>
    <w:rsid w:val="007F7FB8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character" w:customStyle="1" w:styleId="5">
    <w:name w:val="Подпись к картинке (5)_"/>
    <w:basedOn w:val="a0"/>
    <w:link w:val="50"/>
    <w:rsid w:val="007F7FB8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7FB8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character" w:customStyle="1" w:styleId="213pt0">
    <w:name w:val="Основной текст (2) + 13 pt;Малые прописные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7F7FB8"/>
    <w:pPr>
      <w:widowControl w:val="0"/>
      <w:shd w:val="clear" w:color="auto" w:fill="FFFFFF"/>
      <w:spacing w:after="36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F7FB8"/>
    <w:pPr>
      <w:widowControl w:val="0"/>
      <w:shd w:val="clear" w:color="auto" w:fill="FFFFFF"/>
      <w:spacing w:before="360" w:after="360"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25">
    <w:name w:val="Подпись к таблице (2)"/>
    <w:basedOn w:val="a"/>
    <w:link w:val="24"/>
    <w:rsid w:val="007F7FB8"/>
    <w:pPr>
      <w:widowControl w:val="0"/>
      <w:shd w:val="clear" w:color="auto" w:fill="FFFFFF"/>
      <w:spacing w:after="0" w:line="0" w:lineRule="atLeast"/>
      <w:jc w:val="right"/>
    </w:pPr>
    <w:rPr>
      <w:rFonts w:ascii="Arial Narrow" w:eastAsia="Arial Narrow" w:hAnsi="Arial Narrow" w:cs="Arial Narrow"/>
      <w:sz w:val="28"/>
      <w:szCs w:val="28"/>
    </w:rPr>
  </w:style>
  <w:style w:type="paragraph" w:customStyle="1" w:styleId="34">
    <w:name w:val="Колонтитул (3)"/>
    <w:basedOn w:val="a"/>
    <w:link w:val="33"/>
    <w:rsid w:val="007F7FB8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i/>
      <w:iCs/>
      <w:sz w:val="16"/>
      <w:szCs w:val="16"/>
      <w:lang w:val="en-US" w:bidi="en-US"/>
    </w:rPr>
  </w:style>
  <w:style w:type="paragraph" w:customStyle="1" w:styleId="36">
    <w:name w:val="Подпись к таблице (3)"/>
    <w:basedOn w:val="a"/>
    <w:link w:val="35"/>
    <w:rsid w:val="007F7FB8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27">
    <w:name w:val="Подпись к картинке (2)"/>
    <w:basedOn w:val="a"/>
    <w:link w:val="26"/>
    <w:rsid w:val="007F7FB8"/>
    <w:pPr>
      <w:widowControl w:val="0"/>
      <w:shd w:val="clear" w:color="auto" w:fill="FFFFFF"/>
      <w:spacing w:after="0" w:line="449" w:lineRule="exact"/>
    </w:pPr>
    <w:rPr>
      <w:rFonts w:ascii="Century Schoolbook" w:eastAsia="Century Schoolbook" w:hAnsi="Century Schoolbook" w:cs="Century Schoolbook"/>
    </w:rPr>
  </w:style>
  <w:style w:type="paragraph" w:customStyle="1" w:styleId="38">
    <w:name w:val="Подпись к картинке (3)"/>
    <w:basedOn w:val="a"/>
    <w:link w:val="37"/>
    <w:rsid w:val="007F7FB8"/>
    <w:pPr>
      <w:widowControl w:val="0"/>
      <w:shd w:val="clear" w:color="auto" w:fill="FFFFFF"/>
      <w:spacing w:after="0" w:line="449" w:lineRule="exact"/>
    </w:pPr>
    <w:rPr>
      <w:rFonts w:ascii="Arial Narrow" w:eastAsia="Arial Narrow" w:hAnsi="Arial Narrow" w:cs="Arial Narrow"/>
      <w:b/>
      <w:bCs/>
    </w:rPr>
  </w:style>
  <w:style w:type="paragraph" w:customStyle="1" w:styleId="42">
    <w:name w:val="Подпись к картинке (4)"/>
    <w:basedOn w:val="a"/>
    <w:link w:val="41"/>
    <w:rsid w:val="007F7FB8"/>
    <w:pPr>
      <w:widowControl w:val="0"/>
      <w:shd w:val="clear" w:color="auto" w:fill="FFFFFF"/>
      <w:spacing w:after="0" w:line="449" w:lineRule="exact"/>
    </w:pPr>
    <w:rPr>
      <w:rFonts w:ascii="Century Schoolbook" w:eastAsia="Century Schoolbook" w:hAnsi="Century Schoolbook" w:cs="Century Schoolbook"/>
      <w:b/>
      <w:bCs/>
    </w:rPr>
  </w:style>
  <w:style w:type="paragraph" w:customStyle="1" w:styleId="50">
    <w:name w:val="Подпись к картинке (5)"/>
    <w:basedOn w:val="a"/>
    <w:link w:val="5"/>
    <w:rsid w:val="007F7FB8"/>
    <w:pPr>
      <w:widowControl w:val="0"/>
      <w:shd w:val="clear" w:color="auto" w:fill="FFFFFF"/>
      <w:spacing w:after="0" w:line="449" w:lineRule="exac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F7FB8"/>
    <w:pPr>
      <w:widowControl w:val="0"/>
      <w:shd w:val="clear" w:color="auto" w:fill="FFFFFF"/>
      <w:spacing w:after="42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character" w:customStyle="1" w:styleId="20">
    <w:name w:val="Заголовок 2 Знак"/>
    <w:basedOn w:val="a0"/>
    <w:link w:val="2"/>
    <w:rsid w:val="00DB6F99"/>
    <w:rPr>
      <w:rFonts w:ascii="Times New Roman" w:eastAsia="Times New Roman" w:hAnsi="Times New Roman" w:cs="Times New Roman"/>
      <w:b/>
      <w:bCs/>
      <w:sz w:val="36"/>
      <w:szCs w:val="36"/>
      <w:lang w:eastAsia="ru-RU" w:bidi="hi-IN"/>
    </w:rPr>
  </w:style>
  <w:style w:type="paragraph" w:styleId="af">
    <w:name w:val="Normal (Web)"/>
    <w:basedOn w:val="a"/>
    <w:unhideWhenUsed/>
    <w:rsid w:val="00DB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DB6F99"/>
    <w:rPr>
      <w:b/>
      <w:bCs/>
    </w:rPr>
  </w:style>
  <w:style w:type="paragraph" w:customStyle="1" w:styleId="af1">
    <w:name w:val="А_основной"/>
    <w:basedOn w:val="a"/>
    <w:link w:val="af2"/>
    <w:rsid w:val="005B7C2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2">
    <w:name w:val="А_основной Знак"/>
    <w:link w:val="af1"/>
    <w:locked/>
    <w:rsid w:val="005B7C27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30">
    <w:name w:val="Заголовок 3 Знак"/>
    <w:basedOn w:val="a0"/>
    <w:link w:val="3"/>
    <w:uiPriority w:val="9"/>
    <w:semiHidden/>
    <w:rsid w:val="005B7C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5B7C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Основной текст Знак"/>
    <w:link w:val="af4"/>
    <w:locked/>
    <w:rsid w:val="005B7C27"/>
    <w:rPr>
      <w:shd w:val="clear" w:color="auto" w:fill="FFFFFF"/>
    </w:rPr>
  </w:style>
  <w:style w:type="paragraph" w:styleId="af4">
    <w:name w:val="Body Text"/>
    <w:basedOn w:val="a"/>
    <w:link w:val="af3"/>
    <w:rsid w:val="005B7C27"/>
    <w:pPr>
      <w:shd w:val="clear" w:color="auto" w:fill="FFFFFF"/>
      <w:spacing w:after="120" w:line="211" w:lineRule="exact"/>
      <w:jc w:val="right"/>
    </w:pPr>
  </w:style>
  <w:style w:type="character" w:customStyle="1" w:styleId="14">
    <w:name w:val="Основной текст Знак1"/>
    <w:basedOn w:val="a0"/>
    <w:uiPriority w:val="99"/>
    <w:semiHidden/>
    <w:rsid w:val="005B7C27"/>
  </w:style>
  <w:style w:type="character" w:customStyle="1" w:styleId="Zag11">
    <w:name w:val="Zag_11"/>
    <w:rsid w:val="005B7C27"/>
  </w:style>
  <w:style w:type="character" w:customStyle="1" w:styleId="af5">
    <w:name w:val="Основной текст + Полужирный"/>
    <w:rsid w:val="005B7C27"/>
    <w:rPr>
      <w:b/>
      <w:bCs/>
      <w:sz w:val="22"/>
      <w:szCs w:val="22"/>
      <w:lang w:bidi="ar-SA"/>
    </w:rPr>
  </w:style>
  <w:style w:type="character" w:customStyle="1" w:styleId="a9">
    <w:name w:val="Абзац списка Знак"/>
    <w:link w:val="a8"/>
    <w:uiPriority w:val="34"/>
    <w:locked/>
    <w:rsid w:val="005B7C2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6">
    <w:name w:val="Основной текст_"/>
    <w:link w:val="51"/>
    <w:rsid w:val="005B7C27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6"/>
    <w:rsid w:val="005B7C27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styleId="af7">
    <w:name w:val="Emphasis"/>
    <w:qFormat/>
    <w:rsid w:val="005B7C27"/>
    <w:rPr>
      <w:i/>
      <w:iCs/>
    </w:rPr>
  </w:style>
  <w:style w:type="paragraph" w:customStyle="1" w:styleId="15">
    <w:name w:val="Абзац списка1"/>
    <w:basedOn w:val="a"/>
    <w:rsid w:val="005B7C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Zag1">
    <w:name w:val="Zag_1"/>
    <w:basedOn w:val="a"/>
    <w:rsid w:val="005B7C2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7">
    <w:name w:val="Основной текст (7)_"/>
    <w:basedOn w:val="a0"/>
    <w:rsid w:val="00BC1B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"/>
    <w:basedOn w:val="7"/>
    <w:rsid w:val="00BC1B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1"/>
    <w:rsid w:val="00217D5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6pt0pt">
    <w:name w:val="Основной текст (2) + 16 pt;Интервал 0 pt"/>
    <w:basedOn w:val="21"/>
    <w:rsid w:val="00217D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43">
    <w:name w:val="Заголовок №4_"/>
    <w:basedOn w:val="a0"/>
    <w:rsid w:val="009405C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4">
    <w:name w:val="Заголовок №4"/>
    <w:basedOn w:val="43"/>
    <w:rsid w:val="009405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главление (2)_"/>
    <w:basedOn w:val="a0"/>
    <w:link w:val="2a"/>
    <w:rsid w:val="001C5E2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b">
    <w:name w:val="Оглавление (2) + Не полужирный;Курсив"/>
    <w:basedOn w:val="29"/>
    <w:rsid w:val="001C5E2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6">
    <w:name w:val="Оглавление 1 Знак"/>
    <w:basedOn w:val="a0"/>
    <w:link w:val="17"/>
    <w:rsid w:val="001C5E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8">
    <w:name w:val="Оглавление + Полужирный"/>
    <w:basedOn w:val="16"/>
    <w:rsid w:val="001C5E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главление (2)"/>
    <w:basedOn w:val="a"/>
    <w:link w:val="29"/>
    <w:rsid w:val="001C5E29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7">
    <w:name w:val="toc 1"/>
    <w:basedOn w:val="a"/>
    <w:link w:val="16"/>
    <w:autoRedefine/>
    <w:rsid w:val="001C5E29"/>
    <w:pPr>
      <w:widowControl w:val="0"/>
      <w:shd w:val="clear" w:color="auto" w:fill="FFFFFF"/>
      <w:spacing w:before="120" w:after="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c">
    <w:name w:val="toc 2"/>
    <w:basedOn w:val="a"/>
    <w:autoRedefine/>
    <w:rsid w:val="001C5E29"/>
    <w:pPr>
      <w:widowControl w:val="0"/>
      <w:shd w:val="clear" w:color="auto" w:fill="FFFFFF"/>
      <w:spacing w:before="120" w:after="0" w:line="37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f9">
    <w:name w:val="Колонтитул_"/>
    <w:basedOn w:val="a0"/>
    <w:link w:val="afa"/>
    <w:rsid w:val="003B44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d">
    <w:name w:val="Колонтитул (2)_"/>
    <w:basedOn w:val="a0"/>
    <w:link w:val="2e"/>
    <w:rsid w:val="003B44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f">
    <w:name w:val="Заголовок №2_"/>
    <w:basedOn w:val="a0"/>
    <w:link w:val="2f0"/>
    <w:rsid w:val="003B44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b">
    <w:name w:val="Подпись к таблице_"/>
    <w:basedOn w:val="a0"/>
    <w:link w:val="afc"/>
    <w:rsid w:val="003B44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B444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B444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fd">
    <w:name w:val="Подпись к таблице + Полужирный"/>
    <w:basedOn w:val="afb"/>
    <w:rsid w:val="003B44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fa">
    <w:name w:val="Колонтитул"/>
    <w:basedOn w:val="a"/>
    <w:link w:val="af9"/>
    <w:rsid w:val="003B44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e">
    <w:name w:val="Колонтитул (2)"/>
    <w:basedOn w:val="a"/>
    <w:link w:val="2d"/>
    <w:rsid w:val="003B44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f0">
    <w:name w:val="Заголовок №2"/>
    <w:basedOn w:val="a"/>
    <w:link w:val="2f"/>
    <w:rsid w:val="003B444A"/>
    <w:pPr>
      <w:widowControl w:val="0"/>
      <w:shd w:val="clear" w:color="auto" w:fill="FFFFFF"/>
      <w:spacing w:before="420" w:after="0" w:line="317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fc">
    <w:name w:val="Подпись к таблице"/>
    <w:basedOn w:val="a"/>
    <w:link w:val="afb"/>
    <w:rsid w:val="003B44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3B444A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90">
    <w:name w:val="Основной текст (9)"/>
    <w:basedOn w:val="a"/>
    <w:link w:val="9"/>
    <w:rsid w:val="003B444A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DB6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C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6B91"/>
  </w:style>
  <w:style w:type="character" w:styleId="a3">
    <w:name w:val="Hyperlink"/>
    <w:basedOn w:val="a0"/>
    <w:unhideWhenUsed/>
    <w:rsid w:val="00BE6B91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BE6B9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6B91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BE6B91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No Spacing"/>
    <w:uiPriority w:val="1"/>
    <w:qFormat/>
    <w:rsid w:val="00BE6B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link w:val="a9"/>
    <w:uiPriority w:val="34"/>
    <w:qFormat/>
    <w:rsid w:val="00BE6B91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a">
    <w:name w:val="Table Grid"/>
    <w:basedOn w:val="a1"/>
    <w:uiPriority w:val="59"/>
    <w:rsid w:val="00BE6B91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BE6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E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6B91"/>
  </w:style>
  <w:style w:type="paragraph" w:styleId="ad">
    <w:name w:val="footer"/>
    <w:basedOn w:val="a"/>
    <w:link w:val="ae"/>
    <w:uiPriority w:val="99"/>
    <w:unhideWhenUsed/>
    <w:rsid w:val="00BE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E6B91"/>
  </w:style>
  <w:style w:type="paragraph" w:customStyle="1" w:styleId="Default">
    <w:name w:val="Default"/>
    <w:rsid w:val="00FB6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A831F8"/>
    <w:rPr>
      <w:rFonts w:ascii="Arial Narrow" w:eastAsia="Arial Narrow" w:hAnsi="Arial Narrow" w:cs="Arial Narrow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A831F8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A831F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831F8"/>
    <w:pPr>
      <w:widowControl w:val="0"/>
      <w:shd w:val="clear" w:color="auto" w:fill="FFFFFF"/>
      <w:spacing w:before="360" w:after="0" w:line="322" w:lineRule="exact"/>
      <w:ind w:hanging="380"/>
      <w:jc w:val="both"/>
    </w:pPr>
    <w:rPr>
      <w:rFonts w:ascii="Arial Narrow" w:eastAsia="Arial Narrow" w:hAnsi="Arial Narrow" w:cs="Arial Narrow"/>
      <w:sz w:val="28"/>
      <w:szCs w:val="28"/>
    </w:rPr>
  </w:style>
  <w:style w:type="paragraph" w:customStyle="1" w:styleId="12">
    <w:name w:val="Заголовок №1"/>
    <w:basedOn w:val="a"/>
    <w:link w:val="11"/>
    <w:rsid w:val="00A831F8"/>
    <w:pPr>
      <w:widowControl w:val="0"/>
      <w:shd w:val="clear" w:color="auto" w:fill="FFFFFF"/>
      <w:spacing w:after="360" w:line="0" w:lineRule="atLeast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character" w:customStyle="1" w:styleId="31">
    <w:name w:val="Основной текст (3)_"/>
    <w:basedOn w:val="a0"/>
    <w:link w:val="32"/>
    <w:rsid w:val="007F7FB8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F7FB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212pt">
    <w:name w:val="Основной текст (2) + 12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7F7FB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7F7FB8"/>
    <w:rPr>
      <w:rFonts w:ascii="Arial Narrow" w:eastAsia="Arial Narrow" w:hAnsi="Arial Narrow" w:cs="Arial Narrow"/>
      <w:sz w:val="28"/>
      <w:szCs w:val="28"/>
      <w:shd w:val="clear" w:color="auto" w:fill="FFFFFF"/>
    </w:rPr>
  </w:style>
  <w:style w:type="character" w:customStyle="1" w:styleId="13">
    <w:name w:val="Заголовок №1 + Не полужирный"/>
    <w:basedOn w:val="11"/>
    <w:rsid w:val="007F7FB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Интервал 11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7F7FB8"/>
    <w:rPr>
      <w:rFonts w:ascii="Trebuchet MS" w:eastAsia="Trebuchet MS" w:hAnsi="Trebuchet MS" w:cs="Trebuchet MS"/>
      <w:b/>
      <w:bCs/>
      <w:i/>
      <w:iCs/>
      <w:sz w:val="16"/>
      <w:szCs w:val="16"/>
      <w:shd w:val="clear" w:color="auto" w:fill="FFFFFF"/>
      <w:lang w:val="en-US" w:bidi="en-US"/>
    </w:rPr>
  </w:style>
  <w:style w:type="character" w:customStyle="1" w:styleId="2Corbel15pt">
    <w:name w:val="Основной текст (2) + Corbel;15 pt;Полужирный"/>
    <w:basedOn w:val="21"/>
    <w:rsid w:val="007F7FB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35">
    <w:name w:val="Подпись к таблице (3)_"/>
    <w:basedOn w:val="a0"/>
    <w:link w:val="36"/>
    <w:rsid w:val="007F7FB8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6">
    <w:name w:val="Подпись к картинке (2)_"/>
    <w:basedOn w:val="a0"/>
    <w:link w:val="27"/>
    <w:rsid w:val="007F7FB8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37">
    <w:name w:val="Подпись к картинке (3)_"/>
    <w:basedOn w:val="a0"/>
    <w:link w:val="38"/>
    <w:rsid w:val="007F7FB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41">
    <w:name w:val="Подпись к картинке (4)_"/>
    <w:basedOn w:val="a0"/>
    <w:link w:val="42"/>
    <w:rsid w:val="007F7FB8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character" w:customStyle="1" w:styleId="5">
    <w:name w:val="Подпись к картинке (5)_"/>
    <w:basedOn w:val="a0"/>
    <w:link w:val="50"/>
    <w:rsid w:val="007F7FB8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7FB8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character" w:customStyle="1" w:styleId="213pt0">
    <w:name w:val="Основной текст (2) + 13 pt;Малые прописные"/>
    <w:basedOn w:val="21"/>
    <w:rsid w:val="007F7FB8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7F7FB8"/>
    <w:pPr>
      <w:widowControl w:val="0"/>
      <w:shd w:val="clear" w:color="auto" w:fill="FFFFFF"/>
      <w:spacing w:after="36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F7FB8"/>
    <w:pPr>
      <w:widowControl w:val="0"/>
      <w:shd w:val="clear" w:color="auto" w:fill="FFFFFF"/>
      <w:spacing w:before="360" w:after="360"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25">
    <w:name w:val="Подпись к таблице (2)"/>
    <w:basedOn w:val="a"/>
    <w:link w:val="24"/>
    <w:rsid w:val="007F7FB8"/>
    <w:pPr>
      <w:widowControl w:val="0"/>
      <w:shd w:val="clear" w:color="auto" w:fill="FFFFFF"/>
      <w:spacing w:after="0" w:line="0" w:lineRule="atLeast"/>
      <w:jc w:val="right"/>
    </w:pPr>
    <w:rPr>
      <w:rFonts w:ascii="Arial Narrow" w:eastAsia="Arial Narrow" w:hAnsi="Arial Narrow" w:cs="Arial Narrow"/>
      <w:sz w:val="28"/>
      <w:szCs w:val="28"/>
    </w:rPr>
  </w:style>
  <w:style w:type="paragraph" w:customStyle="1" w:styleId="34">
    <w:name w:val="Колонтитул (3)"/>
    <w:basedOn w:val="a"/>
    <w:link w:val="33"/>
    <w:rsid w:val="007F7FB8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i/>
      <w:iCs/>
      <w:sz w:val="16"/>
      <w:szCs w:val="16"/>
      <w:lang w:val="en-US" w:bidi="en-US"/>
    </w:rPr>
  </w:style>
  <w:style w:type="paragraph" w:customStyle="1" w:styleId="36">
    <w:name w:val="Подпись к таблице (3)"/>
    <w:basedOn w:val="a"/>
    <w:link w:val="35"/>
    <w:rsid w:val="007F7FB8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27">
    <w:name w:val="Подпись к картинке (2)"/>
    <w:basedOn w:val="a"/>
    <w:link w:val="26"/>
    <w:rsid w:val="007F7FB8"/>
    <w:pPr>
      <w:widowControl w:val="0"/>
      <w:shd w:val="clear" w:color="auto" w:fill="FFFFFF"/>
      <w:spacing w:after="0" w:line="449" w:lineRule="exact"/>
    </w:pPr>
    <w:rPr>
      <w:rFonts w:ascii="Century Schoolbook" w:eastAsia="Century Schoolbook" w:hAnsi="Century Schoolbook" w:cs="Century Schoolbook"/>
    </w:rPr>
  </w:style>
  <w:style w:type="paragraph" w:customStyle="1" w:styleId="38">
    <w:name w:val="Подпись к картинке (3)"/>
    <w:basedOn w:val="a"/>
    <w:link w:val="37"/>
    <w:rsid w:val="007F7FB8"/>
    <w:pPr>
      <w:widowControl w:val="0"/>
      <w:shd w:val="clear" w:color="auto" w:fill="FFFFFF"/>
      <w:spacing w:after="0" w:line="449" w:lineRule="exact"/>
    </w:pPr>
    <w:rPr>
      <w:rFonts w:ascii="Arial Narrow" w:eastAsia="Arial Narrow" w:hAnsi="Arial Narrow" w:cs="Arial Narrow"/>
      <w:b/>
      <w:bCs/>
    </w:rPr>
  </w:style>
  <w:style w:type="paragraph" w:customStyle="1" w:styleId="42">
    <w:name w:val="Подпись к картинке (4)"/>
    <w:basedOn w:val="a"/>
    <w:link w:val="41"/>
    <w:rsid w:val="007F7FB8"/>
    <w:pPr>
      <w:widowControl w:val="0"/>
      <w:shd w:val="clear" w:color="auto" w:fill="FFFFFF"/>
      <w:spacing w:after="0" w:line="449" w:lineRule="exact"/>
    </w:pPr>
    <w:rPr>
      <w:rFonts w:ascii="Century Schoolbook" w:eastAsia="Century Schoolbook" w:hAnsi="Century Schoolbook" w:cs="Century Schoolbook"/>
      <w:b/>
      <w:bCs/>
    </w:rPr>
  </w:style>
  <w:style w:type="paragraph" w:customStyle="1" w:styleId="50">
    <w:name w:val="Подпись к картинке (5)"/>
    <w:basedOn w:val="a"/>
    <w:link w:val="5"/>
    <w:rsid w:val="007F7FB8"/>
    <w:pPr>
      <w:widowControl w:val="0"/>
      <w:shd w:val="clear" w:color="auto" w:fill="FFFFFF"/>
      <w:spacing w:after="0" w:line="449" w:lineRule="exac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F7FB8"/>
    <w:pPr>
      <w:widowControl w:val="0"/>
      <w:shd w:val="clear" w:color="auto" w:fill="FFFFFF"/>
      <w:spacing w:after="42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character" w:customStyle="1" w:styleId="20">
    <w:name w:val="Заголовок 2 Знак"/>
    <w:basedOn w:val="a0"/>
    <w:link w:val="2"/>
    <w:rsid w:val="00DB6F99"/>
    <w:rPr>
      <w:rFonts w:ascii="Times New Roman" w:eastAsia="Times New Roman" w:hAnsi="Times New Roman" w:cs="Times New Roman"/>
      <w:b/>
      <w:bCs/>
      <w:sz w:val="36"/>
      <w:szCs w:val="36"/>
      <w:lang w:eastAsia="ru-RU" w:bidi="hi-IN"/>
    </w:rPr>
  </w:style>
  <w:style w:type="paragraph" w:styleId="af">
    <w:name w:val="Normal (Web)"/>
    <w:basedOn w:val="a"/>
    <w:unhideWhenUsed/>
    <w:rsid w:val="00DB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DB6F99"/>
    <w:rPr>
      <w:b/>
      <w:bCs/>
    </w:rPr>
  </w:style>
  <w:style w:type="paragraph" w:customStyle="1" w:styleId="af1">
    <w:name w:val="А_основной"/>
    <w:basedOn w:val="a"/>
    <w:link w:val="af2"/>
    <w:rsid w:val="005B7C2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А_основной Знак"/>
    <w:link w:val="af1"/>
    <w:locked/>
    <w:rsid w:val="005B7C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7C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5B7C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Основной текст Знак"/>
    <w:link w:val="af4"/>
    <w:locked/>
    <w:rsid w:val="005B7C27"/>
    <w:rPr>
      <w:shd w:val="clear" w:color="auto" w:fill="FFFFFF"/>
    </w:rPr>
  </w:style>
  <w:style w:type="paragraph" w:styleId="af4">
    <w:name w:val="Body Text"/>
    <w:basedOn w:val="a"/>
    <w:link w:val="af3"/>
    <w:rsid w:val="005B7C27"/>
    <w:pPr>
      <w:shd w:val="clear" w:color="auto" w:fill="FFFFFF"/>
      <w:spacing w:after="120" w:line="211" w:lineRule="exact"/>
      <w:jc w:val="right"/>
    </w:pPr>
  </w:style>
  <w:style w:type="character" w:customStyle="1" w:styleId="14">
    <w:name w:val="Основной текст Знак1"/>
    <w:basedOn w:val="a0"/>
    <w:uiPriority w:val="99"/>
    <w:semiHidden/>
    <w:rsid w:val="005B7C27"/>
  </w:style>
  <w:style w:type="character" w:customStyle="1" w:styleId="Zag11">
    <w:name w:val="Zag_11"/>
    <w:rsid w:val="005B7C27"/>
  </w:style>
  <w:style w:type="character" w:customStyle="1" w:styleId="af5">
    <w:name w:val="Основной текст + Полужирный"/>
    <w:rsid w:val="005B7C27"/>
    <w:rPr>
      <w:b/>
      <w:bCs/>
      <w:sz w:val="22"/>
      <w:szCs w:val="22"/>
      <w:lang w:bidi="ar-SA"/>
    </w:rPr>
  </w:style>
  <w:style w:type="character" w:customStyle="1" w:styleId="a9">
    <w:name w:val="Абзац списка Знак"/>
    <w:link w:val="a8"/>
    <w:uiPriority w:val="34"/>
    <w:locked/>
    <w:rsid w:val="005B7C2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6">
    <w:name w:val="Основной текст_"/>
    <w:link w:val="51"/>
    <w:rsid w:val="005B7C27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6"/>
    <w:rsid w:val="005B7C27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styleId="af7">
    <w:name w:val="Emphasis"/>
    <w:qFormat/>
    <w:rsid w:val="005B7C27"/>
    <w:rPr>
      <w:i/>
      <w:iCs/>
    </w:rPr>
  </w:style>
  <w:style w:type="paragraph" w:customStyle="1" w:styleId="15">
    <w:name w:val="Абзац списка1"/>
    <w:basedOn w:val="a"/>
    <w:rsid w:val="005B7C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Zag1">
    <w:name w:val="Zag_1"/>
    <w:basedOn w:val="a"/>
    <w:rsid w:val="005B7C2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7">
    <w:name w:val="Основной текст (7)_"/>
    <w:basedOn w:val="a0"/>
    <w:rsid w:val="00BC1B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"/>
    <w:basedOn w:val="7"/>
    <w:rsid w:val="00BC1B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1"/>
    <w:rsid w:val="00217D5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6pt0pt">
    <w:name w:val="Основной текст (2) + 16 pt;Интервал 0 pt"/>
    <w:basedOn w:val="21"/>
    <w:rsid w:val="00217D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43">
    <w:name w:val="Заголовок №4_"/>
    <w:basedOn w:val="a0"/>
    <w:rsid w:val="009405C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4">
    <w:name w:val="Заголовок №4"/>
    <w:basedOn w:val="43"/>
    <w:rsid w:val="009405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главление (2)_"/>
    <w:basedOn w:val="a0"/>
    <w:link w:val="2a"/>
    <w:rsid w:val="001C5E2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b">
    <w:name w:val="Оглавление (2) + Не полужирный;Курсив"/>
    <w:basedOn w:val="29"/>
    <w:rsid w:val="001C5E2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6">
    <w:name w:val="Оглавление 1 Знак"/>
    <w:basedOn w:val="a0"/>
    <w:link w:val="17"/>
    <w:rsid w:val="001C5E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8">
    <w:name w:val="Оглавление + Полужирный"/>
    <w:basedOn w:val="16"/>
    <w:rsid w:val="001C5E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главление (2)"/>
    <w:basedOn w:val="a"/>
    <w:link w:val="29"/>
    <w:rsid w:val="001C5E29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7">
    <w:name w:val="toc 1"/>
    <w:basedOn w:val="a"/>
    <w:link w:val="16"/>
    <w:autoRedefine/>
    <w:rsid w:val="001C5E29"/>
    <w:pPr>
      <w:widowControl w:val="0"/>
      <w:shd w:val="clear" w:color="auto" w:fill="FFFFFF"/>
      <w:spacing w:before="120" w:after="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c">
    <w:name w:val="toc 2"/>
    <w:basedOn w:val="a"/>
    <w:autoRedefine/>
    <w:rsid w:val="001C5E29"/>
    <w:pPr>
      <w:widowControl w:val="0"/>
      <w:shd w:val="clear" w:color="auto" w:fill="FFFFFF"/>
      <w:spacing w:before="120" w:after="0" w:line="37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f9">
    <w:name w:val="Колонтитул_"/>
    <w:basedOn w:val="a0"/>
    <w:link w:val="afa"/>
    <w:rsid w:val="003B44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d">
    <w:name w:val="Колонтитул (2)_"/>
    <w:basedOn w:val="a0"/>
    <w:link w:val="2e"/>
    <w:rsid w:val="003B44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f">
    <w:name w:val="Заголовок №2_"/>
    <w:basedOn w:val="a0"/>
    <w:link w:val="2f0"/>
    <w:rsid w:val="003B44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b">
    <w:name w:val="Подпись к таблице_"/>
    <w:basedOn w:val="a0"/>
    <w:link w:val="afc"/>
    <w:rsid w:val="003B44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B444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B444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fd">
    <w:name w:val="Подпись к таблице + Полужирный"/>
    <w:basedOn w:val="afb"/>
    <w:rsid w:val="003B44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fa">
    <w:name w:val="Колонтитул"/>
    <w:basedOn w:val="a"/>
    <w:link w:val="af9"/>
    <w:rsid w:val="003B44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e">
    <w:name w:val="Колонтитул (2)"/>
    <w:basedOn w:val="a"/>
    <w:link w:val="2d"/>
    <w:rsid w:val="003B44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f0">
    <w:name w:val="Заголовок №2"/>
    <w:basedOn w:val="a"/>
    <w:link w:val="2f"/>
    <w:rsid w:val="003B444A"/>
    <w:pPr>
      <w:widowControl w:val="0"/>
      <w:shd w:val="clear" w:color="auto" w:fill="FFFFFF"/>
      <w:spacing w:before="420" w:after="0" w:line="317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fc">
    <w:name w:val="Подпись к таблице"/>
    <w:basedOn w:val="a"/>
    <w:link w:val="afb"/>
    <w:rsid w:val="003B44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3B444A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90">
    <w:name w:val="Основной текст (9)"/>
    <w:basedOn w:val="a"/>
    <w:link w:val="9"/>
    <w:rsid w:val="003B444A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tyva_school_38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56</Pages>
  <Words>15245</Words>
  <Characters>86903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16</cp:revision>
  <cp:lastPrinted>2019-05-28T04:11:00Z</cp:lastPrinted>
  <dcterms:created xsi:type="dcterms:W3CDTF">2018-10-30T06:34:00Z</dcterms:created>
  <dcterms:modified xsi:type="dcterms:W3CDTF">2020-05-11T06:58:00Z</dcterms:modified>
</cp:coreProperties>
</file>